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132186015" w:displacedByCustomXml="next"/>
    <w:bookmarkEnd w:id="0" w:displacedByCustomXml="next"/>
    <w:sdt>
      <w:sdtPr>
        <w:id w:val="31389481"/>
        <w:docPartObj>
          <w:docPartGallery w:val="Cover Pages"/>
          <w:docPartUnique/>
        </w:docPartObj>
      </w:sdtPr>
      <w:sdtEndPr/>
      <w:sdtContent>
        <w:p w:rsidR="00BE47CF" w:rsidRDefault="00BE47CF">
          <w:r>
            <w:rPr>
              <w:noProof/>
            </w:rPr>
            <mc:AlternateContent>
              <mc:Choice Requires="wpg">
                <w:drawing>
                  <wp:anchor distT="0" distB="0" distL="114300" distR="114300" simplePos="0" relativeHeight="251659264" behindDoc="1" locked="0" layoutInCell="1" allowOverlap="1">
                    <wp:simplePos x="0" y="0"/>
                    <wp:positionH relativeFrom="page">
                      <wp:align>center</wp:align>
                    </wp:positionH>
                    <wp:positionV relativeFrom="page">
                      <wp:align>center</wp:align>
                    </wp:positionV>
                    <wp:extent cx="6858000" cy="9144000"/>
                    <wp:effectExtent l="0" t="0" r="0" b="0"/>
                    <wp:wrapNone/>
                    <wp:docPr id="48" name="Grupo 48"/>
                    <wp:cNvGraphicFramePr/>
                    <a:graphic xmlns:a="http://schemas.openxmlformats.org/drawingml/2006/main">
                      <a:graphicData uri="http://schemas.microsoft.com/office/word/2010/wordprocessingGroup">
                        <wpg:wgp>
                          <wpg:cNvGrpSpPr/>
                          <wpg:grpSpPr>
                            <a:xfrm>
                              <a:off x="0" y="0"/>
                              <a:ext cx="6858000" cy="9144000"/>
                              <a:chOff x="0" y="0"/>
                              <a:chExt cx="6858000" cy="9144000"/>
                            </a:xfrm>
                          </wpg:grpSpPr>
                          <wpg:grpSp>
                            <wpg:cNvPr id="49" name="Grupo 49"/>
                            <wpg:cNvGrpSpPr/>
                            <wpg:grpSpPr>
                              <a:xfrm>
                                <a:off x="0" y="0"/>
                                <a:ext cx="6858000" cy="9144000"/>
                                <a:chOff x="0" y="0"/>
                                <a:chExt cx="6858000" cy="9144000"/>
                              </a:xfrm>
                            </wpg:grpSpPr>
                            <wps:wsp>
                              <wps:cNvPr id="54" name="Rectángulo 54"/>
                              <wps:cNvSpPr/>
                              <wps:spPr>
                                <a:xfrm>
                                  <a:off x="0" y="0"/>
                                  <a:ext cx="6858000" cy="9144000"/>
                                </a:xfrm>
                                <a:prstGeom prst="rect">
                                  <a:avLst/>
                                </a:prstGeom>
                                <a:solidFill>
                                  <a:schemeClr val="tx1"/>
                                </a:solidFill>
                                <a:ln>
                                  <a:noFill/>
                                </a:ln>
                              </wps:spPr>
                              <wps:style>
                                <a:lnRef idx="2">
                                  <a:schemeClr val="accent1">
                                    <a:shade val="50000"/>
                                  </a:schemeClr>
                                </a:lnRef>
                                <a:fillRef idx="1002">
                                  <a:schemeClr val="dk2"/>
                                </a:fillRef>
                                <a:effectRef idx="0">
                                  <a:schemeClr val="accent1"/>
                                </a:effectRef>
                                <a:fontRef idx="minor">
                                  <a:schemeClr val="lt1"/>
                                </a:fontRef>
                              </wps:style>
                              <wps:txbx>
                                <w:txbxContent>
                                  <w:p w:rsidR="00BE47CF" w:rsidRDefault="00152D8B" w:rsidP="00BE47CF">
                                    <w:pPr>
                                      <w:pStyle w:val="Sinespaciado"/>
                                      <w:jc w:val="center"/>
                                      <w:rPr>
                                        <w:color w:val="FFFFFF" w:themeColor="background1"/>
                                        <w:sz w:val="48"/>
                                        <w:szCs w:val="48"/>
                                      </w:rPr>
                                    </w:pPr>
                                    <w:r>
                                      <w:rPr>
                                        <w:noProof/>
                                        <w:color w:val="FFFFFF" w:themeColor="background1"/>
                                        <w:sz w:val="48"/>
                                        <w:szCs w:val="48"/>
                                      </w:rPr>
                                      <w:drawing>
                                        <wp:inline distT="0" distB="0" distL="0" distR="0">
                                          <wp:extent cx="5486400" cy="3200400"/>
                                          <wp:effectExtent l="0" t="0" r="0" b="0"/>
                                          <wp:docPr id="34" name="collage-2016-05-23%2B%25282%2529.jpg"/>
                                          <wp:cNvGraphicFramePr/>
                                          <a:graphic xmlns:a="http://schemas.openxmlformats.org/drawingml/2006/main">
                                            <a:graphicData uri="http://schemas.openxmlformats.org/drawingml/2006/picture">
                                              <pic:pic xmlns:pic="http://schemas.openxmlformats.org/drawingml/2006/picture">
                                                <pic:nvPicPr>
                                                  <pic:cNvPr id="34" name="collage-2016-05-23%2B%25282%2529.jpg"/>
                                                  <pic:cNvPicPr/>
                                                </pic:nvPicPr>
                                                <pic:blipFill>
                                                  <a:blip r:embed="rId6">
                                                    <a:extLst>
                                                      <a:ext uri="{BEBA8EAE-BF5A-486C-A8C5-ECC9F3942E4B}">
                                                        <a14:imgProps xmlns:a14="http://schemas.microsoft.com/office/drawing/2010/main">
                                                          <a14:imgLayer r:embed="rId7">
                                                            <a14:imgEffect>
                                                              <a14:colorTemperature colorTemp="11200"/>
                                                            </a14:imgEffect>
                                                            <a14:imgEffect>
                                                              <a14:saturation sat="379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
                                                      </a:ext>
                                                    </a:extLst>
                                                  </a:blip>
                                                  <a:stretch>
                                                    <a:fillRect/>
                                                  </a:stretch>
                                                </pic:blipFill>
                                                <pic:spPr>
                                                  <a:xfrm>
                                                    <a:off x="0" y="0"/>
                                                    <a:ext cx="5486400" cy="3200400"/>
                                                  </a:xfrm>
                                                  <a:prstGeom prst="rect">
                                                    <a:avLst/>
                                                  </a:prstGeom>
                                                  <a:solidFill>
                                                    <a:srgbClr val="7030A0">
                                                      <a:alpha val="48000"/>
                                                    </a:srgbClr>
                                                  </a:solidFill>
                                                </pic:spPr>
                                              </pic:pic>
                                            </a:graphicData>
                                          </a:graphic>
                                        </wp:inline>
                                      </w:drawing>
                                    </w: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55" name="Grupo 2"/>
                              <wpg:cNvGrpSpPr/>
                              <wpg:grpSpPr>
                                <a:xfrm>
                                  <a:off x="2524125" y="0"/>
                                  <a:ext cx="4329113" cy="4491038"/>
                                  <a:chOff x="0" y="0"/>
                                  <a:chExt cx="4329113" cy="4491038"/>
                                </a:xfrm>
                                <a:solidFill>
                                  <a:schemeClr val="bg1"/>
                                </a:solidFill>
                              </wpg:grpSpPr>
                              <wps:wsp>
                                <wps:cNvPr id="56" name="Forma libre 56"/>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7" name="Forma libre 57"/>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8" name="Forma libre 58"/>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 name="Forma libre 59"/>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 name="Forma libre 60"/>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s:wsp>
                            <wps:cNvPr id="61" name="Cuadro de texto 61"/>
                            <wps:cNvSpPr txBox="1"/>
                            <wps:spPr>
                              <a:xfrm>
                                <a:off x="163968" y="5214257"/>
                                <a:ext cx="6190129" cy="12845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7CF" w:rsidRPr="00BE47CF" w:rsidRDefault="00951D59" w:rsidP="00545CB5">
                                  <w:pPr>
                                    <w:pStyle w:val="Sinespaciado"/>
                                    <w:rPr>
                                      <w:rFonts w:ascii="Arial" w:eastAsiaTheme="majorEastAsia" w:hAnsi="Arial" w:cs="Arial"/>
                                      <w:caps/>
                                      <w:color w:val="FFFFFF" w:themeColor="background1"/>
                                      <w:sz w:val="96"/>
                                      <w:szCs w:val="96"/>
                                    </w:rPr>
                                  </w:pPr>
                                  <w:sdt>
                                    <w:sdtPr>
                                      <w:rPr>
                                        <w:rFonts w:ascii="Arial" w:eastAsiaTheme="majorEastAsia" w:hAnsi="Arial" w:cs="Arial"/>
                                        <w:caps/>
                                        <w:color w:val="FFFFFF" w:themeColor="background1"/>
                                        <w:sz w:val="56"/>
                                        <w:szCs w:val="56"/>
                                      </w:rPr>
                                      <w:alias w:val="Título"/>
                                      <w:tag w:val=""/>
                                      <w:id w:val="1841046763"/>
                                      <w:dataBinding w:prefixMappings="xmlns:ns0='http://purl.org/dc/elements/1.1/' xmlns:ns1='http://schemas.openxmlformats.org/package/2006/metadata/core-properties' " w:xpath="/ns1:coreProperties[1]/ns0:title[1]" w:storeItemID="{6C3C8BC8-F283-45AE-878A-BAB7291924A1}"/>
                                      <w:text/>
                                    </w:sdtPr>
                                    <w:sdtEndPr/>
                                    <w:sdtContent>
                                      <w:r w:rsidR="004E232B">
                                        <w:rPr>
                                          <w:rFonts w:ascii="Arial" w:eastAsiaTheme="majorEastAsia" w:hAnsi="Arial" w:cs="Arial"/>
                                          <w:caps/>
                                          <w:color w:val="FFFFFF" w:themeColor="background1"/>
                                          <w:sz w:val="56"/>
                                          <w:szCs w:val="56"/>
                                        </w:rPr>
                                        <w:t xml:space="preserve">      </w:t>
                                      </w:r>
                                      <w:r w:rsidR="00017D4F">
                                        <w:rPr>
                                          <w:rFonts w:ascii="Arial" w:eastAsiaTheme="majorEastAsia" w:hAnsi="Arial" w:cs="Arial"/>
                                          <w:caps/>
                                          <w:color w:val="FFFFFF" w:themeColor="background1"/>
                                          <w:sz w:val="56"/>
                                          <w:szCs w:val="56"/>
                                        </w:rPr>
                                        <w:t>HABITACIÓN PROPIA</w:t>
                                      </w:r>
                                    </w:sdtContent>
                                  </w:sdt>
                                </w:p>
                                <w:sdt>
                                  <w:sdtPr>
                                    <w:rPr>
                                      <w:color w:val="FFFFFF" w:themeColor="background1"/>
                                      <w:sz w:val="36"/>
                                      <w:szCs w:val="36"/>
                                    </w:rPr>
                                    <w:alias w:val="Subtítulo"/>
                                    <w:tag w:val=""/>
                                    <w:id w:val="-1686441493"/>
                                    <w:showingPlcHdr/>
                                    <w:dataBinding w:prefixMappings="xmlns:ns0='http://purl.org/dc/elements/1.1/' xmlns:ns1='http://schemas.openxmlformats.org/package/2006/metadata/core-properties' " w:xpath="/ns1:coreProperties[1]/ns0:subject[1]" w:storeItemID="{6C3C8BC8-F283-45AE-878A-BAB7291924A1}"/>
                                    <w:text/>
                                  </w:sdtPr>
                                  <w:sdtEndPr/>
                                  <w:sdtContent>
                                    <w:p w:rsidR="00BE47CF" w:rsidRPr="00BE47CF" w:rsidRDefault="00BE47CF">
                                      <w:pPr>
                                        <w:pStyle w:val="Sinespaciado"/>
                                        <w:spacing w:before="120"/>
                                        <w:rPr>
                                          <w:color w:val="FFFFFF" w:themeColor="background1"/>
                                          <w:sz w:val="36"/>
                                          <w:szCs w:val="36"/>
                                        </w:rPr>
                                      </w:pPr>
                                      <w:r>
                                        <w:rPr>
                                          <w:color w:val="FFFFFF" w:themeColor="background1"/>
                                          <w:sz w:val="36"/>
                                          <w:szCs w:val="36"/>
                                        </w:rPr>
                                        <w:t xml:space="preserve">     </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wpg:wgp>
                      </a:graphicData>
                    </a:graphic>
                    <wp14:sizeRelH relativeFrom="page">
                      <wp14:pctWidth>88200</wp14:pctWidth>
                    </wp14:sizeRelH>
                    <wp14:sizeRelV relativeFrom="page">
                      <wp14:pctHeight>0</wp14:pctHeight>
                    </wp14:sizeRelV>
                  </wp:anchor>
                </w:drawing>
              </mc:Choice>
              <mc:Fallback>
                <w:pict>
                  <v:group id="Grupo 48" o:spid="_x0000_s1026" style="position:absolute;margin-left:0;margin-top:0;width:540pt;height:10in;z-index:-251657216;mso-width-percent:882;mso-position-horizontal:center;mso-position-horizontal-relative:page;mso-position-vertical:center;mso-position-vertical-relative:page;mso-width-percent:882" coordsize="68580,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">
                    <v:group id="Grupo 49" o:spid="_x0000_s1027" style="position:absolute;width:68580;height:91440" coordsize="6858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rect id="Rectángulo 54" o:spid="_x0000_s1028" style="position:absolute;width:68580;height:9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" fillcolor="black [3213]" stroked="f" strokeweight="1pt">
                        <v:textbox inset="54pt,54pt,1in,5in">
                          <w:txbxContent>
                            <w:p w:rsidR="00BE47CF" w:rsidRDefault="00152D8B" w:rsidP="00BE47CF">
                              <w:pPr>
                                <w:pStyle w:val="Sinespaciado"/>
                                <w:jc w:val="center"/>
                                <w:rPr>
                                  <w:color w:val="FFFFFF" w:themeColor="background1"/>
                                  <w:sz w:val="48"/>
                                  <w:szCs w:val="48"/>
                                </w:rPr>
                              </w:pPr>
                              <w:r>
                                <w:rPr>
                                  <w:noProof/>
                                  <w:color w:val="FFFFFF" w:themeColor="background1"/>
                                  <w:sz w:val="48"/>
                                  <w:szCs w:val="48"/>
                                </w:rPr>
                                <w:drawing>
                                  <wp:inline distT="0" distB="0" distL="0" distR="0">
                                    <wp:extent cx="5486400" cy="3200400"/>
                                    <wp:effectExtent l="0" t="0" r="0" b="0"/>
                                    <wp:docPr id="34" name="collage-2016-05-23%2B%25282%2529.jpg"/>
                                    <wp:cNvGraphicFramePr/>
                                    <a:graphic xmlns:a="http://schemas.openxmlformats.org/drawingml/2006/main">
                                      <a:graphicData uri="http://schemas.openxmlformats.org/drawingml/2006/picture">
                                        <pic:pic xmlns:pic="http://schemas.openxmlformats.org/drawingml/2006/picture">
                                          <pic:nvPicPr>
                                            <pic:cNvPr id="34" name="collage-2016-05-23%2B%25282%2529.jpg"/>
                                            <pic:cNvPicPr/>
                                          </pic:nvPicPr>
                                          <pic:blipFill>
                                            <a:blip r:embed="rId6">
                                              <a:extLst>
                                                <a:ext uri="{BEBA8EAE-BF5A-486C-A8C5-ECC9F3942E4B}">
                                                  <a14:imgProps xmlns:a14="http://schemas.microsoft.com/office/drawing/2010/main">
                                                    <a14:imgLayer r:embed="rId7">
                                                      <a14:imgEffect>
                                                        <a14:colorTemperature colorTemp="11200"/>
                                                      </a14:imgEffect>
                                                      <a14:imgEffect>
                                                        <a14:saturation sat="379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
                                                </a:ext>
                                              </a:extLst>
                                            </a:blip>
                                            <a:stretch>
                                              <a:fillRect/>
                                            </a:stretch>
                                          </pic:blipFill>
                                          <pic:spPr>
                                            <a:xfrm>
                                              <a:off x="0" y="0"/>
                                              <a:ext cx="5486400" cy="3200400"/>
                                            </a:xfrm>
                                            <a:prstGeom prst="rect">
                                              <a:avLst/>
                                            </a:prstGeom>
                                            <a:solidFill>
                                              <a:srgbClr val="7030A0">
                                                <a:alpha val="48000"/>
                                              </a:srgbClr>
                                            </a:solidFill>
                                          </pic:spPr>
                                        </pic:pic>
                                      </a:graphicData>
                                    </a:graphic>
                                  </wp:inline>
                                </w:drawing>
                              </w:r>
                            </w:p>
                          </w:txbxContent>
                        </v:textbox>
                      </v:rect>
                      <v:group id="Grupo 2" o:spid="_x0000_s1029" style="position:absolute;left:25241;width:43291;height:44910" coordsize="43291,44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Forma libre 56" o:spid="_x0000_s1030"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" path="m4,1786l,1782,1776,r5,5l4,1786xe" filled="f" stroked="f">
                          <v:path arrowok="t" o:connecttype="custom" o:connectlocs="6350,2835275;0,2828925;2819400,0;2827338,7938;6350,2835275" o:connectangles="0,0,0,0,0"/>
                        </v:shape>
                        <v:shape id="Forma libre 57" o:spid="_x0000_s1031"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" path="m5,2234l,2229,2229,r5,5l5,2234xe" filled="f" stroked="f">
                          <v:path arrowok="t" o:connecttype="custom" o:connectlocs="7938,3546475;0,3538538;3538538,0;3546475,7938;7938,3546475" o:connectangles="0,0,0,0,0"/>
                        </v:shape>
                        <v:shape id="Forma libre 58" o:spid="_x0000_s1032"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" path="m9,2197l,2193,2188,r9,10l9,2197xe" filled="f" stroked="f">
                          <v:path arrowok="t" o:connecttype="custom" o:connectlocs="14288,3487738;0,3481388;3473450,0;3487738,15875;14288,3487738" o:connectangles="0,0,0,0,0"/>
                        </v:shape>
                        <v:shape id="Forma libre 59" o:spid="_x0000_s1033"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" path="m9,1966l,1957,1952,r9,9l9,1966xe" filled="f" stroked="f">
                          <v:path arrowok="t" o:connecttype="custom" o:connectlocs="14288,3121025;0,3106738;3098800,0;3113088,14288;14288,3121025" o:connectangles="0,0,0,0,0"/>
                        </v:shape>
                        <v:shape id="Forma libre 60" o:spid="_x0000_s1034"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" path="m,2732r,-4l2722,r5,5l,2732xe" filled="f" stroked="f">
                          <v:path arrowok="t" o:connecttype="custom" o:connectlocs="0,4337050;0,4330700;4321175,0;4329113,7938;0,4337050" o:connectangles="0,0,0,0,0"/>
                        </v:shape>
                      </v:group>
                    </v:group>
                    <v:shapetype id="_x0000_t202" coordsize="21600,21600" o:spt="202" path="m,l,21600r21600,l21600,xe">
                      <v:stroke joinstyle="miter"/>
                      <v:path gradientshapeok="t" o:connecttype="rect"/>
                    </v:shapetype>
                    <v:shape id="Cuadro de texto 61" o:spid="_x0000_s1035" type="#_x0000_t202" style="position:absolute;left:1639;top:52142;width:61901;height:1284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" filled="f" stroked="f" strokeweight=".5pt">
                      <v:textbox inset="54pt,0,1in,0">
                        <w:txbxContent>
                          <w:p w:rsidR="00BE47CF" w:rsidRPr="00BE47CF" w:rsidRDefault="00951D59" w:rsidP="00545CB5">
                            <w:pPr>
                              <w:pStyle w:val="Sinespaciado"/>
                              <w:rPr>
                                <w:rFonts w:ascii="Arial" w:eastAsiaTheme="majorEastAsia" w:hAnsi="Arial" w:cs="Arial"/>
                                <w:caps/>
                                <w:color w:val="FFFFFF" w:themeColor="background1"/>
                                <w:sz w:val="96"/>
                                <w:szCs w:val="96"/>
                              </w:rPr>
                            </w:pPr>
                            <w:sdt>
                              <w:sdtPr>
                                <w:rPr>
                                  <w:rFonts w:ascii="Arial" w:eastAsiaTheme="majorEastAsia" w:hAnsi="Arial" w:cs="Arial"/>
                                  <w:caps/>
                                  <w:color w:val="FFFFFF" w:themeColor="background1"/>
                                  <w:sz w:val="56"/>
                                  <w:szCs w:val="56"/>
                                </w:rPr>
                                <w:alias w:val="Título"/>
                                <w:tag w:val=""/>
                                <w:id w:val="1841046763"/>
                                <w:dataBinding w:prefixMappings="xmlns:ns0='http://purl.org/dc/elements/1.1/' xmlns:ns1='http://schemas.openxmlformats.org/package/2006/metadata/core-properties' " w:xpath="/ns1:coreProperties[1]/ns0:title[1]" w:storeItemID="{6C3C8BC8-F283-45AE-878A-BAB7291924A1}"/>
                                <w:text/>
                              </w:sdtPr>
                              <w:sdtEndPr/>
                              <w:sdtContent>
                                <w:r w:rsidR="004E232B">
                                  <w:rPr>
                                    <w:rFonts w:ascii="Arial" w:eastAsiaTheme="majorEastAsia" w:hAnsi="Arial" w:cs="Arial"/>
                                    <w:caps/>
                                    <w:color w:val="FFFFFF" w:themeColor="background1"/>
                                    <w:sz w:val="56"/>
                                    <w:szCs w:val="56"/>
                                  </w:rPr>
                                  <w:t xml:space="preserve">      </w:t>
                                </w:r>
                                <w:r w:rsidR="00017D4F">
                                  <w:rPr>
                                    <w:rFonts w:ascii="Arial" w:eastAsiaTheme="majorEastAsia" w:hAnsi="Arial" w:cs="Arial"/>
                                    <w:caps/>
                                    <w:color w:val="FFFFFF" w:themeColor="background1"/>
                                    <w:sz w:val="56"/>
                                    <w:szCs w:val="56"/>
                                  </w:rPr>
                                  <w:t>HABITACIÓN PROPIA</w:t>
                                </w:r>
                              </w:sdtContent>
                            </w:sdt>
                          </w:p>
                          <w:sdt>
                            <w:sdtPr>
                              <w:rPr>
                                <w:color w:val="FFFFFF" w:themeColor="background1"/>
                                <w:sz w:val="36"/>
                                <w:szCs w:val="36"/>
                              </w:rPr>
                              <w:alias w:val="Subtítulo"/>
                              <w:tag w:val=""/>
                              <w:id w:val="-1686441493"/>
                              <w:showingPlcHdr/>
                              <w:dataBinding w:prefixMappings="xmlns:ns0='http://purl.org/dc/elements/1.1/' xmlns:ns1='http://schemas.openxmlformats.org/package/2006/metadata/core-properties' " w:xpath="/ns1:coreProperties[1]/ns0:subject[1]" w:storeItemID="{6C3C8BC8-F283-45AE-878A-BAB7291924A1}"/>
                              <w:text/>
                            </w:sdtPr>
                            <w:sdtEndPr/>
                            <w:sdtContent>
                              <w:p w:rsidR="00BE47CF" w:rsidRPr="00BE47CF" w:rsidRDefault="00BE47CF">
                                <w:pPr>
                                  <w:pStyle w:val="Sinespaciado"/>
                                  <w:spacing w:before="120"/>
                                  <w:rPr>
                                    <w:color w:val="FFFFFF" w:themeColor="background1"/>
                                    <w:sz w:val="36"/>
                                    <w:szCs w:val="36"/>
                                  </w:rPr>
                                </w:pPr>
                                <w:r>
                                  <w:rPr>
                                    <w:color w:val="FFFFFF" w:themeColor="background1"/>
                                    <w:sz w:val="36"/>
                                    <w:szCs w:val="36"/>
                                  </w:rPr>
                                  <w:t xml:space="preserve">     </w:t>
                                </w:r>
                              </w:p>
                            </w:sdtContent>
                          </w:sdt>
                        </w:txbxContent>
                      </v:textbox>
                    </v:shape>
                    <w10:wrap anchorx="page" anchory="page"/>
                  </v:group>
                </w:pict>
              </mc:Fallback>
            </mc:AlternateContent>
          </w:r>
        </w:p>
        <w:p w:rsidR="00F90EB6" w:rsidRPr="00177DFE" w:rsidRDefault="00E55126">
          <w:r>
            <w:rPr>
              <w:noProof/>
            </w:rPr>
            <mc:AlternateContent>
              <mc:Choice Requires="wps">
                <w:drawing>
                  <wp:anchor distT="0" distB="0" distL="114300" distR="114300" simplePos="0" relativeHeight="251660288" behindDoc="1" locked="0" layoutInCell="1" allowOverlap="1">
                    <wp:simplePos x="0" y="0"/>
                    <wp:positionH relativeFrom="column">
                      <wp:posOffset>1972945</wp:posOffset>
                    </wp:positionH>
                    <wp:positionV relativeFrom="paragraph">
                      <wp:posOffset>7218045</wp:posOffset>
                    </wp:positionV>
                    <wp:extent cx="3340800" cy="450000"/>
                    <wp:effectExtent l="0" t="0" r="12065" b="26670"/>
                    <wp:wrapNone/>
                    <wp:docPr id="2" name="Cuadro de texto 2"/>
                    <wp:cNvGraphicFramePr/>
                    <a:graphic xmlns:a="http://schemas.openxmlformats.org/drawingml/2006/main">
                      <a:graphicData uri="http://schemas.microsoft.com/office/word/2010/wordprocessingShape">
                        <wps:wsp>
                          <wps:cNvSpPr txBox="1"/>
                          <wps:spPr>
                            <a:xfrm>
                              <a:off x="0" y="0"/>
                              <a:ext cx="3340800" cy="450000"/>
                            </a:xfrm>
                            <a:prstGeom prst="rect">
                              <a:avLst/>
                            </a:prstGeom>
                            <a:solidFill>
                              <a:schemeClr val="lt1"/>
                            </a:solidFill>
                            <a:ln w="6350">
                              <a:solidFill>
                                <a:prstClr val="black"/>
                              </a:solidFill>
                            </a:ln>
                          </wps:spPr>
                          <wps:txbx>
                            <w:txbxContent>
                              <w:p w:rsidR="00E55126" w:rsidRPr="00E55126" w:rsidRDefault="00E55126">
                                <w:pPr>
                                  <w:rPr>
                                    <w:rFonts w:ascii="Arial" w:hAnsi="Arial" w:cs="Arial"/>
                                    <w:sz w:val="36"/>
                                    <w:szCs w:val="36"/>
                                  </w:rPr>
                                </w:pPr>
                                <w:r>
                                  <w:rPr>
                                    <w:rFonts w:ascii="Arial" w:hAnsi="Arial" w:cs="Arial"/>
                                    <w:sz w:val="36"/>
                                    <w:szCs w:val="36"/>
                                  </w:rPr>
                                  <w:t>RICARDO RODRÍGUEZ JUAN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 o:spid="_x0000_s1036" type="#_x0000_t202" style="position:absolute;margin-left:155.35pt;margin-top:568.35pt;width:263.05pt;height:35.4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" fillcolor="white [3201]" strokeweight=".5pt">
                    <v:textbox>
                      <w:txbxContent>
                        <w:p w:rsidR="00E55126" w:rsidRPr="00E55126" w:rsidRDefault="00E55126">
                          <w:pPr>
                            <w:rPr>
                              <w:rFonts w:ascii="Arial" w:hAnsi="Arial" w:cs="Arial"/>
                              <w:sz w:val="36"/>
                              <w:szCs w:val="36"/>
                            </w:rPr>
                          </w:pPr>
                          <w:r>
                            <w:rPr>
                              <w:rFonts w:ascii="Arial" w:hAnsi="Arial" w:cs="Arial"/>
                              <w:sz w:val="36"/>
                              <w:szCs w:val="36"/>
                            </w:rPr>
                            <w:t>RICARDO RODRÍGUEZ JUAN</w:t>
                          </w:r>
                        </w:p>
                      </w:txbxContent>
                    </v:textbox>
                  </v:shape>
                </w:pict>
              </mc:Fallback>
            </mc:AlternateContent>
          </w:r>
          <w:r w:rsidR="00BE47CF">
            <w:br w:type="page"/>
          </w:r>
        </w:p>
      </w:sdtContent>
    </w:sdt>
    <w:p w:rsidR="00B269A0" w:rsidRDefault="00B269A0">
      <w:pPr>
        <w:rPr>
          <w:rFonts w:ascii="Arial" w:hAnsi="Arial" w:cs="Arial"/>
          <w:b/>
          <w:sz w:val="24"/>
          <w:szCs w:val="24"/>
        </w:rPr>
      </w:pPr>
      <w:r>
        <w:rPr>
          <w:rFonts w:ascii="Arial" w:hAnsi="Arial" w:cs="Arial"/>
          <w:b/>
          <w:sz w:val="24"/>
          <w:szCs w:val="24"/>
        </w:rPr>
        <w:lastRenderedPageBreak/>
        <w:t>ÍNDICE</w:t>
      </w:r>
    </w:p>
    <w:p w:rsidR="00B269A0" w:rsidRDefault="00B269A0">
      <w:pPr>
        <w:rPr>
          <w:rFonts w:ascii="Arial" w:hAnsi="Arial" w:cs="Arial"/>
          <w:b/>
          <w:sz w:val="24"/>
          <w:szCs w:val="24"/>
        </w:rPr>
      </w:pPr>
    </w:p>
    <w:p w:rsidR="004B661A" w:rsidRDefault="00B269A0" w:rsidP="00B269A0">
      <w:pPr>
        <w:rPr>
          <w:rFonts w:ascii="Arial" w:hAnsi="Arial" w:cs="Arial"/>
          <w:b/>
          <w:sz w:val="24"/>
          <w:szCs w:val="24"/>
        </w:rPr>
      </w:pPr>
      <w:r>
        <w:rPr>
          <w:rFonts w:ascii="Arial" w:hAnsi="Arial" w:cs="Arial"/>
          <w:b/>
          <w:sz w:val="24"/>
          <w:szCs w:val="24"/>
        </w:rPr>
        <w:t>INTRODUCCIÓN</w:t>
      </w:r>
      <w:r w:rsidR="00D57BBF">
        <w:rPr>
          <w:rFonts w:ascii="Arial" w:hAnsi="Arial" w:cs="Arial"/>
          <w:b/>
          <w:sz w:val="24"/>
          <w:szCs w:val="24"/>
        </w:rPr>
        <w:t xml:space="preserve">                                                                   </w:t>
      </w:r>
      <w:r w:rsidR="004B661A">
        <w:rPr>
          <w:rFonts w:ascii="Arial" w:hAnsi="Arial" w:cs="Arial"/>
          <w:b/>
          <w:sz w:val="24"/>
          <w:szCs w:val="24"/>
        </w:rPr>
        <w:t>3</w:t>
      </w:r>
    </w:p>
    <w:p w:rsidR="004B661A" w:rsidRDefault="004B661A" w:rsidP="00B269A0">
      <w:pPr>
        <w:rPr>
          <w:rFonts w:ascii="Arial" w:hAnsi="Arial" w:cs="Arial"/>
          <w:b/>
          <w:sz w:val="24"/>
          <w:szCs w:val="24"/>
        </w:rPr>
      </w:pPr>
      <w:r>
        <w:rPr>
          <w:rFonts w:ascii="Arial" w:hAnsi="Arial" w:cs="Arial"/>
          <w:b/>
          <w:sz w:val="24"/>
          <w:szCs w:val="24"/>
        </w:rPr>
        <w:t>MADRE                                                                                  4</w:t>
      </w:r>
    </w:p>
    <w:p w:rsidR="004B661A" w:rsidRDefault="004B661A" w:rsidP="00B269A0">
      <w:pPr>
        <w:rPr>
          <w:rFonts w:ascii="Arial" w:hAnsi="Arial" w:cs="Arial"/>
          <w:b/>
          <w:sz w:val="24"/>
          <w:szCs w:val="24"/>
        </w:rPr>
      </w:pPr>
      <w:r>
        <w:rPr>
          <w:rFonts w:ascii="Arial" w:hAnsi="Arial" w:cs="Arial"/>
          <w:b/>
          <w:sz w:val="24"/>
          <w:szCs w:val="24"/>
        </w:rPr>
        <w:t>BOCETO                                                                                4</w:t>
      </w:r>
    </w:p>
    <w:p w:rsidR="00B269A0" w:rsidRPr="00F62FCF" w:rsidRDefault="004B661A" w:rsidP="00B269A0">
      <w:pPr>
        <w:rPr>
          <w:rFonts w:ascii="Arial" w:hAnsi="Arial" w:cs="Arial"/>
          <w:b/>
          <w:sz w:val="24"/>
          <w:szCs w:val="24"/>
        </w:rPr>
      </w:pPr>
      <w:r w:rsidRPr="00F62FCF">
        <w:rPr>
          <w:rFonts w:ascii="Arial" w:hAnsi="Arial" w:cs="Arial"/>
          <w:b/>
          <w:sz w:val="24"/>
          <w:szCs w:val="24"/>
        </w:rPr>
        <w:t>R</w:t>
      </w:r>
      <w:r>
        <w:rPr>
          <w:rFonts w:ascii="Arial" w:hAnsi="Arial" w:cs="Arial"/>
          <w:b/>
          <w:sz w:val="24"/>
          <w:szCs w:val="24"/>
        </w:rPr>
        <w:t xml:space="preserve">EFERENTES    </w:t>
      </w:r>
      <w:r w:rsidR="00D57BBF">
        <w:rPr>
          <w:rFonts w:ascii="Arial" w:hAnsi="Arial" w:cs="Arial"/>
          <w:b/>
          <w:sz w:val="24"/>
          <w:szCs w:val="24"/>
        </w:rPr>
        <w:t xml:space="preserve">                                                                   </w:t>
      </w:r>
      <w:r>
        <w:rPr>
          <w:rFonts w:ascii="Arial" w:hAnsi="Arial" w:cs="Arial"/>
          <w:b/>
          <w:sz w:val="24"/>
          <w:szCs w:val="24"/>
        </w:rPr>
        <w:t>4</w:t>
      </w:r>
    </w:p>
    <w:p w:rsidR="00B269A0" w:rsidRPr="00F62FCF" w:rsidRDefault="004B661A" w:rsidP="00B269A0">
      <w:pPr>
        <w:rPr>
          <w:rFonts w:ascii="Arial" w:hAnsi="Arial" w:cs="Arial"/>
          <w:b/>
          <w:sz w:val="24"/>
          <w:szCs w:val="24"/>
        </w:rPr>
      </w:pPr>
      <w:r>
        <w:rPr>
          <w:rFonts w:ascii="Arial" w:hAnsi="Arial" w:cs="Arial"/>
          <w:b/>
          <w:sz w:val="24"/>
          <w:szCs w:val="24"/>
        </w:rPr>
        <w:t>P</w:t>
      </w:r>
      <w:r w:rsidRPr="00F62FCF">
        <w:rPr>
          <w:rFonts w:ascii="Arial" w:hAnsi="Arial" w:cs="Arial"/>
          <w:b/>
          <w:sz w:val="24"/>
          <w:szCs w:val="24"/>
        </w:rPr>
        <w:t xml:space="preserve">ROCEDIMIENTOS Y </w:t>
      </w:r>
      <w:r>
        <w:rPr>
          <w:rFonts w:ascii="Arial" w:hAnsi="Arial" w:cs="Arial"/>
          <w:b/>
          <w:sz w:val="24"/>
          <w:szCs w:val="24"/>
        </w:rPr>
        <w:t>M</w:t>
      </w:r>
      <w:r w:rsidRPr="00F62FCF">
        <w:rPr>
          <w:rFonts w:ascii="Arial" w:hAnsi="Arial" w:cs="Arial"/>
          <w:b/>
          <w:sz w:val="24"/>
          <w:szCs w:val="24"/>
        </w:rPr>
        <w:t>ATERIALES</w:t>
      </w:r>
      <w:r>
        <w:rPr>
          <w:rFonts w:ascii="Arial" w:hAnsi="Arial" w:cs="Arial"/>
          <w:b/>
          <w:sz w:val="24"/>
          <w:szCs w:val="24"/>
        </w:rPr>
        <w:t xml:space="preserve">              </w:t>
      </w:r>
      <w:r w:rsidR="0075483A">
        <w:rPr>
          <w:rFonts w:ascii="Arial" w:hAnsi="Arial" w:cs="Arial"/>
          <w:b/>
          <w:sz w:val="24"/>
          <w:szCs w:val="24"/>
        </w:rPr>
        <w:t xml:space="preserve">                     5</w:t>
      </w:r>
    </w:p>
    <w:p w:rsidR="004B661A" w:rsidRPr="004B661A" w:rsidRDefault="004B661A" w:rsidP="00B269A0">
      <w:pPr>
        <w:rPr>
          <w:rFonts w:ascii="Arial" w:hAnsi="Arial" w:cs="Arial"/>
          <w:b/>
          <w:sz w:val="24"/>
          <w:szCs w:val="24"/>
        </w:rPr>
      </w:pPr>
      <w:r>
        <w:rPr>
          <w:rFonts w:ascii="Arial" w:hAnsi="Arial" w:cs="Arial"/>
          <w:sz w:val="24"/>
          <w:szCs w:val="24"/>
        </w:rPr>
        <w:t xml:space="preserve">DIMENSIONES                                                                     </w:t>
      </w:r>
      <w:r w:rsidR="00EF281C">
        <w:rPr>
          <w:rFonts w:ascii="Arial" w:hAnsi="Arial" w:cs="Arial"/>
          <w:sz w:val="24"/>
          <w:szCs w:val="24"/>
        </w:rPr>
        <w:t xml:space="preserve"> </w:t>
      </w:r>
      <w:r>
        <w:rPr>
          <w:rFonts w:ascii="Arial" w:hAnsi="Arial" w:cs="Arial"/>
          <w:b/>
          <w:sz w:val="24"/>
          <w:szCs w:val="24"/>
        </w:rPr>
        <w:t>5</w:t>
      </w:r>
    </w:p>
    <w:p w:rsidR="00B269A0" w:rsidRPr="0075483A" w:rsidRDefault="00B269A0" w:rsidP="00B269A0">
      <w:pPr>
        <w:rPr>
          <w:rFonts w:ascii="Arial" w:hAnsi="Arial" w:cs="Arial"/>
          <w:b/>
          <w:sz w:val="24"/>
          <w:szCs w:val="24"/>
        </w:rPr>
      </w:pPr>
      <w:r w:rsidRPr="00EF281C">
        <w:rPr>
          <w:rFonts w:ascii="Arial" w:hAnsi="Arial" w:cs="Arial"/>
          <w:sz w:val="24"/>
          <w:szCs w:val="24"/>
        </w:rPr>
        <w:t>MÉTODO DE REPRODUCCIÓN</w:t>
      </w:r>
      <w:r w:rsidR="0075483A" w:rsidRPr="00EF281C">
        <w:rPr>
          <w:rFonts w:ascii="Arial" w:hAnsi="Arial" w:cs="Arial"/>
          <w:sz w:val="24"/>
          <w:szCs w:val="24"/>
        </w:rPr>
        <w:t xml:space="preserve"> </w:t>
      </w:r>
      <w:r w:rsidR="0075483A" w:rsidRPr="0075483A">
        <w:rPr>
          <w:rFonts w:ascii="Arial" w:hAnsi="Arial" w:cs="Arial"/>
          <w:sz w:val="24"/>
          <w:szCs w:val="24"/>
        </w:rPr>
        <w:t xml:space="preserve">                                         </w:t>
      </w:r>
      <w:r w:rsidR="00EF281C">
        <w:rPr>
          <w:rFonts w:ascii="Arial" w:hAnsi="Arial" w:cs="Arial"/>
          <w:sz w:val="24"/>
          <w:szCs w:val="24"/>
        </w:rPr>
        <w:t xml:space="preserve"> </w:t>
      </w:r>
      <w:r w:rsidR="0075483A" w:rsidRPr="0075483A">
        <w:rPr>
          <w:rFonts w:ascii="Arial" w:hAnsi="Arial" w:cs="Arial"/>
          <w:b/>
          <w:sz w:val="24"/>
          <w:szCs w:val="24"/>
        </w:rPr>
        <w:t>5</w:t>
      </w:r>
    </w:p>
    <w:p w:rsidR="00B269A0" w:rsidRPr="0075483A" w:rsidRDefault="00B269A0" w:rsidP="00B269A0">
      <w:pPr>
        <w:rPr>
          <w:rFonts w:ascii="Arial" w:hAnsi="Arial" w:cs="Arial"/>
          <w:b/>
          <w:sz w:val="24"/>
          <w:szCs w:val="24"/>
        </w:rPr>
      </w:pPr>
      <w:r w:rsidRPr="00EF281C">
        <w:rPr>
          <w:rFonts w:ascii="Arial" w:hAnsi="Arial" w:cs="Arial"/>
          <w:sz w:val="24"/>
          <w:szCs w:val="24"/>
        </w:rPr>
        <w:t>PROCEDIMIENTO</w:t>
      </w:r>
      <w:r w:rsidR="00EF281C">
        <w:rPr>
          <w:rFonts w:ascii="Arial" w:hAnsi="Arial" w:cs="Arial"/>
          <w:sz w:val="24"/>
          <w:szCs w:val="24"/>
        </w:rPr>
        <w:t xml:space="preserve">                                              </w:t>
      </w:r>
      <w:r w:rsidR="0075483A">
        <w:rPr>
          <w:rFonts w:ascii="Arial" w:hAnsi="Arial" w:cs="Arial"/>
          <w:sz w:val="24"/>
          <w:szCs w:val="24"/>
        </w:rPr>
        <w:t xml:space="preserve">            </w:t>
      </w:r>
      <w:r w:rsidR="00EF281C">
        <w:rPr>
          <w:rFonts w:ascii="Arial" w:hAnsi="Arial" w:cs="Arial"/>
          <w:sz w:val="24"/>
          <w:szCs w:val="24"/>
        </w:rPr>
        <w:t xml:space="preserve">       </w:t>
      </w:r>
      <w:r w:rsidR="00EF281C" w:rsidRPr="00EF281C">
        <w:rPr>
          <w:rFonts w:ascii="Arial" w:hAnsi="Arial" w:cs="Arial"/>
          <w:b/>
          <w:sz w:val="24"/>
          <w:szCs w:val="24"/>
        </w:rPr>
        <w:t>6</w:t>
      </w:r>
    </w:p>
    <w:p w:rsidR="00B269A0" w:rsidRDefault="00B269A0" w:rsidP="00B269A0">
      <w:pPr>
        <w:pStyle w:val="Prrafodelista"/>
        <w:numPr>
          <w:ilvl w:val="0"/>
          <w:numId w:val="4"/>
        </w:numPr>
        <w:rPr>
          <w:rFonts w:ascii="Arial" w:hAnsi="Arial" w:cs="Arial"/>
          <w:sz w:val="24"/>
          <w:szCs w:val="24"/>
        </w:rPr>
      </w:pPr>
      <w:r w:rsidRPr="00DC1237">
        <w:rPr>
          <w:rFonts w:ascii="Arial" w:hAnsi="Arial" w:cs="Arial"/>
          <w:sz w:val="24"/>
          <w:szCs w:val="24"/>
        </w:rPr>
        <w:t>Preparación d</w:t>
      </w:r>
      <w:r w:rsidR="00EF281C">
        <w:rPr>
          <w:rFonts w:ascii="Arial" w:hAnsi="Arial" w:cs="Arial"/>
          <w:sz w:val="24"/>
          <w:szCs w:val="24"/>
        </w:rPr>
        <w:t>el armazón y modelado</w:t>
      </w:r>
      <w:r w:rsidR="0075483A">
        <w:rPr>
          <w:rFonts w:ascii="Arial" w:hAnsi="Arial" w:cs="Arial"/>
          <w:sz w:val="24"/>
          <w:szCs w:val="24"/>
        </w:rPr>
        <w:t xml:space="preserve">                        </w:t>
      </w:r>
      <w:r w:rsidR="00EF281C">
        <w:rPr>
          <w:rFonts w:ascii="Arial" w:hAnsi="Arial" w:cs="Arial"/>
          <w:sz w:val="24"/>
          <w:szCs w:val="24"/>
        </w:rPr>
        <w:t xml:space="preserve"> </w:t>
      </w:r>
      <w:r w:rsidR="00EF281C">
        <w:rPr>
          <w:rFonts w:ascii="Arial" w:hAnsi="Arial" w:cs="Arial"/>
          <w:b/>
          <w:sz w:val="24"/>
          <w:szCs w:val="24"/>
        </w:rPr>
        <w:t>6</w:t>
      </w:r>
    </w:p>
    <w:p w:rsidR="00B269A0" w:rsidRDefault="00B269A0" w:rsidP="00B269A0">
      <w:pPr>
        <w:pStyle w:val="Prrafodelista"/>
        <w:numPr>
          <w:ilvl w:val="0"/>
          <w:numId w:val="4"/>
        </w:numPr>
        <w:rPr>
          <w:rFonts w:ascii="Arial" w:hAnsi="Arial" w:cs="Arial"/>
          <w:sz w:val="24"/>
          <w:szCs w:val="24"/>
        </w:rPr>
      </w:pPr>
      <w:r>
        <w:rPr>
          <w:rFonts w:ascii="Arial" w:hAnsi="Arial" w:cs="Arial"/>
          <w:sz w:val="24"/>
          <w:szCs w:val="24"/>
        </w:rPr>
        <w:t>Talla</w:t>
      </w:r>
      <w:r w:rsidR="00EF281C">
        <w:rPr>
          <w:rFonts w:ascii="Arial" w:hAnsi="Arial" w:cs="Arial"/>
          <w:sz w:val="24"/>
          <w:szCs w:val="24"/>
        </w:rPr>
        <w:t xml:space="preserve"> del feto de cera</w:t>
      </w:r>
      <w:r w:rsidR="0075483A">
        <w:rPr>
          <w:rFonts w:ascii="Arial" w:hAnsi="Arial" w:cs="Arial"/>
          <w:sz w:val="24"/>
          <w:szCs w:val="24"/>
        </w:rPr>
        <w:t xml:space="preserve">                                                  </w:t>
      </w:r>
      <w:r w:rsidR="00EF281C">
        <w:rPr>
          <w:rFonts w:ascii="Arial" w:hAnsi="Arial" w:cs="Arial"/>
          <w:sz w:val="24"/>
          <w:szCs w:val="24"/>
        </w:rPr>
        <w:t xml:space="preserve"> </w:t>
      </w:r>
      <w:r w:rsidR="00EF281C">
        <w:rPr>
          <w:rFonts w:ascii="Arial" w:hAnsi="Arial" w:cs="Arial"/>
          <w:b/>
          <w:sz w:val="24"/>
          <w:szCs w:val="24"/>
        </w:rPr>
        <w:t>7</w:t>
      </w:r>
    </w:p>
    <w:p w:rsidR="00B269A0" w:rsidRDefault="00EF281C" w:rsidP="00B269A0">
      <w:pPr>
        <w:pStyle w:val="Prrafodelista"/>
        <w:numPr>
          <w:ilvl w:val="0"/>
          <w:numId w:val="4"/>
        </w:numPr>
        <w:rPr>
          <w:rFonts w:ascii="Arial" w:hAnsi="Arial" w:cs="Arial"/>
          <w:sz w:val="24"/>
          <w:szCs w:val="24"/>
        </w:rPr>
      </w:pPr>
      <w:r>
        <w:rPr>
          <w:rFonts w:ascii="Arial" w:hAnsi="Arial" w:cs="Arial"/>
          <w:sz w:val="24"/>
          <w:szCs w:val="24"/>
        </w:rPr>
        <w:t>Fabricación del molde de yeso</w:t>
      </w:r>
      <w:r w:rsidR="0075483A">
        <w:rPr>
          <w:rFonts w:ascii="Arial" w:hAnsi="Arial" w:cs="Arial"/>
          <w:sz w:val="24"/>
          <w:szCs w:val="24"/>
        </w:rPr>
        <w:t xml:space="preserve">                                    </w:t>
      </w:r>
      <w:r>
        <w:rPr>
          <w:rFonts w:ascii="Arial" w:hAnsi="Arial" w:cs="Arial"/>
          <w:b/>
          <w:sz w:val="24"/>
          <w:szCs w:val="24"/>
        </w:rPr>
        <w:t>8</w:t>
      </w:r>
    </w:p>
    <w:p w:rsidR="00B269A0" w:rsidRDefault="00EF281C" w:rsidP="00B269A0">
      <w:pPr>
        <w:pStyle w:val="Prrafodelista"/>
        <w:numPr>
          <w:ilvl w:val="0"/>
          <w:numId w:val="4"/>
        </w:numPr>
        <w:rPr>
          <w:rFonts w:ascii="Arial" w:hAnsi="Arial" w:cs="Arial"/>
          <w:sz w:val="24"/>
          <w:szCs w:val="24"/>
        </w:rPr>
      </w:pPr>
      <w:r>
        <w:rPr>
          <w:rFonts w:ascii="Arial" w:hAnsi="Arial" w:cs="Arial"/>
          <w:sz w:val="24"/>
          <w:szCs w:val="24"/>
        </w:rPr>
        <w:t xml:space="preserve">Vaciado con cemento aluminoso </w:t>
      </w:r>
      <w:r w:rsidR="0075483A">
        <w:rPr>
          <w:rFonts w:ascii="Arial" w:hAnsi="Arial" w:cs="Arial"/>
          <w:sz w:val="24"/>
          <w:szCs w:val="24"/>
        </w:rPr>
        <w:t xml:space="preserve">                                </w:t>
      </w:r>
      <w:r>
        <w:rPr>
          <w:rFonts w:ascii="Arial" w:hAnsi="Arial" w:cs="Arial"/>
          <w:b/>
          <w:sz w:val="24"/>
          <w:szCs w:val="24"/>
        </w:rPr>
        <w:t>9</w:t>
      </w:r>
    </w:p>
    <w:p w:rsidR="00B269A0" w:rsidRDefault="00EF281C" w:rsidP="00B269A0">
      <w:pPr>
        <w:pStyle w:val="Prrafodelista"/>
        <w:numPr>
          <w:ilvl w:val="0"/>
          <w:numId w:val="4"/>
        </w:numPr>
        <w:rPr>
          <w:rFonts w:ascii="Arial" w:hAnsi="Arial" w:cs="Arial"/>
          <w:sz w:val="24"/>
          <w:szCs w:val="24"/>
        </w:rPr>
      </w:pPr>
      <w:r>
        <w:rPr>
          <w:rFonts w:ascii="Arial" w:hAnsi="Arial" w:cs="Arial"/>
          <w:sz w:val="24"/>
          <w:szCs w:val="24"/>
        </w:rPr>
        <w:t xml:space="preserve">Reparación y primeros acabados                              </w:t>
      </w:r>
      <w:r>
        <w:rPr>
          <w:rFonts w:ascii="Arial" w:hAnsi="Arial" w:cs="Arial"/>
          <w:b/>
          <w:sz w:val="24"/>
          <w:szCs w:val="24"/>
        </w:rPr>
        <w:t>10</w:t>
      </w:r>
    </w:p>
    <w:p w:rsidR="007A065F" w:rsidRPr="00EF281C" w:rsidRDefault="00EF281C" w:rsidP="00B269A0">
      <w:pPr>
        <w:pStyle w:val="Prrafodelista"/>
        <w:numPr>
          <w:ilvl w:val="0"/>
          <w:numId w:val="4"/>
        </w:numPr>
        <w:rPr>
          <w:rFonts w:ascii="Arial" w:hAnsi="Arial" w:cs="Arial"/>
          <w:sz w:val="24"/>
          <w:szCs w:val="24"/>
        </w:rPr>
      </w:pPr>
      <w:r>
        <w:rPr>
          <w:rFonts w:ascii="Arial" w:hAnsi="Arial" w:cs="Arial"/>
          <w:sz w:val="24"/>
          <w:szCs w:val="24"/>
        </w:rPr>
        <w:t xml:space="preserve">Peanas                                                                       </w:t>
      </w:r>
      <w:r w:rsidR="0075483A">
        <w:rPr>
          <w:rFonts w:ascii="Arial" w:hAnsi="Arial" w:cs="Arial"/>
          <w:b/>
          <w:sz w:val="24"/>
          <w:szCs w:val="24"/>
        </w:rPr>
        <w:t>1</w:t>
      </w:r>
      <w:r>
        <w:rPr>
          <w:rFonts w:ascii="Arial" w:hAnsi="Arial" w:cs="Arial"/>
          <w:b/>
          <w:sz w:val="24"/>
          <w:szCs w:val="24"/>
        </w:rPr>
        <w:t>1</w:t>
      </w:r>
    </w:p>
    <w:p w:rsidR="00EF281C" w:rsidRPr="00EF281C" w:rsidRDefault="00EF281C" w:rsidP="00B269A0">
      <w:pPr>
        <w:pStyle w:val="Prrafodelista"/>
        <w:numPr>
          <w:ilvl w:val="0"/>
          <w:numId w:val="4"/>
        </w:numPr>
        <w:rPr>
          <w:rFonts w:ascii="Arial" w:hAnsi="Arial" w:cs="Arial"/>
          <w:sz w:val="24"/>
          <w:szCs w:val="24"/>
        </w:rPr>
      </w:pPr>
      <w:r>
        <w:rPr>
          <w:rFonts w:ascii="Arial" w:hAnsi="Arial" w:cs="Arial"/>
          <w:sz w:val="24"/>
          <w:szCs w:val="24"/>
        </w:rPr>
        <w:t xml:space="preserve">Imprimado y Pintado                                                  </w:t>
      </w:r>
      <w:r>
        <w:rPr>
          <w:rFonts w:ascii="Arial" w:hAnsi="Arial" w:cs="Arial"/>
          <w:b/>
          <w:sz w:val="24"/>
          <w:szCs w:val="24"/>
        </w:rPr>
        <w:t>12</w:t>
      </w:r>
    </w:p>
    <w:p w:rsidR="00EF281C" w:rsidRDefault="00EF281C" w:rsidP="00B269A0">
      <w:pPr>
        <w:pStyle w:val="Prrafodelista"/>
        <w:numPr>
          <w:ilvl w:val="0"/>
          <w:numId w:val="4"/>
        </w:numPr>
        <w:rPr>
          <w:rFonts w:ascii="Arial" w:hAnsi="Arial" w:cs="Arial"/>
          <w:sz w:val="24"/>
          <w:szCs w:val="24"/>
        </w:rPr>
      </w:pPr>
      <w:r>
        <w:rPr>
          <w:rFonts w:ascii="Arial" w:hAnsi="Arial" w:cs="Arial"/>
          <w:sz w:val="24"/>
          <w:szCs w:val="24"/>
        </w:rPr>
        <w:t xml:space="preserve">Mejoras posibles                                                        </w:t>
      </w:r>
      <w:r>
        <w:rPr>
          <w:rFonts w:ascii="Arial" w:hAnsi="Arial" w:cs="Arial"/>
          <w:b/>
          <w:sz w:val="24"/>
          <w:szCs w:val="24"/>
        </w:rPr>
        <w:t>13</w:t>
      </w:r>
    </w:p>
    <w:p w:rsidR="007A065F" w:rsidRDefault="007A065F" w:rsidP="007A065F">
      <w:pPr>
        <w:rPr>
          <w:rFonts w:ascii="Arial" w:hAnsi="Arial" w:cs="Arial"/>
          <w:b/>
          <w:sz w:val="24"/>
          <w:szCs w:val="24"/>
        </w:rPr>
      </w:pPr>
      <w:r>
        <w:rPr>
          <w:rFonts w:ascii="Arial" w:hAnsi="Arial" w:cs="Arial"/>
          <w:b/>
          <w:sz w:val="24"/>
          <w:szCs w:val="24"/>
        </w:rPr>
        <w:t>RESULTADO FINAL</w:t>
      </w:r>
      <w:r w:rsidR="0075483A">
        <w:rPr>
          <w:rFonts w:ascii="Arial" w:hAnsi="Arial" w:cs="Arial"/>
          <w:b/>
          <w:sz w:val="24"/>
          <w:szCs w:val="24"/>
        </w:rPr>
        <w:t xml:space="preserve">                      </w:t>
      </w:r>
      <w:r w:rsidR="00EF281C">
        <w:rPr>
          <w:rFonts w:ascii="Arial" w:hAnsi="Arial" w:cs="Arial"/>
          <w:b/>
          <w:sz w:val="24"/>
          <w:szCs w:val="24"/>
        </w:rPr>
        <w:t xml:space="preserve">                                     </w:t>
      </w:r>
      <w:r w:rsidR="0075483A">
        <w:rPr>
          <w:rFonts w:ascii="Arial" w:hAnsi="Arial" w:cs="Arial"/>
          <w:b/>
          <w:sz w:val="24"/>
          <w:szCs w:val="24"/>
        </w:rPr>
        <w:t xml:space="preserve"> 1</w:t>
      </w:r>
      <w:r w:rsidR="00EF281C">
        <w:rPr>
          <w:rFonts w:ascii="Arial" w:hAnsi="Arial" w:cs="Arial"/>
          <w:b/>
          <w:sz w:val="24"/>
          <w:szCs w:val="24"/>
        </w:rPr>
        <w:t>4</w:t>
      </w:r>
    </w:p>
    <w:p w:rsidR="007A065F" w:rsidRDefault="007A065F" w:rsidP="00EF281C">
      <w:pPr>
        <w:pStyle w:val="Prrafodelista"/>
        <w:numPr>
          <w:ilvl w:val="0"/>
          <w:numId w:val="14"/>
        </w:numPr>
        <w:rPr>
          <w:rFonts w:ascii="Arial" w:hAnsi="Arial" w:cs="Arial"/>
          <w:b/>
          <w:sz w:val="24"/>
          <w:szCs w:val="24"/>
        </w:rPr>
      </w:pPr>
      <w:r w:rsidRPr="00EF281C">
        <w:rPr>
          <w:rFonts w:ascii="Arial" w:hAnsi="Arial" w:cs="Arial"/>
          <w:sz w:val="24"/>
          <w:szCs w:val="24"/>
        </w:rPr>
        <w:t>R</w:t>
      </w:r>
      <w:r w:rsidR="00EF281C">
        <w:rPr>
          <w:rFonts w:ascii="Arial" w:hAnsi="Arial" w:cs="Arial"/>
          <w:sz w:val="24"/>
          <w:szCs w:val="24"/>
        </w:rPr>
        <w:t xml:space="preserve">esultado final sin pintado, sólo imprimado </w:t>
      </w:r>
      <w:r w:rsidR="0075483A" w:rsidRPr="00EF281C">
        <w:rPr>
          <w:rFonts w:ascii="Arial" w:hAnsi="Arial" w:cs="Arial"/>
          <w:b/>
          <w:sz w:val="24"/>
          <w:szCs w:val="24"/>
        </w:rPr>
        <w:t xml:space="preserve">            </w:t>
      </w:r>
      <w:r w:rsidR="00EF281C">
        <w:rPr>
          <w:rFonts w:ascii="Arial" w:hAnsi="Arial" w:cs="Arial"/>
          <w:b/>
          <w:sz w:val="24"/>
          <w:szCs w:val="24"/>
        </w:rPr>
        <w:t xml:space="preserve"> </w:t>
      </w:r>
      <w:r w:rsidR="0075483A" w:rsidRPr="00EF281C">
        <w:rPr>
          <w:rFonts w:ascii="Arial" w:hAnsi="Arial" w:cs="Arial"/>
          <w:b/>
          <w:sz w:val="24"/>
          <w:szCs w:val="24"/>
        </w:rPr>
        <w:t>1</w:t>
      </w:r>
      <w:r w:rsidR="00EF281C">
        <w:rPr>
          <w:rFonts w:ascii="Arial" w:hAnsi="Arial" w:cs="Arial"/>
          <w:b/>
          <w:sz w:val="24"/>
          <w:szCs w:val="24"/>
        </w:rPr>
        <w:t>4</w:t>
      </w:r>
    </w:p>
    <w:p w:rsidR="00EF281C" w:rsidRPr="00EF281C" w:rsidRDefault="00EF281C" w:rsidP="00EF281C">
      <w:pPr>
        <w:pStyle w:val="Prrafodelista"/>
        <w:numPr>
          <w:ilvl w:val="0"/>
          <w:numId w:val="14"/>
        </w:numPr>
        <w:rPr>
          <w:rFonts w:ascii="Arial" w:hAnsi="Arial" w:cs="Arial"/>
          <w:b/>
          <w:sz w:val="24"/>
          <w:szCs w:val="24"/>
        </w:rPr>
      </w:pPr>
      <w:r w:rsidRPr="00EF281C">
        <w:rPr>
          <w:rFonts w:ascii="Arial" w:hAnsi="Arial" w:cs="Arial"/>
          <w:sz w:val="24"/>
          <w:szCs w:val="24"/>
        </w:rPr>
        <w:t>Resultado final pintado</w:t>
      </w:r>
      <w:r>
        <w:rPr>
          <w:rFonts w:ascii="Arial" w:hAnsi="Arial" w:cs="Arial"/>
          <w:b/>
          <w:sz w:val="24"/>
          <w:szCs w:val="24"/>
        </w:rPr>
        <w:t xml:space="preserve">                                              15</w:t>
      </w:r>
    </w:p>
    <w:p w:rsidR="007A065F" w:rsidRDefault="007A065F" w:rsidP="007A065F">
      <w:pPr>
        <w:rPr>
          <w:rFonts w:ascii="Arial" w:hAnsi="Arial" w:cs="Arial"/>
          <w:b/>
          <w:sz w:val="24"/>
          <w:szCs w:val="24"/>
        </w:rPr>
      </w:pPr>
      <w:r>
        <w:rPr>
          <w:rFonts w:ascii="Arial" w:hAnsi="Arial" w:cs="Arial"/>
          <w:b/>
          <w:sz w:val="24"/>
          <w:szCs w:val="24"/>
        </w:rPr>
        <w:t>CONCEPTUALIZACIÓN</w:t>
      </w:r>
      <w:r w:rsidR="0075483A">
        <w:rPr>
          <w:rFonts w:ascii="Arial" w:hAnsi="Arial" w:cs="Arial"/>
          <w:b/>
          <w:sz w:val="24"/>
          <w:szCs w:val="24"/>
        </w:rPr>
        <w:t xml:space="preserve">                                                     </w:t>
      </w:r>
      <w:r w:rsidR="00C85260">
        <w:rPr>
          <w:rFonts w:ascii="Arial" w:hAnsi="Arial" w:cs="Arial"/>
          <w:b/>
          <w:sz w:val="24"/>
          <w:szCs w:val="24"/>
        </w:rPr>
        <w:t xml:space="preserve"> 24</w:t>
      </w:r>
    </w:p>
    <w:p w:rsidR="007A065F" w:rsidRDefault="007A065F" w:rsidP="007A065F">
      <w:pPr>
        <w:rPr>
          <w:rFonts w:ascii="Arial" w:hAnsi="Arial" w:cs="Arial"/>
          <w:b/>
          <w:sz w:val="24"/>
          <w:szCs w:val="24"/>
        </w:rPr>
      </w:pPr>
      <w:r>
        <w:rPr>
          <w:rFonts w:ascii="Arial" w:hAnsi="Arial" w:cs="Arial"/>
          <w:b/>
          <w:sz w:val="24"/>
          <w:szCs w:val="24"/>
        </w:rPr>
        <w:t>BIBLIOGRAFÍA</w:t>
      </w:r>
      <w:r w:rsidR="0075483A">
        <w:rPr>
          <w:rFonts w:ascii="Arial" w:hAnsi="Arial" w:cs="Arial"/>
          <w:b/>
          <w:sz w:val="24"/>
          <w:szCs w:val="24"/>
        </w:rPr>
        <w:t xml:space="preserve">                                                                  </w:t>
      </w:r>
      <w:r w:rsidR="00C85260">
        <w:rPr>
          <w:rFonts w:ascii="Arial" w:hAnsi="Arial" w:cs="Arial"/>
          <w:b/>
          <w:sz w:val="24"/>
          <w:szCs w:val="24"/>
        </w:rPr>
        <w:t xml:space="preserve"> </w:t>
      </w:r>
      <w:r w:rsidR="0075483A">
        <w:rPr>
          <w:rFonts w:ascii="Arial" w:hAnsi="Arial" w:cs="Arial"/>
          <w:b/>
          <w:sz w:val="24"/>
          <w:szCs w:val="24"/>
        </w:rPr>
        <w:t xml:space="preserve"> </w:t>
      </w:r>
      <w:r w:rsidR="00C85260">
        <w:rPr>
          <w:rFonts w:ascii="Arial" w:hAnsi="Arial" w:cs="Arial"/>
          <w:b/>
          <w:sz w:val="24"/>
          <w:szCs w:val="24"/>
        </w:rPr>
        <w:t>24</w:t>
      </w:r>
    </w:p>
    <w:p w:rsidR="007A065F" w:rsidRDefault="007A065F" w:rsidP="007A065F">
      <w:pPr>
        <w:rPr>
          <w:rFonts w:ascii="Arial" w:hAnsi="Arial" w:cs="Arial"/>
          <w:b/>
          <w:sz w:val="24"/>
          <w:szCs w:val="24"/>
        </w:rPr>
      </w:pPr>
      <w:r>
        <w:rPr>
          <w:rFonts w:ascii="Arial" w:hAnsi="Arial" w:cs="Arial"/>
          <w:b/>
          <w:sz w:val="24"/>
          <w:szCs w:val="24"/>
        </w:rPr>
        <w:t>OTROS MATERIALES CONSULTADOS</w:t>
      </w:r>
      <w:r w:rsidR="0075483A">
        <w:rPr>
          <w:rFonts w:ascii="Arial" w:hAnsi="Arial" w:cs="Arial"/>
          <w:b/>
          <w:sz w:val="24"/>
          <w:szCs w:val="24"/>
        </w:rPr>
        <w:t xml:space="preserve">                           </w:t>
      </w:r>
      <w:r w:rsidR="00C85260">
        <w:rPr>
          <w:rFonts w:ascii="Arial" w:hAnsi="Arial" w:cs="Arial"/>
          <w:b/>
          <w:sz w:val="24"/>
          <w:szCs w:val="24"/>
        </w:rPr>
        <w:t xml:space="preserve"> 25</w:t>
      </w:r>
    </w:p>
    <w:p w:rsidR="007A065F" w:rsidRDefault="007A065F" w:rsidP="007A065F">
      <w:pPr>
        <w:rPr>
          <w:rFonts w:ascii="Arial" w:hAnsi="Arial" w:cs="Arial"/>
          <w:b/>
          <w:sz w:val="24"/>
          <w:szCs w:val="24"/>
        </w:rPr>
      </w:pPr>
      <w:r>
        <w:rPr>
          <w:rFonts w:ascii="Arial" w:hAnsi="Arial" w:cs="Arial"/>
          <w:b/>
          <w:sz w:val="24"/>
          <w:szCs w:val="24"/>
        </w:rPr>
        <w:t>APÉNDICE 1</w:t>
      </w:r>
      <w:r w:rsidR="0075483A">
        <w:rPr>
          <w:rFonts w:ascii="Arial" w:hAnsi="Arial" w:cs="Arial"/>
          <w:b/>
          <w:sz w:val="24"/>
          <w:szCs w:val="24"/>
        </w:rPr>
        <w:t xml:space="preserve">                                                                       </w:t>
      </w:r>
      <w:r w:rsidR="00C85260">
        <w:rPr>
          <w:rFonts w:ascii="Arial" w:hAnsi="Arial" w:cs="Arial"/>
          <w:b/>
          <w:sz w:val="24"/>
          <w:szCs w:val="24"/>
        </w:rPr>
        <w:t xml:space="preserve"> 26</w:t>
      </w:r>
    </w:p>
    <w:p w:rsidR="00C85260" w:rsidRDefault="00C85260" w:rsidP="007A065F">
      <w:pPr>
        <w:rPr>
          <w:rFonts w:ascii="Arial" w:hAnsi="Arial" w:cs="Arial"/>
          <w:b/>
          <w:sz w:val="24"/>
          <w:szCs w:val="24"/>
        </w:rPr>
      </w:pPr>
      <w:r>
        <w:rPr>
          <w:rFonts w:ascii="Arial" w:hAnsi="Arial" w:cs="Arial"/>
          <w:sz w:val="24"/>
          <w:szCs w:val="24"/>
        </w:rPr>
        <w:t xml:space="preserve">TITULO ENCAJE DE MANOS                                             </w:t>
      </w:r>
      <w:r>
        <w:rPr>
          <w:rFonts w:ascii="Arial" w:hAnsi="Arial" w:cs="Arial"/>
          <w:b/>
          <w:sz w:val="24"/>
          <w:szCs w:val="24"/>
        </w:rPr>
        <w:t>26</w:t>
      </w:r>
    </w:p>
    <w:p w:rsidR="00B269A0" w:rsidRDefault="00C85260">
      <w:pPr>
        <w:rPr>
          <w:rFonts w:ascii="Arial" w:hAnsi="Arial" w:cs="Arial"/>
          <w:b/>
          <w:sz w:val="24"/>
          <w:szCs w:val="24"/>
        </w:rPr>
      </w:pPr>
      <w:r w:rsidRPr="00C85260">
        <w:rPr>
          <w:rFonts w:ascii="Arial" w:hAnsi="Arial" w:cs="Arial"/>
          <w:sz w:val="24"/>
          <w:szCs w:val="24"/>
        </w:rPr>
        <w:t xml:space="preserve">PROCEDIMIENTO </w:t>
      </w:r>
      <w:r>
        <w:rPr>
          <w:rFonts w:ascii="Arial" w:hAnsi="Arial" w:cs="Arial"/>
          <w:b/>
          <w:sz w:val="24"/>
          <w:szCs w:val="24"/>
        </w:rPr>
        <w:t xml:space="preserve">                                                              26</w:t>
      </w:r>
    </w:p>
    <w:p w:rsidR="00C85260" w:rsidRPr="00C85260" w:rsidRDefault="00C85260" w:rsidP="00C85260">
      <w:pPr>
        <w:pStyle w:val="Prrafodelista"/>
        <w:numPr>
          <w:ilvl w:val="0"/>
          <w:numId w:val="15"/>
        </w:numPr>
        <w:rPr>
          <w:rFonts w:ascii="Arial" w:hAnsi="Arial" w:cs="Arial"/>
          <w:sz w:val="24"/>
          <w:szCs w:val="24"/>
        </w:rPr>
      </w:pPr>
      <w:r>
        <w:rPr>
          <w:rFonts w:ascii="Arial" w:hAnsi="Arial" w:cs="Arial"/>
          <w:sz w:val="24"/>
          <w:szCs w:val="24"/>
        </w:rPr>
        <w:t xml:space="preserve">Boceto                                                                       </w:t>
      </w:r>
      <w:r>
        <w:rPr>
          <w:rFonts w:ascii="Arial" w:hAnsi="Arial" w:cs="Arial"/>
          <w:b/>
          <w:sz w:val="24"/>
          <w:szCs w:val="24"/>
        </w:rPr>
        <w:t>26</w:t>
      </w:r>
    </w:p>
    <w:p w:rsidR="00C85260" w:rsidRPr="00C85260" w:rsidRDefault="00C85260" w:rsidP="00C85260">
      <w:pPr>
        <w:pStyle w:val="Prrafodelista"/>
        <w:numPr>
          <w:ilvl w:val="0"/>
          <w:numId w:val="15"/>
        </w:numPr>
        <w:rPr>
          <w:rFonts w:ascii="Arial" w:hAnsi="Arial" w:cs="Arial"/>
          <w:sz w:val="24"/>
          <w:szCs w:val="24"/>
        </w:rPr>
      </w:pPr>
      <w:r>
        <w:rPr>
          <w:rFonts w:ascii="Arial" w:hAnsi="Arial" w:cs="Arial"/>
          <w:sz w:val="24"/>
          <w:szCs w:val="24"/>
        </w:rPr>
        <w:t xml:space="preserve">Material y estructura                                                  </w:t>
      </w:r>
      <w:r w:rsidRPr="00C85260">
        <w:rPr>
          <w:rFonts w:ascii="Arial" w:hAnsi="Arial" w:cs="Arial"/>
          <w:b/>
          <w:sz w:val="24"/>
          <w:szCs w:val="24"/>
        </w:rPr>
        <w:t>27</w:t>
      </w:r>
    </w:p>
    <w:p w:rsidR="00C85260" w:rsidRPr="00C85260" w:rsidRDefault="00C85260" w:rsidP="00C85260">
      <w:pPr>
        <w:pStyle w:val="Prrafodelista"/>
        <w:numPr>
          <w:ilvl w:val="0"/>
          <w:numId w:val="15"/>
        </w:numPr>
        <w:rPr>
          <w:rFonts w:ascii="Arial" w:hAnsi="Arial" w:cs="Arial"/>
          <w:sz w:val="24"/>
          <w:szCs w:val="24"/>
        </w:rPr>
      </w:pPr>
      <w:r>
        <w:rPr>
          <w:rFonts w:ascii="Arial" w:hAnsi="Arial" w:cs="Arial"/>
          <w:sz w:val="24"/>
          <w:szCs w:val="24"/>
        </w:rPr>
        <w:t xml:space="preserve">Tallado                                                                      </w:t>
      </w:r>
      <w:r>
        <w:rPr>
          <w:rFonts w:ascii="Arial" w:hAnsi="Arial" w:cs="Arial"/>
          <w:b/>
          <w:sz w:val="24"/>
          <w:szCs w:val="24"/>
        </w:rPr>
        <w:t>27</w:t>
      </w:r>
    </w:p>
    <w:p w:rsidR="00C85260" w:rsidRPr="00C85260" w:rsidRDefault="00C85260" w:rsidP="00C85260">
      <w:pPr>
        <w:pStyle w:val="Prrafodelista"/>
        <w:numPr>
          <w:ilvl w:val="0"/>
          <w:numId w:val="15"/>
        </w:numPr>
        <w:rPr>
          <w:rFonts w:ascii="Arial" w:hAnsi="Arial" w:cs="Arial"/>
          <w:sz w:val="24"/>
          <w:szCs w:val="24"/>
        </w:rPr>
      </w:pPr>
      <w:r>
        <w:rPr>
          <w:rFonts w:ascii="Arial" w:hAnsi="Arial" w:cs="Arial"/>
          <w:sz w:val="24"/>
          <w:szCs w:val="24"/>
        </w:rPr>
        <w:t xml:space="preserve">Imprimado y pintado                                                 </w:t>
      </w:r>
      <w:r>
        <w:rPr>
          <w:rFonts w:ascii="Arial" w:hAnsi="Arial" w:cs="Arial"/>
          <w:b/>
          <w:sz w:val="24"/>
          <w:szCs w:val="24"/>
        </w:rPr>
        <w:t>28</w:t>
      </w:r>
    </w:p>
    <w:p w:rsidR="00C85260" w:rsidRPr="00C85260" w:rsidRDefault="00C85260" w:rsidP="00C85260">
      <w:pPr>
        <w:pStyle w:val="Prrafodelista"/>
        <w:numPr>
          <w:ilvl w:val="0"/>
          <w:numId w:val="15"/>
        </w:numPr>
        <w:rPr>
          <w:rFonts w:ascii="Arial" w:hAnsi="Arial" w:cs="Arial"/>
          <w:sz w:val="24"/>
          <w:szCs w:val="24"/>
        </w:rPr>
      </w:pPr>
      <w:r>
        <w:rPr>
          <w:rFonts w:ascii="Arial" w:hAnsi="Arial" w:cs="Arial"/>
          <w:sz w:val="24"/>
          <w:szCs w:val="24"/>
        </w:rPr>
        <w:t xml:space="preserve">Resultado final                                                          </w:t>
      </w:r>
      <w:r>
        <w:rPr>
          <w:rFonts w:ascii="Arial" w:hAnsi="Arial" w:cs="Arial"/>
          <w:b/>
          <w:sz w:val="24"/>
          <w:szCs w:val="24"/>
        </w:rPr>
        <w:t>29</w:t>
      </w:r>
    </w:p>
    <w:p w:rsidR="00C85260" w:rsidRPr="00C85260" w:rsidRDefault="00C85260" w:rsidP="00C85260">
      <w:pPr>
        <w:pStyle w:val="Prrafodelista"/>
        <w:numPr>
          <w:ilvl w:val="0"/>
          <w:numId w:val="15"/>
        </w:numPr>
        <w:rPr>
          <w:rFonts w:ascii="Arial" w:hAnsi="Arial" w:cs="Arial"/>
          <w:sz w:val="24"/>
          <w:szCs w:val="24"/>
        </w:rPr>
      </w:pPr>
      <w:r>
        <w:rPr>
          <w:rFonts w:ascii="Arial" w:hAnsi="Arial" w:cs="Arial"/>
          <w:sz w:val="24"/>
          <w:szCs w:val="24"/>
        </w:rPr>
        <w:t xml:space="preserve">Referentes                                                                </w:t>
      </w:r>
      <w:r>
        <w:rPr>
          <w:rFonts w:ascii="Arial" w:hAnsi="Arial" w:cs="Arial"/>
          <w:b/>
          <w:sz w:val="24"/>
          <w:szCs w:val="24"/>
        </w:rPr>
        <w:t>32</w:t>
      </w:r>
    </w:p>
    <w:p w:rsidR="007A065F" w:rsidRDefault="007A065F">
      <w:pPr>
        <w:rPr>
          <w:rFonts w:ascii="Arial" w:hAnsi="Arial" w:cs="Arial"/>
          <w:b/>
          <w:sz w:val="24"/>
          <w:szCs w:val="24"/>
        </w:rPr>
      </w:pPr>
    </w:p>
    <w:p w:rsidR="00C85260" w:rsidRDefault="00C85260">
      <w:pPr>
        <w:rPr>
          <w:rFonts w:ascii="Arial" w:hAnsi="Arial" w:cs="Arial"/>
          <w:b/>
          <w:sz w:val="24"/>
          <w:szCs w:val="24"/>
        </w:rPr>
      </w:pPr>
    </w:p>
    <w:p w:rsidR="00177DFE" w:rsidRDefault="00177DFE">
      <w:pPr>
        <w:rPr>
          <w:rFonts w:ascii="Arial" w:hAnsi="Arial" w:cs="Arial"/>
          <w:b/>
          <w:sz w:val="24"/>
          <w:szCs w:val="24"/>
        </w:rPr>
      </w:pPr>
      <w:r>
        <w:rPr>
          <w:rFonts w:ascii="Arial" w:hAnsi="Arial" w:cs="Arial"/>
          <w:b/>
          <w:sz w:val="24"/>
          <w:szCs w:val="24"/>
        </w:rPr>
        <w:lastRenderedPageBreak/>
        <w:t>INTRODUCCIÓN</w:t>
      </w:r>
    </w:p>
    <w:p w:rsidR="00B975B6" w:rsidRDefault="00017D4F" w:rsidP="009A5B32">
      <w:pPr>
        <w:rPr>
          <w:rFonts w:ascii="Arial" w:hAnsi="Arial" w:cs="Arial"/>
          <w:sz w:val="24"/>
          <w:szCs w:val="24"/>
        </w:rPr>
      </w:pPr>
      <w:r>
        <w:rPr>
          <w:rFonts w:ascii="Arial" w:hAnsi="Arial" w:cs="Arial"/>
          <w:sz w:val="24"/>
          <w:szCs w:val="24"/>
        </w:rPr>
        <w:t>L</w:t>
      </w:r>
      <w:r w:rsidR="009A5B32">
        <w:rPr>
          <w:rFonts w:ascii="Arial" w:hAnsi="Arial" w:cs="Arial"/>
          <w:sz w:val="24"/>
          <w:szCs w:val="24"/>
        </w:rPr>
        <w:t xml:space="preserve">a fragmentación lleva consigo una fuerza expresiva que, a veces , el cuerpo completo no puede conseguir. Además al exponer estas  fracciones en el espacio expositivo captan la atención súbita del espectador por lo insólito de ver unas manos, un pie, media cabeza o simplemente un torso </w:t>
      </w:r>
      <w:r w:rsidR="00B975B6">
        <w:rPr>
          <w:rFonts w:ascii="Arial" w:hAnsi="Arial" w:cs="Arial"/>
          <w:sz w:val="24"/>
          <w:szCs w:val="24"/>
        </w:rPr>
        <w:t xml:space="preserve">roto por efecto del tiempo. </w:t>
      </w:r>
    </w:p>
    <w:p w:rsidR="009A5B32" w:rsidRDefault="009A5B32" w:rsidP="009A5B32">
      <w:pPr>
        <w:rPr>
          <w:rFonts w:ascii="Arial" w:hAnsi="Arial" w:cs="Arial"/>
          <w:sz w:val="24"/>
          <w:szCs w:val="24"/>
        </w:rPr>
      </w:pPr>
      <w:r>
        <w:rPr>
          <w:rFonts w:ascii="Arial" w:hAnsi="Arial" w:cs="Arial"/>
          <w:sz w:val="24"/>
          <w:szCs w:val="24"/>
        </w:rPr>
        <w:t xml:space="preserve">Madre se podría encuadrar tanto en el cuerpo fragmentado, como en cuerpo-espacio-huella. El cuerpo transformado de la madre como espacio en sí mismo y la huella del hijo  en la materia física y psíquica de la madre. Aparte  de esta idea directa, la simbología de la madre se asocia al concepto de planeta y la progenie a la especie humana. Por todo ello la el proyecto  se traduce en una figura fragmentada femenina de maternidad pero seccionada por su mitad en un plano coronal. La parte anterior se observa como el embarazo en sí, pero en su interior contiene un feto, mientras que la parte posterior tiene impresa la huella del mismo embrión. La primera figura representa la huella física transformadora y el concepto universal de mundo y la segunda la huella psicológica perenne y el recuerdo de especie humana sobre el planeta. </w:t>
      </w:r>
      <w:r w:rsidR="00017D4F">
        <w:rPr>
          <w:rFonts w:ascii="Arial" w:hAnsi="Arial" w:cs="Arial"/>
          <w:sz w:val="24"/>
          <w:szCs w:val="24"/>
        </w:rPr>
        <w:t>Madre empieza de arcilla por ser humana, pero se</w:t>
      </w:r>
      <w:r w:rsidR="00B975B6">
        <w:rPr>
          <w:rFonts w:ascii="Arial" w:hAnsi="Arial" w:cs="Arial"/>
          <w:sz w:val="24"/>
          <w:szCs w:val="24"/>
        </w:rPr>
        <w:t xml:space="preserve"> </w:t>
      </w:r>
      <w:r w:rsidR="00017D4F">
        <w:rPr>
          <w:rFonts w:ascii="Arial" w:hAnsi="Arial" w:cs="Arial"/>
          <w:sz w:val="24"/>
          <w:szCs w:val="24"/>
        </w:rPr>
        <w:t>transforma en piedra</w:t>
      </w:r>
      <w:r w:rsidR="00B975B6">
        <w:rPr>
          <w:rFonts w:ascii="Arial" w:hAnsi="Arial" w:cs="Arial"/>
          <w:sz w:val="24"/>
          <w:szCs w:val="24"/>
        </w:rPr>
        <w:t xml:space="preserve"> (cemento) para denotar la universalidad, mientras que el feto se traduce en cera para denotar el efecto efímero de la especie.</w:t>
      </w:r>
    </w:p>
    <w:p w:rsidR="00B975B6" w:rsidRDefault="00B975B6" w:rsidP="00B975B6">
      <w:pPr>
        <w:rPr>
          <w:rFonts w:ascii="Arial" w:hAnsi="Arial" w:cs="Arial"/>
          <w:sz w:val="24"/>
          <w:szCs w:val="24"/>
        </w:rPr>
      </w:pPr>
      <w:r>
        <w:rPr>
          <w:rFonts w:ascii="Arial" w:hAnsi="Arial" w:cs="Arial"/>
          <w:sz w:val="24"/>
          <w:szCs w:val="24"/>
        </w:rPr>
        <w:t>Encaje de manos es otra creación enmarcada en el cuerpo</w:t>
      </w:r>
      <w:r w:rsidR="008D470B">
        <w:rPr>
          <w:rFonts w:ascii="Arial" w:hAnsi="Arial" w:cs="Arial"/>
          <w:sz w:val="24"/>
          <w:szCs w:val="24"/>
        </w:rPr>
        <w:t xml:space="preserve"> fragmentado</w:t>
      </w:r>
      <w:r>
        <w:rPr>
          <w:rFonts w:ascii="Arial" w:hAnsi="Arial" w:cs="Arial"/>
          <w:sz w:val="24"/>
          <w:szCs w:val="24"/>
        </w:rPr>
        <w:t>. Las manos por sí solas determinan señales y gestos pero cuando se combinan con otras denotan un principio comunicador y social, ya sea de carácter intimista como de convención. Es por ello que la más clásica de las acciones humanas con las manos como es el saludo, el encaje de manos</w:t>
      </w:r>
      <w:r w:rsidR="00EA74C8">
        <w:rPr>
          <w:rFonts w:ascii="Arial" w:hAnsi="Arial" w:cs="Arial"/>
          <w:sz w:val="24"/>
          <w:szCs w:val="24"/>
        </w:rPr>
        <w:t xml:space="preserve">, </w:t>
      </w:r>
      <w:r>
        <w:rPr>
          <w:rFonts w:ascii="Arial" w:hAnsi="Arial" w:cs="Arial"/>
          <w:sz w:val="24"/>
          <w:szCs w:val="24"/>
        </w:rPr>
        <w:t xml:space="preserve"> determina presentación, pacto, compromiso, acuerdo</w:t>
      </w:r>
      <w:r w:rsidR="008D470B">
        <w:rPr>
          <w:rFonts w:ascii="Arial" w:hAnsi="Arial" w:cs="Arial"/>
          <w:sz w:val="24"/>
          <w:szCs w:val="24"/>
        </w:rPr>
        <w:t xml:space="preserve">, </w:t>
      </w:r>
      <w:r>
        <w:rPr>
          <w:rFonts w:ascii="Arial" w:hAnsi="Arial" w:cs="Arial"/>
          <w:sz w:val="24"/>
          <w:szCs w:val="24"/>
        </w:rPr>
        <w:t>refleja</w:t>
      </w:r>
      <w:r w:rsidR="00EA74C8">
        <w:rPr>
          <w:rFonts w:ascii="Arial" w:hAnsi="Arial" w:cs="Arial"/>
          <w:sz w:val="24"/>
          <w:szCs w:val="24"/>
        </w:rPr>
        <w:t xml:space="preserve">ndo </w:t>
      </w:r>
      <w:r>
        <w:rPr>
          <w:rFonts w:ascii="Arial" w:hAnsi="Arial" w:cs="Arial"/>
          <w:sz w:val="24"/>
          <w:szCs w:val="24"/>
        </w:rPr>
        <w:t xml:space="preserve"> mucho de nuestro carácter y por ello  de su intensidad, calidez y vigor. Encaje de manos es una talla de bloque de yeso pintada de estilo  constructivista o /y cubista, marcando bien las aristas y ángulos para dar energía  al producto y su simbología. Encaje de manos se muestra en Apéndice 1, p.</w:t>
      </w:r>
      <w:r w:rsidR="00EA74C8">
        <w:rPr>
          <w:rFonts w:ascii="Arial" w:hAnsi="Arial" w:cs="Arial"/>
          <w:sz w:val="24"/>
          <w:szCs w:val="24"/>
        </w:rPr>
        <w:t xml:space="preserve"> </w:t>
      </w:r>
      <w:r w:rsidR="00951D59">
        <w:rPr>
          <w:rFonts w:ascii="Arial" w:hAnsi="Arial" w:cs="Arial"/>
          <w:sz w:val="24"/>
          <w:szCs w:val="24"/>
        </w:rPr>
        <w:t>26</w:t>
      </w:r>
      <w:bookmarkStart w:id="1" w:name="_GoBack"/>
      <w:bookmarkEnd w:id="1"/>
    </w:p>
    <w:p w:rsidR="00B975B6" w:rsidRDefault="00B975B6" w:rsidP="009A5B32">
      <w:pPr>
        <w:rPr>
          <w:rFonts w:ascii="Arial" w:hAnsi="Arial" w:cs="Arial"/>
          <w:sz w:val="24"/>
          <w:szCs w:val="24"/>
        </w:rPr>
      </w:pPr>
    </w:p>
    <w:p w:rsidR="00DC1237" w:rsidRDefault="00DC1237" w:rsidP="00525D0C">
      <w:pPr>
        <w:rPr>
          <w:rFonts w:ascii="Arial" w:hAnsi="Arial" w:cs="Arial"/>
          <w:sz w:val="24"/>
          <w:szCs w:val="24"/>
          <w:u w:val="single"/>
        </w:rPr>
      </w:pPr>
    </w:p>
    <w:p w:rsidR="009A5B32" w:rsidRDefault="009A5B32" w:rsidP="009A5B32">
      <w:pPr>
        <w:rPr>
          <w:rFonts w:ascii="Arial" w:hAnsi="Arial" w:cs="Arial"/>
          <w:sz w:val="24"/>
          <w:szCs w:val="24"/>
        </w:rPr>
      </w:pPr>
    </w:p>
    <w:p w:rsidR="00B975B6" w:rsidRDefault="00B975B6" w:rsidP="00525D0C">
      <w:pPr>
        <w:rPr>
          <w:rFonts w:ascii="Arial" w:hAnsi="Arial" w:cs="Arial"/>
          <w:b/>
          <w:sz w:val="24"/>
          <w:szCs w:val="24"/>
        </w:rPr>
      </w:pPr>
    </w:p>
    <w:p w:rsidR="00B975B6" w:rsidRDefault="00B975B6" w:rsidP="00525D0C">
      <w:pPr>
        <w:rPr>
          <w:rFonts w:ascii="Arial" w:hAnsi="Arial" w:cs="Arial"/>
          <w:b/>
          <w:sz w:val="24"/>
          <w:szCs w:val="24"/>
        </w:rPr>
      </w:pPr>
    </w:p>
    <w:p w:rsidR="00B975B6" w:rsidRDefault="00B975B6" w:rsidP="00525D0C">
      <w:pPr>
        <w:rPr>
          <w:rFonts w:ascii="Arial" w:hAnsi="Arial" w:cs="Arial"/>
          <w:b/>
          <w:sz w:val="24"/>
          <w:szCs w:val="24"/>
        </w:rPr>
      </w:pPr>
    </w:p>
    <w:p w:rsidR="00B975B6" w:rsidRDefault="00B975B6" w:rsidP="00525D0C">
      <w:pPr>
        <w:rPr>
          <w:rFonts w:ascii="Arial" w:hAnsi="Arial" w:cs="Arial"/>
          <w:b/>
          <w:sz w:val="24"/>
          <w:szCs w:val="24"/>
        </w:rPr>
      </w:pPr>
    </w:p>
    <w:p w:rsidR="00B975B6" w:rsidRDefault="00B975B6" w:rsidP="00525D0C">
      <w:pPr>
        <w:rPr>
          <w:rFonts w:ascii="Arial" w:hAnsi="Arial" w:cs="Arial"/>
          <w:b/>
          <w:sz w:val="24"/>
          <w:szCs w:val="24"/>
        </w:rPr>
      </w:pPr>
    </w:p>
    <w:p w:rsidR="00B975B6" w:rsidRDefault="00B975B6" w:rsidP="00525D0C">
      <w:pPr>
        <w:rPr>
          <w:rFonts w:ascii="Arial" w:hAnsi="Arial" w:cs="Arial"/>
          <w:b/>
          <w:sz w:val="24"/>
          <w:szCs w:val="24"/>
        </w:rPr>
      </w:pPr>
    </w:p>
    <w:p w:rsidR="008D470B" w:rsidRDefault="008D470B" w:rsidP="00525D0C">
      <w:pPr>
        <w:rPr>
          <w:rFonts w:ascii="Arial" w:hAnsi="Arial" w:cs="Arial"/>
          <w:b/>
          <w:sz w:val="24"/>
          <w:szCs w:val="24"/>
        </w:rPr>
      </w:pPr>
    </w:p>
    <w:p w:rsidR="008D470B" w:rsidRPr="008D470B" w:rsidRDefault="008D470B" w:rsidP="00525D0C">
      <w:pPr>
        <w:rPr>
          <w:rFonts w:ascii="Arial" w:hAnsi="Arial" w:cs="Arial"/>
          <w:b/>
          <w:sz w:val="32"/>
          <w:szCs w:val="32"/>
        </w:rPr>
      </w:pPr>
      <w:r w:rsidRPr="008D470B">
        <w:rPr>
          <w:rFonts w:ascii="Arial" w:hAnsi="Arial" w:cs="Arial"/>
          <w:b/>
          <w:sz w:val="32"/>
          <w:szCs w:val="32"/>
        </w:rPr>
        <w:lastRenderedPageBreak/>
        <w:t>MADRE</w:t>
      </w:r>
    </w:p>
    <w:p w:rsidR="009A5B32" w:rsidRPr="009A5B32" w:rsidRDefault="009A5B32" w:rsidP="00525D0C">
      <w:pPr>
        <w:rPr>
          <w:rFonts w:ascii="Arial" w:hAnsi="Arial" w:cs="Arial"/>
          <w:b/>
          <w:sz w:val="24"/>
          <w:szCs w:val="24"/>
        </w:rPr>
      </w:pPr>
      <w:r>
        <w:rPr>
          <w:rFonts w:ascii="Arial" w:hAnsi="Arial" w:cs="Arial"/>
          <w:b/>
          <w:sz w:val="24"/>
          <w:szCs w:val="24"/>
        </w:rPr>
        <w:t>BOCETO</w:t>
      </w:r>
    </w:p>
    <w:p w:rsidR="009A5B32" w:rsidRDefault="009A5B32" w:rsidP="00525D0C">
      <w:pPr>
        <w:rPr>
          <w:rFonts w:ascii="Arial" w:hAnsi="Arial" w:cs="Arial"/>
          <w:sz w:val="24"/>
          <w:szCs w:val="24"/>
          <w:u w:val="single"/>
        </w:rPr>
      </w:pPr>
      <w:r>
        <w:rPr>
          <w:rFonts w:ascii="Arial" w:hAnsi="Arial" w:cs="Arial"/>
          <w:noProof/>
          <w:sz w:val="24"/>
          <w:szCs w:val="24"/>
          <w:u w:val="single"/>
        </w:rPr>
        <w:drawing>
          <wp:inline distT="0" distB="0" distL="0" distR="0">
            <wp:extent cx="5400040" cy="4133215"/>
            <wp:effectExtent l="0" t="0" r="0" b="63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20230328_08514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00040" cy="4133215"/>
                    </a:xfrm>
                    <a:prstGeom prst="rect">
                      <a:avLst/>
                    </a:prstGeom>
                  </pic:spPr>
                </pic:pic>
              </a:graphicData>
            </a:graphic>
          </wp:inline>
        </w:drawing>
      </w:r>
    </w:p>
    <w:p w:rsidR="009A5B32" w:rsidRDefault="009A5B32" w:rsidP="00525D0C">
      <w:pPr>
        <w:rPr>
          <w:rFonts w:ascii="Arial" w:hAnsi="Arial" w:cs="Arial"/>
          <w:sz w:val="24"/>
          <w:szCs w:val="24"/>
          <w:u w:val="single"/>
        </w:rPr>
      </w:pPr>
    </w:p>
    <w:p w:rsidR="009A5B32" w:rsidRPr="009A5B32" w:rsidRDefault="009A5B32" w:rsidP="00525D0C">
      <w:pPr>
        <w:rPr>
          <w:rFonts w:ascii="Arial" w:hAnsi="Arial" w:cs="Arial"/>
          <w:sz w:val="24"/>
          <w:szCs w:val="24"/>
          <w:u w:val="single"/>
        </w:rPr>
      </w:pPr>
    </w:p>
    <w:p w:rsidR="00525D0C" w:rsidRDefault="009A5B32" w:rsidP="00525D0C">
      <w:pPr>
        <w:rPr>
          <w:rFonts w:ascii="Arial" w:hAnsi="Arial" w:cs="Arial"/>
          <w:b/>
          <w:sz w:val="24"/>
          <w:szCs w:val="24"/>
        </w:rPr>
      </w:pPr>
      <w:r>
        <w:rPr>
          <w:rFonts w:ascii="Arial" w:hAnsi="Arial" w:cs="Arial"/>
          <w:b/>
          <w:sz w:val="24"/>
          <w:szCs w:val="24"/>
        </w:rPr>
        <w:t xml:space="preserve"> R</w:t>
      </w:r>
      <w:r w:rsidR="00E55126" w:rsidRPr="00F62FCF">
        <w:rPr>
          <w:rFonts w:ascii="Arial" w:hAnsi="Arial" w:cs="Arial"/>
          <w:b/>
          <w:sz w:val="24"/>
          <w:szCs w:val="24"/>
        </w:rPr>
        <w:t>EFERENTE</w:t>
      </w:r>
      <w:r>
        <w:rPr>
          <w:rFonts w:ascii="Arial" w:hAnsi="Arial" w:cs="Arial"/>
          <w:b/>
          <w:sz w:val="24"/>
          <w:szCs w:val="24"/>
        </w:rPr>
        <w:t>S</w:t>
      </w:r>
    </w:p>
    <w:p w:rsidR="009A5B32" w:rsidRDefault="009A5B32" w:rsidP="009A5B32">
      <w:pPr>
        <w:rPr>
          <w:rFonts w:ascii="Arial" w:eastAsia="Times New Roman" w:hAnsi="Arial" w:cs="Arial"/>
          <w:color w:val="111111"/>
          <w:kern w:val="36"/>
          <w:sz w:val="24"/>
          <w:szCs w:val="24"/>
          <w:lang w:eastAsia="es-ES"/>
        </w:rPr>
      </w:pPr>
    </w:p>
    <w:p w:rsidR="009A5B32" w:rsidRDefault="009A5B32" w:rsidP="009A5B32">
      <w:pPr>
        <w:rPr>
          <w:rFonts w:ascii="Arial" w:eastAsia="Times New Roman" w:hAnsi="Arial" w:cs="Arial"/>
          <w:color w:val="111111"/>
          <w:kern w:val="36"/>
          <w:sz w:val="24"/>
          <w:szCs w:val="24"/>
          <w:lang w:eastAsia="es-ES"/>
        </w:rPr>
      </w:pPr>
      <w:r>
        <w:rPr>
          <w:rFonts w:ascii="Arial" w:hAnsi="Arial" w:cs="Arial"/>
          <w:noProof/>
          <w:sz w:val="24"/>
          <w:szCs w:val="24"/>
        </w:rPr>
        <w:drawing>
          <wp:anchor distT="0" distB="0" distL="114300" distR="114300" simplePos="0" relativeHeight="251714560" behindDoc="0" locked="0" layoutInCell="1" allowOverlap="1" wp14:anchorId="79C3253E" wp14:editId="4E78AFBD">
            <wp:simplePos x="0" y="0"/>
            <wp:positionH relativeFrom="column">
              <wp:posOffset>-2449</wp:posOffset>
            </wp:positionH>
            <wp:positionV relativeFrom="paragraph">
              <wp:posOffset>1361</wp:posOffset>
            </wp:positionV>
            <wp:extent cx="1975757" cy="1479727"/>
            <wp:effectExtent l="0" t="0" r="5715" b="635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ternidad-fetos.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75757" cy="1479727"/>
                    </a:xfrm>
                    <a:prstGeom prst="rect">
                      <a:avLst/>
                    </a:prstGeom>
                  </pic:spPr>
                </pic:pic>
              </a:graphicData>
            </a:graphic>
          </wp:anchor>
        </w:drawing>
      </w:r>
    </w:p>
    <w:p w:rsidR="009A5B32" w:rsidRPr="00D74A07" w:rsidRDefault="009A5B32" w:rsidP="009A5B32">
      <w:pPr>
        <w:rPr>
          <w:rFonts w:ascii="Arial" w:hAnsi="Arial" w:cs="Arial"/>
          <w:sz w:val="24"/>
          <w:szCs w:val="24"/>
        </w:rPr>
      </w:pPr>
      <w:r>
        <w:rPr>
          <w:rFonts w:ascii="Arial" w:eastAsia="Times New Roman" w:hAnsi="Arial" w:cs="Arial"/>
          <w:color w:val="111111"/>
          <w:kern w:val="36"/>
          <w:sz w:val="24"/>
          <w:szCs w:val="24"/>
          <w:lang w:eastAsia="es-ES"/>
        </w:rPr>
        <w:t>1</w:t>
      </w:r>
      <w:r w:rsidRPr="007A2894">
        <w:rPr>
          <w:rFonts w:ascii="Arial" w:eastAsia="Times New Roman" w:hAnsi="Arial" w:cs="Arial"/>
          <w:color w:val="111111"/>
          <w:kern w:val="36"/>
          <w:sz w:val="24"/>
          <w:szCs w:val="24"/>
          <w:lang w:eastAsia="es-ES"/>
        </w:rPr>
        <w:t>4 esculturas gigantes de Damien Hirst ilustran el viaje de un feto en el útero hasta su nacimiento</w:t>
      </w:r>
      <w:r>
        <w:rPr>
          <w:rFonts w:ascii="Arial" w:eastAsia="Times New Roman" w:hAnsi="Arial" w:cs="Arial"/>
          <w:color w:val="111111"/>
          <w:kern w:val="36"/>
          <w:sz w:val="24"/>
          <w:szCs w:val="24"/>
          <w:lang w:eastAsia="es-ES"/>
        </w:rPr>
        <w:t xml:space="preserve"> </w:t>
      </w:r>
      <w:r w:rsidRPr="001A220E">
        <w:rPr>
          <w:rFonts w:ascii="Arial" w:eastAsia="Times New Roman" w:hAnsi="Arial" w:cs="Arial"/>
          <w:color w:val="111111"/>
          <w:kern w:val="36"/>
          <w:sz w:val="24"/>
          <w:szCs w:val="24"/>
          <w:lang w:eastAsia="es-ES"/>
        </w:rPr>
        <w:t>https://www.trendencias.com/arte/14-esculturas-gigantes-damien-hirst-ilustran-viaje-feto-utero-su-nacimiento</w:t>
      </w:r>
    </w:p>
    <w:p w:rsidR="009A5B32" w:rsidRDefault="009A5B32" w:rsidP="00525D0C">
      <w:pPr>
        <w:rPr>
          <w:rFonts w:ascii="Arial" w:hAnsi="Arial" w:cs="Arial"/>
          <w:b/>
          <w:sz w:val="24"/>
          <w:szCs w:val="24"/>
        </w:rPr>
      </w:pPr>
    </w:p>
    <w:p w:rsidR="009A5B32" w:rsidRDefault="009A5B32" w:rsidP="00525D0C">
      <w:pPr>
        <w:rPr>
          <w:rFonts w:ascii="Arial" w:hAnsi="Arial" w:cs="Arial"/>
          <w:b/>
          <w:sz w:val="24"/>
          <w:szCs w:val="24"/>
        </w:rPr>
      </w:pPr>
    </w:p>
    <w:p w:rsidR="009A5B32" w:rsidRDefault="009A5B32" w:rsidP="00525D0C">
      <w:pPr>
        <w:rPr>
          <w:rFonts w:ascii="Arial" w:hAnsi="Arial" w:cs="Arial"/>
          <w:b/>
          <w:sz w:val="24"/>
          <w:szCs w:val="24"/>
        </w:rPr>
      </w:pPr>
    </w:p>
    <w:p w:rsidR="009A5B32" w:rsidRDefault="009A5B32" w:rsidP="009A5B32">
      <w:pPr>
        <w:shd w:val="clear" w:color="auto" w:fill="FFFFFF"/>
        <w:spacing w:before="480" w:after="360" w:line="276" w:lineRule="auto"/>
        <w:outlineLvl w:val="0"/>
        <w:rPr>
          <w:rFonts w:ascii="Arial" w:eastAsia="Times New Roman" w:hAnsi="Arial" w:cs="Arial"/>
          <w:color w:val="111111"/>
          <w:kern w:val="36"/>
          <w:sz w:val="24"/>
          <w:szCs w:val="24"/>
          <w:lang w:eastAsia="es-ES"/>
        </w:rPr>
      </w:pPr>
      <w:r>
        <w:rPr>
          <w:rFonts w:ascii="Arial" w:eastAsia="Times New Roman" w:hAnsi="Arial" w:cs="Arial"/>
          <w:noProof/>
          <w:color w:val="111111"/>
          <w:kern w:val="36"/>
          <w:sz w:val="24"/>
          <w:szCs w:val="24"/>
          <w:lang w:eastAsia="es-ES"/>
        </w:rPr>
        <w:lastRenderedPageBreak/>
        <w:drawing>
          <wp:anchor distT="0" distB="0" distL="114300" distR="114300" simplePos="0" relativeHeight="251716608" behindDoc="0" locked="0" layoutInCell="1" allowOverlap="1" wp14:anchorId="16B8E733" wp14:editId="4E8A3DE8">
            <wp:simplePos x="0" y="0"/>
            <wp:positionH relativeFrom="column">
              <wp:posOffset>-2449</wp:posOffset>
            </wp:positionH>
            <wp:positionV relativeFrom="paragraph">
              <wp:posOffset>73751</wp:posOffset>
            </wp:positionV>
            <wp:extent cx="1992085" cy="2991415"/>
            <wp:effectExtent l="0" t="0" r="8255"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mbarazada graupera.jpg"/>
                    <pic:cNvPicPr/>
                  </pic:nvPicPr>
                  <pic:blipFill>
                    <a:blip r:embed="rId11">
                      <a:extLst>
                        <a:ext uri="{28A0092B-C50C-407E-A947-70E740481C1C}">
                          <a14:useLocalDpi xmlns:a14="http://schemas.microsoft.com/office/drawing/2010/main" val="0"/>
                        </a:ext>
                      </a:extLst>
                    </a:blip>
                    <a:stretch>
                      <a:fillRect/>
                    </a:stretch>
                  </pic:blipFill>
                  <pic:spPr>
                    <a:xfrm>
                      <a:off x="0" y="0"/>
                      <a:ext cx="1992085" cy="2991415"/>
                    </a:xfrm>
                    <a:prstGeom prst="rect">
                      <a:avLst/>
                    </a:prstGeom>
                  </pic:spPr>
                </pic:pic>
              </a:graphicData>
            </a:graphic>
          </wp:anchor>
        </w:drawing>
      </w:r>
    </w:p>
    <w:p w:rsidR="009A5B32" w:rsidRDefault="009A5B32" w:rsidP="009A5B32">
      <w:pPr>
        <w:shd w:val="clear" w:color="auto" w:fill="FFFFFF"/>
        <w:spacing w:before="480" w:after="360" w:line="276" w:lineRule="auto"/>
        <w:outlineLvl w:val="0"/>
        <w:rPr>
          <w:rFonts w:ascii="Arial" w:eastAsia="Times New Roman" w:hAnsi="Arial" w:cs="Arial"/>
          <w:color w:val="111111"/>
          <w:kern w:val="36"/>
          <w:sz w:val="24"/>
          <w:szCs w:val="24"/>
          <w:lang w:eastAsia="es-ES"/>
        </w:rPr>
      </w:pPr>
    </w:p>
    <w:p w:rsidR="009A5B32" w:rsidRDefault="009A5B32" w:rsidP="009A5B32">
      <w:pPr>
        <w:shd w:val="clear" w:color="auto" w:fill="FFFFFF"/>
        <w:spacing w:before="480" w:after="360" w:line="276" w:lineRule="auto"/>
        <w:outlineLvl w:val="0"/>
        <w:rPr>
          <w:rFonts w:ascii="Arial" w:eastAsia="Times New Roman" w:hAnsi="Arial" w:cs="Arial"/>
          <w:color w:val="111111"/>
          <w:kern w:val="36"/>
          <w:sz w:val="24"/>
          <w:szCs w:val="24"/>
          <w:lang w:eastAsia="es-ES"/>
        </w:rPr>
      </w:pPr>
      <w:r w:rsidRPr="007A2894">
        <w:rPr>
          <w:rFonts w:ascii="Arial" w:eastAsia="Times New Roman" w:hAnsi="Arial" w:cs="Arial"/>
          <w:color w:val="111111"/>
          <w:kern w:val="36"/>
          <w:sz w:val="24"/>
          <w:szCs w:val="24"/>
          <w:lang w:eastAsia="es-ES"/>
        </w:rPr>
        <w:t>Las esculturas de embarazadas de la artista Montse Graupera</w:t>
      </w:r>
      <w:r>
        <w:rPr>
          <w:rFonts w:ascii="Arial" w:eastAsia="Times New Roman" w:hAnsi="Arial" w:cs="Arial"/>
          <w:color w:val="111111"/>
          <w:kern w:val="36"/>
          <w:sz w:val="24"/>
          <w:szCs w:val="24"/>
          <w:lang w:eastAsia="es-ES"/>
        </w:rPr>
        <w:t xml:space="preserve"> </w:t>
      </w:r>
      <w:hyperlink r:id="rId12" w:history="1">
        <w:r w:rsidRPr="00D41D7E">
          <w:rPr>
            <w:rStyle w:val="Hipervnculo"/>
            <w:rFonts w:ascii="Arial" w:eastAsia="Times New Roman" w:hAnsi="Arial" w:cs="Arial"/>
            <w:kern w:val="36"/>
            <w:sz w:val="24"/>
            <w:szCs w:val="24"/>
            <w:lang w:eastAsia="es-ES"/>
          </w:rPr>
          <w:t>https://www.bebesymas.com/compras-para-mamas-y-papas/las-esculturas-de-embarazadas-de-la-artista-montse-graupera</w:t>
        </w:r>
      </w:hyperlink>
    </w:p>
    <w:p w:rsidR="009A5B32" w:rsidRPr="00F62FCF" w:rsidRDefault="009A5B32" w:rsidP="00525D0C">
      <w:pPr>
        <w:rPr>
          <w:rFonts w:ascii="Arial" w:hAnsi="Arial" w:cs="Arial"/>
          <w:b/>
          <w:sz w:val="24"/>
          <w:szCs w:val="24"/>
        </w:rPr>
      </w:pPr>
    </w:p>
    <w:p w:rsidR="009A5B32" w:rsidRDefault="009A5B32" w:rsidP="009A5B32">
      <w:pPr>
        <w:shd w:val="clear" w:color="auto" w:fill="FFFFFF"/>
        <w:spacing w:before="480" w:after="360" w:line="276" w:lineRule="auto"/>
        <w:outlineLvl w:val="0"/>
        <w:rPr>
          <w:rFonts w:ascii="Arial" w:eastAsia="Times New Roman" w:hAnsi="Arial" w:cs="Arial"/>
          <w:color w:val="111111"/>
          <w:kern w:val="36"/>
          <w:sz w:val="24"/>
          <w:szCs w:val="24"/>
          <w:lang w:eastAsia="es-ES"/>
        </w:rPr>
      </w:pPr>
    </w:p>
    <w:p w:rsidR="009A5B32" w:rsidRPr="007A2894" w:rsidRDefault="009A5B32" w:rsidP="009A5B32">
      <w:pPr>
        <w:shd w:val="clear" w:color="auto" w:fill="FFFFFF"/>
        <w:spacing w:before="480" w:after="360" w:line="276" w:lineRule="auto"/>
        <w:outlineLvl w:val="0"/>
        <w:rPr>
          <w:rFonts w:ascii="Arial" w:eastAsia="Times New Roman" w:hAnsi="Arial" w:cs="Arial"/>
          <w:color w:val="111111"/>
          <w:kern w:val="36"/>
          <w:sz w:val="24"/>
          <w:szCs w:val="24"/>
          <w:lang w:eastAsia="es-ES"/>
        </w:rPr>
      </w:pPr>
      <w:r>
        <w:rPr>
          <w:rFonts w:ascii="Arial" w:eastAsia="Times New Roman" w:hAnsi="Arial" w:cs="Arial"/>
          <w:noProof/>
          <w:color w:val="111111"/>
          <w:kern w:val="36"/>
          <w:sz w:val="24"/>
          <w:szCs w:val="24"/>
          <w:lang w:eastAsia="es-ES"/>
        </w:rPr>
        <w:drawing>
          <wp:anchor distT="0" distB="0" distL="114300" distR="114300" simplePos="0" relativeHeight="251718656" behindDoc="0" locked="0" layoutInCell="1" allowOverlap="1" wp14:anchorId="2F4B0CB8" wp14:editId="6D33B5CC">
            <wp:simplePos x="0" y="0"/>
            <wp:positionH relativeFrom="margin">
              <wp:align>left</wp:align>
            </wp:positionH>
            <wp:positionV relativeFrom="paragraph">
              <wp:posOffset>83221</wp:posOffset>
            </wp:positionV>
            <wp:extent cx="2008414" cy="2008414"/>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a-18-Estudos-do-feto-humano-em-utero-cerca-de-1510-1512-Pena-e-tinta-e-giz-sobre_Q64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08414" cy="2008414"/>
                    </a:xfrm>
                    <a:prstGeom prst="rect">
                      <a:avLst/>
                    </a:prstGeom>
                  </pic:spPr>
                </pic:pic>
              </a:graphicData>
            </a:graphic>
          </wp:anchor>
        </w:drawing>
      </w:r>
    </w:p>
    <w:p w:rsidR="009A5B32" w:rsidRDefault="009A5B32" w:rsidP="009A5B32">
      <w:pPr>
        <w:rPr>
          <w:rFonts w:ascii="Arial" w:hAnsi="Arial" w:cs="Arial"/>
          <w:sz w:val="24"/>
          <w:szCs w:val="24"/>
        </w:rPr>
      </w:pPr>
      <w:r>
        <w:rPr>
          <w:rFonts w:ascii="Arial" w:hAnsi="Arial" w:cs="Arial"/>
          <w:sz w:val="24"/>
          <w:szCs w:val="24"/>
        </w:rPr>
        <w:t>Apuntes de Anatomía . Leonardo Da Vinci</w:t>
      </w:r>
    </w:p>
    <w:p w:rsidR="009A5B32" w:rsidRDefault="009A5B32" w:rsidP="009A5B32">
      <w:pPr>
        <w:rPr>
          <w:rFonts w:ascii="Arial" w:hAnsi="Arial" w:cs="Arial"/>
          <w:sz w:val="24"/>
          <w:szCs w:val="24"/>
        </w:rPr>
      </w:pPr>
    </w:p>
    <w:p w:rsidR="009A5B32" w:rsidRDefault="009A5B32" w:rsidP="009A5B32">
      <w:pPr>
        <w:rPr>
          <w:rFonts w:ascii="Arial" w:hAnsi="Arial" w:cs="Arial"/>
          <w:noProof/>
          <w:sz w:val="24"/>
          <w:szCs w:val="24"/>
          <w:u w:val="single"/>
        </w:rPr>
      </w:pPr>
    </w:p>
    <w:p w:rsidR="009A5B32" w:rsidRDefault="009A5B32" w:rsidP="00F62FCF">
      <w:pPr>
        <w:jc w:val="center"/>
        <w:rPr>
          <w:rFonts w:ascii="Arial" w:hAnsi="Arial" w:cs="Arial"/>
          <w:sz w:val="24"/>
          <w:szCs w:val="24"/>
          <w:u w:val="single"/>
        </w:rPr>
      </w:pPr>
    </w:p>
    <w:p w:rsidR="009A5B32" w:rsidRDefault="009A5B32" w:rsidP="00F62FCF">
      <w:pPr>
        <w:jc w:val="center"/>
        <w:rPr>
          <w:rFonts w:ascii="Arial" w:hAnsi="Arial" w:cs="Arial"/>
          <w:sz w:val="24"/>
          <w:szCs w:val="24"/>
          <w:u w:val="single"/>
        </w:rPr>
      </w:pPr>
    </w:p>
    <w:p w:rsidR="009A5B32" w:rsidRDefault="009A5B32" w:rsidP="00F62FCF">
      <w:pPr>
        <w:jc w:val="center"/>
        <w:rPr>
          <w:rFonts w:ascii="Arial" w:hAnsi="Arial" w:cs="Arial"/>
          <w:sz w:val="24"/>
          <w:szCs w:val="24"/>
          <w:u w:val="single"/>
        </w:rPr>
      </w:pPr>
    </w:p>
    <w:p w:rsidR="009A5B32" w:rsidRDefault="009A5B32" w:rsidP="00F62FCF">
      <w:pPr>
        <w:jc w:val="center"/>
        <w:rPr>
          <w:rFonts w:ascii="Arial" w:hAnsi="Arial" w:cs="Arial"/>
          <w:sz w:val="24"/>
          <w:szCs w:val="24"/>
          <w:u w:val="single"/>
        </w:rPr>
      </w:pPr>
    </w:p>
    <w:p w:rsidR="003629CB" w:rsidRDefault="003629CB" w:rsidP="00F62FCF">
      <w:pPr>
        <w:jc w:val="center"/>
        <w:rPr>
          <w:rFonts w:ascii="Arial" w:hAnsi="Arial" w:cs="Arial"/>
          <w:sz w:val="24"/>
          <w:szCs w:val="24"/>
          <w:u w:val="single"/>
        </w:rPr>
      </w:pPr>
    </w:p>
    <w:p w:rsidR="00F62FCF" w:rsidRDefault="00F62FCF" w:rsidP="00E55126">
      <w:pPr>
        <w:rPr>
          <w:rFonts w:ascii="Arial" w:hAnsi="Arial" w:cs="Arial"/>
          <w:b/>
          <w:sz w:val="24"/>
          <w:szCs w:val="24"/>
        </w:rPr>
      </w:pPr>
      <w:bookmarkStart w:id="2" w:name="_Hlk129770797"/>
      <w:r w:rsidRPr="00F62FCF">
        <w:rPr>
          <w:rFonts w:ascii="Arial" w:hAnsi="Arial" w:cs="Arial"/>
          <w:b/>
          <w:sz w:val="24"/>
          <w:szCs w:val="24"/>
        </w:rPr>
        <w:t>PROCEDIMIENTOS Y MATERIALES</w:t>
      </w:r>
    </w:p>
    <w:p w:rsidR="009A5B32" w:rsidRDefault="009A5B32" w:rsidP="009A5B32">
      <w:pPr>
        <w:rPr>
          <w:rFonts w:ascii="Arial" w:hAnsi="Arial" w:cs="Arial"/>
          <w:sz w:val="24"/>
          <w:szCs w:val="24"/>
        </w:rPr>
      </w:pPr>
      <w:r w:rsidRPr="00F403D4">
        <w:rPr>
          <w:rFonts w:ascii="Arial" w:hAnsi="Arial" w:cs="Arial"/>
          <w:sz w:val="24"/>
          <w:szCs w:val="24"/>
          <w:u w:val="single"/>
        </w:rPr>
        <w:t>DIMENSIONES</w:t>
      </w:r>
      <w:r>
        <w:rPr>
          <w:rFonts w:ascii="Arial" w:hAnsi="Arial" w:cs="Arial"/>
          <w:sz w:val="24"/>
          <w:szCs w:val="24"/>
        </w:rPr>
        <w:t xml:space="preserve"> </w:t>
      </w:r>
      <w:r w:rsidR="00F403D4">
        <w:rPr>
          <w:rFonts w:ascii="Arial" w:hAnsi="Arial" w:cs="Arial"/>
          <w:sz w:val="24"/>
          <w:szCs w:val="24"/>
        </w:rPr>
        <w:t xml:space="preserve">: </w:t>
      </w:r>
      <w:r>
        <w:rPr>
          <w:rFonts w:ascii="Arial" w:hAnsi="Arial" w:cs="Arial"/>
          <w:sz w:val="24"/>
          <w:szCs w:val="24"/>
        </w:rPr>
        <w:t xml:space="preserve"> 200x150x300 mm para cada f</w:t>
      </w:r>
      <w:r w:rsidR="00F403D4">
        <w:rPr>
          <w:rFonts w:ascii="Arial" w:hAnsi="Arial" w:cs="Arial"/>
          <w:sz w:val="24"/>
          <w:szCs w:val="24"/>
        </w:rPr>
        <w:t>igura</w:t>
      </w:r>
      <w:r w:rsidR="008D470B">
        <w:rPr>
          <w:rFonts w:ascii="Arial" w:hAnsi="Arial" w:cs="Arial"/>
          <w:sz w:val="24"/>
          <w:szCs w:val="24"/>
        </w:rPr>
        <w:t xml:space="preserve"> materna, y 60x40x80 mm para el </w:t>
      </w:r>
      <w:r>
        <w:rPr>
          <w:rFonts w:ascii="Arial" w:hAnsi="Arial" w:cs="Arial"/>
          <w:sz w:val="24"/>
          <w:szCs w:val="24"/>
        </w:rPr>
        <w:t>feto</w:t>
      </w:r>
      <w:r w:rsidR="008D470B">
        <w:rPr>
          <w:rFonts w:ascii="Arial" w:hAnsi="Arial" w:cs="Arial"/>
          <w:sz w:val="24"/>
          <w:szCs w:val="24"/>
        </w:rPr>
        <w:t xml:space="preserve">. </w:t>
      </w:r>
      <w:r>
        <w:rPr>
          <w:rFonts w:ascii="Arial" w:hAnsi="Arial" w:cs="Arial"/>
          <w:sz w:val="24"/>
          <w:szCs w:val="24"/>
        </w:rPr>
        <w:t xml:space="preserve">La configuración expositiva </w:t>
      </w:r>
      <w:r w:rsidR="00724736">
        <w:rPr>
          <w:rFonts w:ascii="Arial" w:hAnsi="Arial" w:cs="Arial"/>
          <w:sz w:val="24"/>
          <w:szCs w:val="24"/>
        </w:rPr>
        <w:t xml:space="preserve">se compone de </w:t>
      </w:r>
      <w:r w:rsidR="00F403D4">
        <w:rPr>
          <w:rFonts w:ascii="Arial" w:hAnsi="Arial" w:cs="Arial"/>
          <w:sz w:val="24"/>
          <w:szCs w:val="24"/>
        </w:rPr>
        <w:t>1</w:t>
      </w:r>
      <w:r>
        <w:rPr>
          <w:rFonts w:ascii="Arial" w:hAnsi="Arial" w:cs="Arial"/>
          <w:sz w:val="24"/>
          <w:szCs w:val="24"/>
        </w:rPr>
        <w:t xml:space="preserve"> pedestal</w:t>
      </w:r>
      <w:r w:rsidR="00F403D4">
        <w:rPr>
          <w:rFonts w:ascii="Arial" w:hAnsi="Arial" w:cs="Arial"/>
          <w:sz w:val="24"/>
          <w:szCs w:val="24"/>
        </w:rPr>
        <w:t xml:space="preserve"> con cada figura en ángulo de 60º </w:t>
      </w:r>
      <w:r>
        <w:rPr>
          <w:rFonts w:ascii="Arial" w:hAnsi="Arial" w:cs="Arial"/>
          <w:sz w:val="24"/>
          <w:szCs w:val="24"/>
        </w:rPr>
        <w:t xml:space="preserve">, permitiendo ver el anverso y reverso de cada </w:t>
      </w:r>
      <w:r w:rsidR="008D470B">
        <w:rPr>
          <w:rFonts w:ascii="Arial" w:hAnsi="Arial" w:cs="Arial"/>
          <w:sz w:val="24"/>
          <w:szCs w:val="24"/>
        </w:rPr>
        <w:t>una</w:t>
      </w:r>
      <w:r>
        <w:rPr>
          <w:rFonts w:ascii="Arial" w:hAnsi="Arial" w:cs="Arial"/>
          <w:sz w:val="24"/>
          <w:szCs w:val="24"/>
        </w:rPr>
        <w:t>.</w:t>
      </w:r>
    </w:p>
    <w:p w:rsidR="00DC1237" w:rsidRDefault="00525D0C" w:rsidP="00E55126">
      <w:pPr>
        <w:rPr>
          <w:rFonts w:ascii="Arial" w:hAnsi="Arial" w:cs="Arial"/>
          <w:sz w:val="24"/>
          <w:szCs w:val="24"/>
        </w:rPr>
      </w:pPr>
      <w:r w:rsidRPr="00525D0C">
        <w:rPr>
          <w:rFonts w:ascii="Arial" w:hAnsi="Arial" w:cs="Arial"/>
          <w:sz w:val="24"/>
          <w:szCs w:val="24"/>
          <w:u w:val="single"/>
        </w:rPr>
        <w:t>MÉTODO DE REPRODUCCIÓN</w:t>
      </w:r>
      <w:bookmarkEnd w:id="2"/>
      <w:r>
        <w:rPr>
          <w:rFonts w:ascii="Arial" w:hAnsi="Arial" w:cs="Arial"/>
          <w:sz w:val="24"/>
          <w:szCs w:val="24"/>
        </w:rPr>
        <w:t xml:space="preserve">: </w:t>
      </w:r>
      <w:r w:rsidR="00F403D4">
        <w:rPr>
          <w:rFonts w:ascii="Arial" w:hAnsi="Arial" w:cs="Arial"/>
          <w:sz w:val="24"/>
          <w:szCs w:val="24"/>
        </w:rPr>
        <w:t>Modelado en arcilla sobre armazón de plástico, poliestireno expandido  y madera para la figura materna. A continuación,  molde de yeso  y posteriormente vaciado con cemento aluminoso. El feto se realiza con modelado en cera</w:t>
      </w:r>
      <w:r>
        <w:rPr>
          <w:rFonts w:ascii="Arial" w:hAnsi="Arial" w:cs="Arial"/>
          <w:sz w:val="24"/>
          <w:szCs w:val="24"/>
        </w:rPr>
        <w:t xml:space="preserve">. </w:t>
      </w:r>
    </w:p>
    <w:p w:rsidR="003629CB" w:rsidRDefault="003629CB" w:rsidP="00DC1237">
      <w:pPr>
        <w:rPr>
          <w:rFonts w:ascii="Arial" w:hAnsi="Arial" w:cs="Arial"/>
          <w:sz w:val="24"/>
          <w:szCs w:val="24"/>
          <w:u w:val="single"/>
        </w:rPr>
      </w:pPr>
    </w:p>
    <w:p w:rsidR="003629CB" w:rsidRDefault="003629CB" w:rsidP="00DC1237">
      <w:pPr>
        <w:rPr>
          <w:rFonts w:ascii="Arial" w:hAnsi="Arial" w:cs="Arial"/>
          <w:sz w:val="24"/>
          <w:szCs w:val="24"/>
          <w:u w:val="single"/>
        </w:rPr>
      </w:pPr>
    </w:p>
    <w:p w:rsidR="003629CB" w:rsidRDefault="003629CB" w:rsidP="00DC1237">
      <w:pPr>
        <w:rPr>
          <w:rFonts w:ascii="Arial" w:hAnsi="Arial" w:cs="Arial"/>
          <w:sz w:val="24"/>
          <w:szCs w:val="24"/>
          <w:u w:val="single"/>
        </w:rPr>
      </w:pPr>
    </w:p>
    <w:p w:rsidR="003629CB" w:rsidRDefault="003629CB" w:rsidP="00DC1237">
      <w:pPr>
        <w:rPr>
          <w:rFonts w:ascii="Arial" w:hAnsi="Arial" w:cs="Arial"/>
          <w:sz w:val="24"/>
          <w:szCs w:val="24"/>
          <w:u w:val="single"/>
        </w:rPr>
      </w:pPr>
    </w:p>
    <w:p w:rsidR="00DC1237" w:rsidRDefault="00DC1237" w:rsidP="00DC1237">
      <w:pPr>
        <w:rPr>
          <w:rFonts w:ascii="Arial" w:hAnsi="Arial" w:cs="Arial"/>
          <w:sz w:val="24"/>
          <w:szCs w:val="24"/>
        </w:rPr>
      </w:pPr>
      <w:r w:rsidRPr="00DC1237">
        <w:rPr>
          <w:rFonts w:ascii="Arial" w:hAnsi="Arial" w:cs="Arial"/>
          <w:sz w:val="24"/>
          <w:szCs w:val="24"/>
          <w:u w:val="single"/>
        </w:rPr>
        <w:lastRenderedPageBreak/>
        <w:t>PROCEDIMIENTO</w:t>
      </w:r>
    </w:p>
    <w:p w:rsidR="00DC1237" w:rsidRPr="00DC1237" w:rsidRDefault="00DC1237" w:rsidP="00DC1237">
      <w:pPr>
        <w:rPr>
          <w:rFonts w:ascii="Arial" w:hAnsi="Arial" w:cs="Arial"/>
          <w:sz w:val="24"/>
          <w:szCs w:val="24"/>
        </w:rPr>
      </w:pPr>
      <w:r>
        <w:rPr>
          <w:rFonts w:ascii="Arial" w:hAnsi="Arial" w:cs="Arial"/>
          <w:sz w:val="24"/>
          <w:szCs w:val="24"/>
        </w:rPr>
        <w:t xml:space="preserve">1. </w:t>
      </w:r>
      <w:bookmarkStart w:id="3" w:name="_Hlk129770884"/>
      <w:r w:rsidRPr="00DC1237">
        <w:rPr>
          <w:rFonts w:ascii="Arial" w:hAnsi="Arial" w:cs="Arial"/>
          <w:sz w:val="24"/>
          <w:szCs w:val="24"/>
        </w:rPr>
        <w:t>Preparación de</w:t>
      </w:r>
      <w:bookmarkEnd w:id="3"/>
      <w:r w:rsidR="00F403D4">
        <w:rPr>
          <w:rFonts w:ascii="Arial" w:hAnsi="Arial" w:cs="Arial"/>
          <w:sz w:val="24"/>
          <w:szCs w:val="24"/>
        </w:rPr>
        <w:t>l armazón y modelado</w:t>
      </w:r>
      <w:r>
        <w:rPr>
          <w:rFonts w:ascii="Arial" w:hAnsi="Arial" w:cs="Arial"/>
          <w:sz w:val="24"/>
          <w:szCs w:val="24"/>
        </w:rPr>
        <w:t>:</w:t>
      </w:r>
      <w:r w:rsidRPr="00DC1237">
        <w:rPr>
          <w:rFonts w:ascii="Arial" w:hAnsi="Arial" w:cs="Arial"/>
          <w:sz w:val="24"/>
          <w:szCs w:val="24"/>
        </w:rPr>
        <w:t xml:space="preserve"> </w:t>
      </w:r>
    </w:p>
    <w:p w:rsidR="00DC1237" w:rsidRPr="00DC1237" w:rsidRDefault="0050570C" w:rsidP="00E55126">
      <w:pPr>
        <w:rPr>
          <w:rFonts w:ascii="Arial" w:hAnsi="Arial" w:cs="Arial"/>
          <w:sz w:val="24"/>
          <w:szCs w:val="24"/>
        </w:rPr>
      </w:pPr>
      <w:r>
        <w:rPr>
          <w:rFonts w:ascii="Arial" w:hAnsi="Arial" w:cs="Arial"/>
          <w:noProof/>
          <w:sz w:val="24"/>
          <w:szCs w:val="24"/>
        </w:rPr>
        <w:drawing>
          <wp:anchor distT="0" distB="0" distL="114300" distR="114300" simplePos="0" relativeHeight="251720704" behindDoc="0" locked="0" layoutInCell="1" allowOverlap="1">
            <wp:simplePos x="0" y="0"/>
            <wp:positionH relativeFrom="column">
              <wp:posOffset>1938643</wp:posOffset>
            </wp:positionH>
            <wp:positionV relativeFrom="paragraph">
              <wp:posOffset>224646</wp:posOffset>
            </wp:positionV>
            <wp:extent cx="1564005" cy="2085340"/>
            <wp:effectExtent l="0" t="0" r="0" b="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_20230331_09200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64005" cy="208534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19680" behindDoc="0" locked="0" layoutInCell="1" allowOverlap="1" wp14:anchorId="490BABF4">
            <wp:simplePos x="0" y="0"/>
            <wp:positionH relativeFrom="margin">
              <wp:align>left</wp:align>
            </wp:positionH>
            <wp:positionV relativeFrom="paragraph">
              <wp:posOffset>240665</wp:posOffset>
            </wp:positionV>
            <wp:extent cx="1552575" cy="2069465"/>
            <wp:effectExtent l="0" t="0" r="9525" b="698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20230331_08342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52575" cy="206946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21728" behindDoc="0" locked="0" layoutInCell="1" allowOverlap="1" wp14:anchorId="7A7F2E83">
            <wp:simplePos x="0" y="0"/>
            <wp:positionH relativeFrom="column">
              <wp:posOffset>3940415</wp:posOffset>
            </wp:positionH>
            <wp:positionV relativeFrom="paragraph">
              <wp:posOffset>252478</wp:posOffset>
            </wp:positionV>
            <wp:extent cx="1548765" cy="2065020"/>
            <wp:effectExtent l="0" t="0" r="0" b="0"/>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G_20230331_09454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48765" cy="2065020"/>
                    </a:xfrm>
                    <a:prstGeom prst="rect">
                      <a:avLst/>
                    </a:prstGeom>
                  </pic:spPr>
                </pic:pic>
              </a:graphicData>
            </a:graphic>
            <wp14:sizeRelH relativeFrom="margin">
              <wp14:pctWidth>0</wp14:pctWidth>
            </wp14:sizeRelH>
            <wp14:sizeRelV relativeFrom="margin">
              <wp14:pctHeight>0</wp14:pctHeight>
            </wp14:sizeRelV>
          </wp:anchor>
        </w:drawing>
      </w:r>
    </w:p>
    <w:p w:rsidR="00AA2F21" w:rsidRDefault="00AA2F21" w:rsidP="00E55126">
      <w:pPr>
        <w:rPr>
          <w:rFonts w:ascii="Arial" w:hAnsi="Arial" w:cs="Arial"/>
          <w:sz w:val="24"/>
          <w:szCs w:val="24"/>
        </w:rPr>
      </w:pPr>
    </w:p>
    <w:p w:rsidR="00DC1237" w:rsidRDefault="00DC1237" w:rsidP="00DC1237">
      <w:pPr>
        <w:pStyle w:val="Prrafodelista"/>
        <w:rPr>
          <w:rFonts w:ascii="Arial" w:hAnsi="Arial" w:cs="Arial"/>
          <w:sz w:val="24"/>
          <w:szCs w:val="24"/>
        </w:rPr>
      </w:pPr>
    </w:p>
    <w:p w:rsidR="0050570C" w:rsidRDefault="0050570C" w:rsidP="00DC1237">
      <w:pPr>
        <w:pStyle w:val="Prrafodelista"/>
        <w:rPr>
          <w:rFonts w:ascii="Arial" w:hAnsi="Arial" w:cs="Arial"/>
          <w:sz w:val="24"/>
          <w:szCs w:val="24"/>
        </w:rPr>
      </w:pPr>
      <w:r>
        <w:rPr>
          <w:rFonts w:ascii="Arial" w:hAnsi="Arial" w:cs="Arial"/>
          <w:noProof/>
          <w:sz w:val="24"/>
          <w:szCs w:val="24"/>
        </w:rPr>
        <w:drawing>
          <wp:anchor distT="0" distB="0" distL="114300" distR="114300" simplePos="0" relativeHeight="251724800" behindDoc="0" locked="0" layoutInCell="1" allowOverlap="1">
            <wp:simplePos x="0" y="0"/>
            <wp:positionH relativeFrom="margin">
              <wp:posOffset>1940560</wp:posOffset>
            </wp:positionH>
            <wp:positionV relativeFrom="paragraph">
              <wp:posOffset>143510</wp:posOffset>
            </wp:positionV>
            <wp:extent cx="1673860" cy="2232025"/>
            <wp:effectExtent l="6667" t="0" r="9208" b="9207"/>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20230331_105146.jpg"/>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1673860" cy="223202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23776" behindDoc="0" locked="0" layoutInCell="1" allowOverlap="1">
            <wp:simplePos x="0" y="0"/>
            <wp:positionH relativeFrom="column">
              <wp:posOffset>4145244</wp:posOffset>
            </wp:positionH>
            <wp:positionV relativeFrom="paragraph">
              <wp:posOffset>211659</wp:posOffset>
            </wp:positionV>
            <wp:extent cx="1621790" cy="2162175"/>
            <wp:effectExtent l="0" t="0" r="0" b="9525"/>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G_20230331_10071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21790" cy="216217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22752" behindDoc="0" locked="0" layoutInCell="1" allowOverlap="1">
            <wp:simplePos x="0" y="0"/>
            <wp:positionH relativeFrom="column">
              <wp:posOffset>-223400</wp:posOffset>
            </wp:positionH>
            <wp:positionV relativeFrom="paragraph">
              <wp:posOffset>157168</wp:posOffset>
            </wp:positionV>
            <wp:extent cx="1616015" cy="2154751"/>
            <wp:effectExtent l="0" t="0" r="3810" b="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G_20230331_10070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16015" cy="2154751"/>
                    </a:xfrm>
                    <a:prstGeom prst="rect">
                      <a:avLst/>
                    </a:prstGeom>
                  </pic:spPr>
                </pic:pic>
              </a:graphicData>
            </a:graphic>
          </wp:anchor>
        </w:drawing>
      </w:r>
    </w:p>
    <w:p w:rsidR="0050570C" w:rsidRDefault="0050570C" w:rsidP="00DC1237">
      <w:pPr>
        <w:pStyle w:val="Prrafodelista"/>
        <w:rPr>
          <w:rFonts w:ascii="Arial" w:hAnsi="Arial" w:cs="Arial"/>
          <w:sz w:val="24"/>
          <w:szCs w:val="24"/>
        </w:rPr>
      </w:pPr>
    </w:p>
    <w:p w:rsidR="0050570C" w:rsidRDefault="0050570C" w:rsidP="00DC1237">
      <w:pPr>
        <w:pStyle w:val="Prrafodelista"/>
        <w:rPr>
          <w:rFonts w:ascii="Arial" w:hAnsi="Arial" w:cs="Arial"/>
          <w:sz w:val="24"/>
          <w:szCs w:val="24"/>
        </w:rPr>
      </w:pPr>
    </w:p>
    <w:p w:rsidR="00DC1237" w:rsidRDefault="00DC1237" w:rsidP="00DC1237">
      <w:pPr>
        <w:pStyle w:val="Prrafodelista"/>
        <w:rPr>
          <w:rFonts w:ascii="Arial" w:hAnsi="Arial" w:cs="Arial"/>
          <w:sz w:val="24"/>
          <w:szCs w:val="24"/>
        </w:rPr>
      </w:pPr>
    </w:p>
    <w:p w:rsidR="00DC1237" w:rsidRDefault="00DC1237" w:rsidP="00DC1237">
      <w:pPr>
        <w:pStyle w:val="Prrafodelista"/>
        <w:rPr>
          <w:rFonts w:ascii="Arial" w:hAnsi="Arial" w:cs="Arial"/>
          <w:sz w:val="24"/>
          <w:szCs w:val="24"/>
        </w:rPr>
      </w:pPr>
    </w:p>
    <w:p w:rsidR="00AA2F21" w:rsidRDefault="0050570C" w:rsidP="00E55126">
      <w:pPr>
        <w:rPr>
          <w:rFonts w:ascii="Arial" w:hAnsi="Arial" w:cs="Arial"/>
          <w:sz w:val="24"/>
          <w:szCs w:val="24"/>
        </w:rPr>
      </w:pPr>
      <w:r>
        <w:rPr>
          <w:rFonts w:ascii="Arial" w:hAnsi="Arial" w:cs="Arial"/>
          <w:sz w:val="24"/>
          <w:szCs w:val="24"/>
        </w:rPr>
        <w:t xml:space="preserve">Se montaron dos armazones de madera, medias esferas de poliestireno expandido, plástico, alambre y grapas. Posteriormente se fueron añadiendo capas de arcilla hasta conseguir el modelo del cuerpo por el anverso y el reverso. Una vez conseguido  el modelo se alisaron las superficies de las figuras y se dejaron secar un poco en la parte externa  durante 2 días para proceder </w:t>
      </w:r>
      <w:r w:rsidR="004676A8">
        <w:rPr>
          <w:rFonts w:ascii="Arial" w:hAnsi="Arial" w:cs="Arial"/>
          <w:sz w:val="24"/>
          <w:szCs w:val="24"/>
        </w:rPr>
        <w:t>a la preparación del molde de yeso.</w:t>
      </w:r>
    </w:p>
    <w:p w:rsidR="004676A8" w:rsidRDefault="004676A8" w:rsidP="00E55126">
      <w:pPr>
        <w:rPr>
          <w:rFonts w:ascii="Arial" w:hAnsi="Arial" w:cs="Arial"/>
          <w:sz w:val="24"/>
          <w:szCs w:val="24"/>
        </w:rPr>
      </w:pPr>
    </w:p>
    <w:p w:rsidR="004676A8" w:rsidRDefault="004676A8" w:rsidP="00E55126">
      <w:pPr>
        <w:rPr>
          <w:rFonts w:ascii="Arial" w:hAnsi="Arial" w:cs="Arial"/>
          <w:sz w:val="24"/>
          <w:szCs w:val="24"/>
        </w:rPr>
      </w:pPr>
    </w:p>
    <w:p w:rsidR="003629CB" w:rsidRDefault="003629CB" w:rsidP="004676A8">
      <w:pPr>
        <w:rPr>
          <w:rFonts w:ascii="Arial" w:hAnsi="Arial" w:cs="Arial"/>
          <w:sz w:val="24"/>
          <w:szCs w:val="24"/>
        </w:rPr>
      </w:pPr>
    </w:p>
    <w:p w:rsidR="003629CB" w:rsidRDefault="003629CB" w:rsidP="004676A8">
      <w:pPr>
        <w:rPr>
          <w:rFonts w:ascii="Arial" w:hAnsi="Arial" w:cs="Arial"/>
          <w:sz w:val="24"/>
          <w:szCs w:val="24"/>
        </w:rPr>
      </w:pPr>
    </w:p>
    <w:p w:rsidR="00283A16" w:rsidRDefault="00283A16" w:rsidP="004676A8">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749376" behindDoc="0" locked="0" layoutInCell="1" allowOverlap="1">
            <wp:simplePos x="0" y="0"/>
            <wp:positionH relativeFrom="column">
              <wp:posOffset>2041022</wp:posOffset>
            </wp:positionH>
            <wp:positionV relativeFrom="paragraph">
              <wp:posOffset>582930</wp:posOffset>
            </wp:positionV>
            <wp:extent cx="1699260" cy="2265680"/>
            <wp:effectExtent l="0" t="0" r="0" b="1270"/>
            <wp:wrapSquare wrapText="bothSides"/>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G_20230331_11251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99260" cy="226568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50400" behindDoc="0" locked="0" layoutInCell="1" allowOverlap="1">
            <wp:simplePos x="0" y="0"/>
            <wp:positionH relativeFrom="margin">
              <wp:posOffset>4118610</wp:posOffset>
            </wp:positionH>
            <wp:positionV relativeFrom="paragraph">
              <wp:posOffset>617855</wp:posOffset>
            </wp:positionV>
            <wp:extent cx="1690370" cy="2254250"/>
            <wp:effectExtent l="0" t="0" r="5080" b="0"/>
            <wp:wrapSquare wrapText="bothSides"/>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G_20230331_11253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90370" cy="225425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48352" behindDoc="0" locked="0" layoutInCell="1" allowOverlap="1" wp14:anchorId="6A88E6B6">
            <wp:simplePos x="0" y="0"/>
            <wp:positionH relativeFrom="margin">
              <wp:align>left</wp:align>
            </wp:positionH>
            <wp:positionV relativeFrom="paragraph">
              <wp:posOffset>560345</wp:posOffset>
            </wp:positionV>
            <wp:extent cx="1697355" cy="2263775"/>
            <wp:effectExtent l="0" t="0" r="0" b="3175"/>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G_20230331_111158.jpg"/>
                    <pic:cNvPicPr/>
                  </pic:nvPicPr>
                  <pic:blipFill>
                    <a:blip r:embed="rId22" cstate="print">
                      <a:extLst>
                        <a:ext uri="{28A0092B-C50C-407E-A947-70E740481C1C}">
                          <a14:useLocalDpi xmlns:a14="http://schemas.microsoft.com/office/drawing/2010/main" val="0"/>
                        </a:ext>
                      </a:extLst>
                    </a:blip>
                    <a:stretch>
                      <a:fillRect/>
                    </a:stretch>
                  </pic:blipFill>
                  <pic:spPr>
                    <a:xfrm flipH="1">
                      <a:off x="0" y="0"/>
                      <a:ext cx="1697355" cy="2263775"/>
                    </a:xfrm>
                    <a:prstGeom prst="rect">
                      <a:avLst/>
                    </a:prstGeom>
                  </pic:spPr>
                </pic:pic>
              </a:graphicData>
            </a:graphic>
            <wp14:sizeRelH relativeFrom="margin">
              <wp14:pctWidth>0</wp14:pctWidth>
            </wp14:sizeRelH>
            <wp14:sizeRelV relativeFrom="margin">
              <wp14:pctHeight>0</wp14:pctHeight>
            </wp14:sizeRelV>
          </wp:anchor>
        </w:drawing>
      </w:r>
      <w:r w:rsidR="008E23F2">
        <w:rPr>
          <w:rFonts w:ascii="Arial" w:hAnsi="Arial" w:cs="Arial"/>
          <w:sz w:val="24"/>
          <w:szCs w:val="24"/>
        </w:rPr>
        <w:t xml:space="preserve">2. </w:t>
      </w:r>
      <w:r>
        <w:rPr>
          <w:rFonts w:ascii="Arial" w:hAnsi="Arial" w:cs="Arial"/>
          <w:sz w:val="24"/>
          <w:szCs w:val="24"/>
        </w:rPr>
        <w:t>Talla del feto en cera.</w:t>
      </w:r>
    </w:p>
    <w:p w:rsidR="00283A16" w:rsidRDefault="00283A16" w:rsidP="004676A8">
      <w:pPr>
        <w:rPr>
          <w:rFonts w:ascii="Arial" w:hAnsi="Arial" w:cs="Arial"/>
          <w:sz w:val="24"/>
          <w:szCs w:val="24"/>
        </w:rPr>
      </w:pPr>
      <w:r>
        <w:rPr>
          <w:rFonts w:ascii="Arial" w:hAnsi="Arial" w:cs="Arial"/>
          <w:noProof/>
          <w:sz w:val="24"/>
          <w:szCs w:val="24"/>
        </w:rPr>
        <w:drawing>
          <wp:anchor distT="0" distB="0" distL="114300" distR="114300" simplePos="0" relativeHeight="251753472" behindDoc="0" locked="0" layoutInCell="1" allowOverlap="1">
            <wp:simplePos x="0" y="0"/>
            <wp:positionH relativeFrom="margin">
              <wp:posOffset>4170045</wp:posOffset>
            </wp:positionH>
            <wp:positionV relativeFrom="paragraph">
              <wp:posOffset>2685415</wp:posOffset>
            </wp:positionV>
            <wp:extent cx="1681480" cy="2242820"/>
            <wp:effectExtent l="0" t="0" r="0" b="5080"/>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G_20230331_11434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81480" cy="224282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52448" behindDoc="0" locked="0" layoutInCell="1" allowOverlap="1">
            <wp:simplePos x="0" y="0"/>
            <wp:positionH relativeFrom="column">
              <wp:posOffset>2099634</wp:posOffset>
            </wp:positionH>
            <wp:positionV relativeFrom="paragraph">
              <wp:posOffset>2679592</wp:posOffset>
            </wp:positionV>
            <wp:extent cx="1692910" cy="2258060"/>
            <wp:effectExtent l="0" t="0" r="2540" b="8890"/>
            <wp:wrapSquare wrapText="bothSides"/>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G_20230331_11432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92910" cy="225806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51424" behindDoc="0" locked="0" layoutInCell="1" allowOverlap="1">
            <wp:simplePos x="0" y="0"/>
            <wp:positionH relativeFrom="margin">
              <wp:align>left</wp:align>
            </wp:positionH>
            <wp:positionV relativeFrom="paragraph">
              <wp:posOffset>2662447</wp:posOffset>
            </wp:positionV>
            <wp:extent cx="1729105" cy="2306955"/>
            <wp:effectExtent l="0" t="0" r="4445" b="0"/>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G_20230331_11424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29105" cy="2306955"/>
                    </a:xfrm>
                    <a:prstGeom prst="rect">
                      <a:avLst/>
                    </a:prstGeom>
                  </pic:spPr>
                </pic:pic>
              </a:graphicData>
            </a:graphic>
            <wp14:sizeRelH relativeFrom="margin">
              <wp14:pctWidth>0</wp14:pctWidth>
            </wp14:sizeRelH>
            <wp14:sizeRelV relativeFrom="margin">
              <wp14:pctHeight>0</wp14:pctHeight>
            </wp14:sizeRelV>
          </wp:anchor>
        </w:drawing>
      </w:r>
    </w:p>
    <w:p w:rsidR="00283A16" w:rsidRDefault="00283A16" w:rsidP="004676A8">
      <w:pPr>
        <w:rPr>
          <w:rFonts w:ascii="Arial" w:hAnsi="Arial" w:cs="Arial"/>
          <w:sz w:val="24"/>
          <w:szCs w:val="24"/>
        </w:rPr>
      </w:pPr>
    </w:p>
    <w:p w:rsidR="00283A16" w:rsidRDefault="00283A16" w:rsidP="004676A8">
      <w:pPr>
        <w:rPr>
          <w:rFonts w:ascii="Arial" w:hAnsi="Arial" w:cs="Arial"/>
          <w:sz w:val="24"/>
          <w:szCs w:val="24"/>
        </w:rPr>
      </w:pPr>
    </w:p>
    <w:p w:rsidR="00283A16" w:rsidRDefault="00283A16" w:rsidP="004676A8">
      <w:pPr>
        <w:rPr>
          <w:rFonts w:ascii="Arial" w:hAnsi="Arial" w:cs="Arial"/>
          <w:sz w:val="24"/>
          <w:szCs w:val="24"/>
        </w:rPr>
      </w:pPr>
      <w:r>
        <w:rPr>
          <w:rFonts w:ascii="Arial" w:hAnsi="Arial" w:cs="Arial"/>
          <w:sz w:val="24"/>
          <w:szCs w:val="24"/>
        </w:rPr>
        <w:t>Se tom</w:t>
      </w:r>
      <w:r w:rsidR="00EA74C8">
        <w:rPr>
          <w:rFonts w:ascii="Arial" w:hAnsi="Arial" w:cs="Arial"/>
          <w:sz w:val="24"/>
          <w:szCs w:val="24"/>
        </w:rPr>
        <w:t>ó</w:t>
      </w:r>
      <w:r>
        <w:rPr>
          <w:rFonts w:ascii="Arial" w:hAnsi="Arial" w:cs="Arial"/>
          <w:sz w:val="24"/>
          <w:szCs w:val="24"/>
        </w:rPr>
        <w:t xml:space="preserve"> un bloque de parafina  y se procedió al tallado</w:t>
      </w:r>
      <w:r w:rsidR="00133B4F">
        <w:rPr>
          <w:rFonts w:ascii="Arial" w:hAnsi="Arial" w:cs="Arial"/>
          <w:sz w:val="24"/>
          <w:szCs w:val="24"/>
        </w:rPr>
        <w:t xml:space="preserve">. Posteriormente se seccionó transversalmente y se utilizaron para adicionarlas a las figuras de la madre ( ver apartado 5, página </w:t>
      </w:r>
      <w:r w:rsidR="003A314D">
        <w:rPr>
          <w:rFonts w:ascii="Arial" w:hAnsi="Arial" w:cs="Arial"/>
          <w:sz w:val="24"/>
          <w:szCs w:val="24"/>
        </w:rPr>
        <w:t>11</w:t>
      </w:r>
      <w:r w:rsidR="00133B4F">
        <w:rPr>
          <w:rFonts w:ascii="Arial" w:hAnsi="Arial" w:cs="Arial"/>
          <w:sz w:val="24"/>
          <w:szCs w:val="24"/>
        </w:rPr>
        <w:t>)</w:t>
      </w:r>
    </w:p>
    <w:p w:rsidR="00283A16" w:rsidRDefault="00283A16" w:rsidP="004676A8">
      <w:pPr>
        <w:rPr>
          <w:rFonts w:ascii="Arial" w:hAnsi="Arial" w:cs="Arial"/>
          <w:sz w:val="24"/>
          <w:szCs w:val="24"/>
        </w:rPr>
      </w:pPr>
    </w:p>
    <w:p w:rsidR="00283A16" w:rsidRDefault="00283A16" w:rsidP="004676A8">
      <w:pPr>
        <w:rPr>
          <w:rFonts w:ascii="Arial" w:hAnsi="Arial" w:cs="Arial"/>
          <w:sz w:val="24"/>
          <w:szCs w:val="24"/>
        </w:rPr>
      </w:pPr>
    </w:p>
    <w:p w:rsidR="00283A16" w:rsidRDefault="00283A16" w:rsidP="004676A8">
      <w:pPr>
        <w:rPr>
          <w:rFonts w:ascii="Arial" w:hAnsi="Arial" w:cs="Arial"/>
          <w:sz w:val="24"/>
          <w:szCs w:val="24"/>
        </w:rPr>
      </w:pPr>
    </w:p>
    <w:p w:rsidR="00133B4F" w:rsidRDefault="00133B4F" w:rsidP="004676A8">
      <w:pPr>
        <w:rPr>
          <w:rFonts w:ascii="Arial" w:hAnsi="Arial" w:cs="Arial"/>
          <w:sz w:val="24"/>
          <w:szCs w:val="24"/>
        </w:rPr>
      </w:pPr>
    </w:p>
    <w:p w:rsidR="00133B4F" w:rsidRDefault="00133B4F" w:rsidP="004676A8">
      <w:pPr>
        <w:rPr>
          <w:rFonts w:ascii="Arial" w:hAnsi="Arial" w:cs="Arial"/>
          <w:sz w:val="24"/>
          <w:szCs w:val="24"/>
        </w:rPr>
      </w:pPr>
    </w:p>
    <w:p w:rsidR="00133B4F" w:rsidRDefault="00133B4F" w:rsidP="004676A8">
      <w:pPr>
        <w:rPr>
          <w:rFonts w:ascii="Arial" w:hAnsi="Arial" w:cs="Arial"/>
          <w:sz w:val="24"/>
          <w:szCs w:val="24"/>
        </w:rPr>
      </w:pPr>
    </w:p>
    <w:p w:rsidR="00133B4F" w:rsidRDefault="00133B4F" w:rsidP="004676A8">
      <w:pPr>
        <w:rPr>
          <w:rFonts w:ascii="Arial" w:hAnsi="Arial" w:cs="Arial"/>
          <w:sz w:val="24"/>
          <w:szCs w:val="24"/>
        </w:rPr>
      </w:pPr>
    </w:p>
    <w:p w:rsidR="00133B4F" w:rsidRDefault="00133B4F" w:rsidP="004676A8">
      <w:pPr>
        <w:rPr>
          <w:rFonts w:ascii="Arial" w:hAnsi="Arial" w:cs="Arial"/>
          <w:sz w:val="24"/>
          <w:szCs w:val="24"/>
        </w:rPr>
      </w:pPr>
    </w:p>
    <w:p w:rsidR="003629CB" w:rsidRDefault="00283A16" w:rsidP="004676A8">
      <w:pPr>
        <w:rPr>
          <w:rFonts w:ascii="Arial" w:hAnsi="Arial" w:cs="Arial"/>
          <w:sz w:val="24"/>
          <w:szCs w:val="24"/>
        </w:rPr>
      </w:pPr>
      <w:r>
        <w:rPr>
          <w:rFonts w:ascii="Arial" w:hAnsi="Arial" w:cs="Arial"/>
          <w:sz w:val="24"/>
          <w:szCs w:val="24"/>
        </w:rPr>
        <w:lastRenderedPageBreak/>
        <w:t>3</w:t>
      </w:r>
      <w:r w:rsidR="004676A8">
        <w:rPr>
          <w:rFonts w:ascii="Arial" w:hAnsi="Arial" w:cs="Arial"/>
          <w:sz w:val="24"/>
          <w:szCs w:val="24"/>
        </w:rPr>
        <w:t>. Fabricación del molde de yeso</w:t>
      </w:r>
      <w:r w:rsidR="003629CB">
        <w:rPr>
          <w:rFonts w:ascii="Arial" w:hAnsi="Arial" w:cs="Arial"/>
          <w:sz w:val="24"/>
          <w:szCs w:val="24"/>
        </w:rPr>
        <w:t>.</w:t>
      </w:r>
    </w:p>
    <w:p w:rsidR="00374082" w:rsidRDefault="00FA78CF" w:rsidP="004676A8">
      <w:pPr>
        <w:rPr>
          <w:rFonts w:ascii="Arial" w:hAnsi="Arial" w:cs="Arial"/>
          <w:sz w:val="24"/>
          <w:szCs w:val="24"/>
        </w:rPr>
      </w:pPr>
      <w:r>
        <w:rPr>
          <w:rFonts w:ascii="Arial" w:hAnsi="Arial" w:cs="Arial"/>
          <w:noProof/>
          <w:sz w:val="24"/>
          <w:szCs w:val="24"/>
        </w:rPr>
        <w:drawing>
          <wp:anchor distT="0" distB="0" distL="114300" distR="114300" simplePos="0" relativeHeight="251727872" behindDoc="0" locked="0" layoutInCell="1" allowOverlap="1">
            <wp:simplePos x="0" y="0"/>
            <wp:positionH relativeFrom="column">
              <wp:posOffset>3397634</wp:posOffset>
            </wp:positionH>
            <wp:positionV relativeFrom="paragraph">
              <wp:posOffset>410617</wp:posOffset>
            </wp:positionV>
            <wp:extent cx="2576195" cy="1932305"/>
            <wp:effectExtent l="0" t="0" r="0" b="0"/>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G_20230406_09573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76195" cy="1932305"/>
                    </a:xfrm>
                    <a:prstGeom prst="rect">
                      <a:avLst/>
                    </a:prstGeom>
                  </pic:spPr>
                </pic:pic>
              </a:graphicData>
            </a:graphic>
          </wp:anchor>
        </w:drawing>
      </w:r>
      <w:r>
        <w:rPr>
          <w:rFonts w:ascii="Arial" w:hAnsi="Arial" w:cs="Arial"/>
          <w:noProof/>
          <w:sz w:val="24"/>
          <w:szCs w:val="24"/>
        </w:rPr>
        <w:drawing>
          <wp:anchor distT="0" distB="0" distL="114300" distR="114300" simplePos="0" relativeHeight="251726848" behindDoc="0" locked="0" layoutInCell="1" allowOverlap="1">
            <wp:simplePos x="0" y="0"/>
            <wp:positionH relativeFrom="margin">
              <wp:posOffset>1547459</wp:posOffset>
            </wp:positionH>
            <wp:positionV relativeFrom="paragraph">
              <wp:posOffset>134476</wp:posOffset>
            </wp:positionV>
            <wp:extent cx="1770380" cy="2360930"/>
            <wp:effectExtent l="0" t="0" r="1270" b="127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G_20230402_13135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70380" cy="236093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25824" behindDoc="0" locked="0" layoutInCell="1" allowOverlap="1">
            <wp:simplePos x="0" y="0"/>
            <wp:positionH relativeFrom="column">
              <wp:posOffset>-315523</wp:posOffset>
            </wp:positionH>
            <wp:positionV relativeFrom="paragraph">
              <wp:posOffset>120123</wp:posOffset>
            </wp:positionV>
            <wp:extent cx="1781175" cy="2374900"/>
            <wp:effectExtent l="0" t="0" r="9525" b="635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_20230402_13042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81175" cy="2374900"/>
                    </a:xfrm>
                    <a:prstGeom prst="rect">
                      <a:avLst/>
                    </a:prstGeom>
                  </pic:spPr>
                </pic:pic>
              </a:graphicData>
            </a:graphic>
            <wp14:sizeRelH relativeFrom="margin">
              <wp14:pctWidth>0</wp14:pctWidth>
            </wp14:sizeRelH>
            <wp14:sizeRelV relativeFrom="margin">
              <wp14:pctHeight>0</wp14:pctHeight>
            </wp14:sizeRelV>
          </wp:anchor>
        </w:drawing>
      </w:r>
      <w:r w:rsidR="004676A8">
        <w:rPr>
          <w:rFonts w:ascii="Arial" w:hAnsi="Arial" w:cs="Arial"/>
          <w:sz w:val="24"/>
          <w:szCs w:val="24"/>
        </w:rPr>
        <w:t xml:space="preserve"> </w:t>
      </w:r>
    </w:p>
    <w:p w:rsidR="00AA2F21" w:rsidRDefault="00AA2F21" w:rsidP="00E55126">
      <w:pPr>
        <w:rPr>
          <w:rFonts w:ascii="Arial" w:hAnsi="Arial" w:cs="Arial"/>
          <w:sz w:val="24"/>
          <w:szCs w:val="24"/>
        </w:rPr>
      </w:pPr>
    </w:p>
    <w:p w:rsidR="00AA2F21" w:rsidRDefault="00FA78CF" w:rsidP="00E55126">
      <w:pPr>
        <w:rPr>
          <w:rFonts w:ascii="Arial" w:hAnsi="Arial" w:cs="Arial"/>
          <w:sz w:val="24"/>
          <w:szCs w:val="24"/>
        </w:rPr>
      </w:pPr>
      <w:r>
        <w:rPr>
          <w:rFonts w:ascii="Arial" w:hAnsi="Arial" w:cs="Arial"/>
          <w:noProof/>
          <w:sz w:val="24"/>
          <w:szCs w:val="24"/>
        </w:rPr>
        <w:drawing>
          <wp:anchor distT="0" distB="0" distL="114300" distR="114300" simplePos="0" relativeHeight="251730944" behindDoc="0" locked="0" layoutInCell="1" allowOverlap="1">
            <wp:simplePos x="0" y="0"/>
            <wp:positionH relativeFrom="column">
              <wp:posOffset>4152900</wp:posOffset>
            </wp:positionH>
            <wp:positionV relativeFrom="paragraph">
              <wp:posOffset>327660</wp:posOffset>
            </wp:positionV>
            <wp:extent cx="1525270" cy="2035810"/>
            <wp:effectExtent l="0" t="0" r="0" b="254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G_20230406_10400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25270" cy="203581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28896" behindDoc="0" locked="0" layoutInCell="1" allowOverlap="1">
            <wp:simplePos x="0" y="0"/>
            <wp:positionH relativeFrom="column">
              <wp:posOffset>-263525</wp:posOffset>
            </wp:positionH>
            <wp:positionV relativeFrom="paragraph">
              <wp:posOffset>276225</wp:posOffset>
            </wp:positionV>
            <wp:extent cx="2139315" cy="1604010"/>
            <wp:effectExtent l="0" t="0" r="0" b="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G_20230406_10025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39315" cy="1604010"/>
                    </a:xfrm>
                    <a:prstGeom prst="rect">
                      <a:avLst/>
                    </a:prstGeom>
                  </pic:spPr>
                </pic:pic>
              </a:graphicData>
            </a:graphic>
            <wp14:sizeRelH relativeFrom="margin">
              <wp14:pctWidth>0</wp14:pctWidth>
            </wp14:sizeRelH>
            <wp14:sizeRelV relativeFrom="margin">
              <wp14:pctHeight>0</wp14:pctHeight>
            </wp14:sizeRelV>
          </wp:anchor>
        </w:drawing>
      </w:r>
    </w:p>
    <w:p w:rsidR="002B50B2" w:rsidRDefault="00FA78CF" w:rsidP="00E55126">
      <w:pPr>
        <w:rPr>
          <w:rFonts w:ascii="Arial" w:hAnsi="Arial" w:cs="Arial"/>
          <w:sz w:val="24"/>
          <w:szCs w:val="24"/>
        </w:rPr>
      </w:pPr>
      <w:r>
        <w:rPr>
          <w:rFonts w:ascii="Arial" w:hAnsi="Arial" w:cs="Arial"/>
          <w:noProof/>
          <w:sz w:val="24"/>
          <w:szCs w:val="24"/>
        </w:rPr>
        <w:drawing>
          <wp:anchor distT="0" distB="0" distL="114300" distR="114300" simplePos="0" relativeHeight="251732992" behindDoc="0" locked="0" layoutInCell="1" allowOverlap="1">
            <wp:simplePos x="0" y="0"/>
            <wp:positionH relativeFrom="column">
              <wp:posOffset>2190115</wp:posOffset>
            </wp:positionH>
            <wp:positionV relativeFrom="paragraph">
              <wp:posOffset>1905</wp:posOffset>
            </wp:positionV>
            <wp:extent cx="1569720" cy="2092960"/>
            <wp:effectExtent l="0" t="0" r="0" b="254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G_20230406_110746.jpg"/>
                    <pic:cNvPicPr/>
                  </pic:nvPicPr>
                  <pic:blipFill>
                    <a:blip r:embed="rId31" cstate="print">
                      <a:extLst>
                        <a:ext uri="{28A0092B-C50C-407E-A947-70E740481C1C}">
                          <a14:useLocalDpi xmlns:a14="http://schemas.microsoft.com/office/drawing/2010/main" val="0"/>
                        </a:ext>
                      </a:extLst>
                    </a:blip>
                    <a:stretch>
                      <a:fillRect/>
                    </a:stretch>
                  </pic:blipFill>
                  <pic:spPr>
                    <a:xfrm rot="10800000">
                      <a:off x="0" y="0"/>
                      <a:ext cx="1569720" cy="2092960"/>
                    </a:xfrm>
                    <a:prstGeom prst="rect">
                      <a:avLst/>
                    </a:prstGeom>
                  </pic:spPr>
                </pic:pic>
              </a:graphicData>
            </a:graphic>
          </wp:anchor>
        </w:drawing>
      </w:r>
    </w:p>
    <w:p w:rsidR="00621733" w:rsidRDefault="00621733" w:rsidP="00E55126">
      <w:pPr>
        <w:rPr>
          <w:rFonts w:ascii="Arial" w:hAnsi="Arial" w:cs="Arial"/>
          <w:sz w:val="24"/>
          <w:szCs w:val="24"/>
        </w:rPr>
      </w:pPr>
    </w:p>
    <w:p w:rsidR="00621733" w:rsidRDefault="00621733" w:rsidP="00E55126">
      <w:pPr>
        <w:rPr>
          <w:rFonts w:ascii="Arial" w:hAnsi="Arial" w:cs="Arial"/>
          <w:sz w:val="24"/>
          <w:szCs w:val="24"/>
        </w:rPr>
      </w:pPr>
    </w:p>
    <w:p w:rsidR="00AD74D3" w:rsidRDefault="00AD74D3" w:rsidP="00E55126">
      <w:pPr>
        <w:rPr>
          <w:rFonts w:ascii="Arial" w:hAnsi="Arial" w:cs="Arial"/>
          <w:sz w:val="24"/>
          <w:szCs w:val="24"/>
        </w:rPr>
      </w:pPr>
    </w:p>
    <w:p w:rsidR="00AD74D3" w:rsidRDefault="00FA78CF" w:rsidP="00E55126">
      <w:pPr>
        <w:rPr>
          <w:rFonts w:ascii="Arial" w:hAnsi="Arial" w:cs="Arial"/>
          <w:sz w:val="24"/>
          <w:szCs w:val="24"/>
        </w:rPr>
      </w:pPr>
      <w:r>
        <w:rPr>
          <w:rFonts w:ascii="Arial" w:hAnsi="Arial" w:cs="Arial"/>
          <w:noProof/>
          <w:sz w:val="24"/>
          <w:szCs w:val="24"/>
        </w:rPr>
        <w:drawing>
          <wp:anchor distT="0" distB="0" distL="114300" distR="114300" simplePos="0" relativeHeight="251731968" behindDoc="0" locked="0" layoutInCell="1" allowOverlap="1">
            <wp:simplePos x="0" y="0"/>
            <wp:positionH relativeFrom="margin">
              <wp:posOffset>242570</wp:posOffset>
            </wp:positionH>
            <wp:positionV relativeFrom="paragraph">
              <wp:posOffset>5080</wp:posOffset>
            </wp:positionV>
            <wp:extent cx="1677035" cy="2236470"/>
            <wp:effectExtent l="0" t="0" r="0" b="0"/>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G_20230406_11012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77035" cy="223647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34016" behindDoc="0" locked="0" layoutInCell="1" allowOverlap="1" wp14:anchorId="1B56950D">
            <wp:simplePos x="0" y="0"/>
            <wp:positionH relativeFrom="column">
              <wp:posOffset>2841901</wp:posOffset>
            </wp:positionH>
            <wp:positionV relativeFrom="paragraph">
              <wp:posOffset>5187</wp:posOffset>
            </wp:positionV>
            <wp:extent cx="1669092" cy="2225520"/>
            <wp:effectExtent l="0" t="0" r="7620" b="3810"/>
            <wp:wrapSquare wrapText="bothSides"/>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G_20230406_115951.jpg"/>
                    <pic:cNvPicPr/>
                  </pic:nvPicPr>
                  <pic:blipFill>
                    <a:blip r:embed="rId33" cstate="print">
                      <a:extLst>
                        <a:ext uri="{28A0092B-C50C-407E-A947-70E740481C1C}">
                          <a14:useLocalDpi xmlns:a14="http://schemas.microsoft.com/office/drawing/2010/main" val="0"/>
                        </a:ext>
                      </a:extLst>
                    </a:blip>
                    <a:stretch>
                      <a:fillRect/>
                    </a:stretch>
                  </pic:blipFill>
                  <pic:spPr>
                    <a:xfrm rot="10800000">
                      <a:off x="0" y="0"/>
                      <a:ext cx="1669092" cy="2225520"/>
                    </a:xfrm>
                    <a:prstGeom prst="rect">
                      <a:avLst/>
                    </a:prstGeom>
                  </pic:spPr>
                </pic:pic>
              </a:graphicData>
            </a:graphic>
          </wp:anchor>
        </w:drawing>
      </w:r>
    </w:p>
    <w:p w:rsidR="00AD74D3" w:rsidRDefault="00AD74D3" w:rsidP="00E55126">
      <w:pPr>
        <w:rPr>
          <w:rFonts w:ascii="Arial" w:hAnsi="Arial" w:cs="Arial"/>
          <w:sz w:val="24"/>
          <w:szCs w:val="24"/>
        </w:rPr>
      </w:pPr>
    </w:p>
    <w:p w:rsidR="00AD74D3" w:rsidRDefault="00AD74D3" w:rsidP="00E55126">
      <w:pPr>
        <w:rPr>
          <w:rFonts w:ascii="Arial" w:hAnsi="Arial" w:cs="Arial"/>
          <w:sz w:val="24"/>
          <w:szCs w:val="24"/>
        </w:rPr>
      </w:pPr>
    </w:p>
    <w:p w:rsidR="00004AF4" w:rsidRDefault="00004AF4" w:rsidP="00E55126">
      <w:pPr>
        <w:rPr>
          <w:rFonts w:ascii="Arial" w:hAnsi="Arial" w:cs="Arial"/>
          <w:noProof/>
          <w:sz w:val="24"/>
          <w:szCs w:val="24"/>
        </w:rPr>
      </w:pPr>
    </w:p>
    <w:p w:rsidR="00FA78CF" w:rsidRDefault="00FA78CF" w:rsidP="00E55126">
      <w:pPr>
        <w:rPr>
          <w:rFonts w:ascii="Arial" w:hAnsi="Arial" w:cs="Arial"/>
          <w:sz w:val="24"/>
          <w:szCs w:val="24"/>
        </w:rPr>
      </w:pPr>
    </w:p>
    <w:p w:rsidR="00004AF4" w:rsidRDefault="00004AF4" w:rsidP="00E55126">
      <w:pPr>
        <w:rPr>
          <w:rFonts w:ascii="Arial" w:hAnsi="Arial" w:cs="Arial"/>
          <w:sz w:val="24"/>
          <w:szCs w:val="24"/>
        </w:rPr>
      </w:pPr>
    </w:p>
    <w:p w:rsidR="00004AF4" w:rsidRDefault="00004AF4" w:rsidP="00E55126">
      <w:pPr>
        <w:rPr>
          <w:rFonts w:ascii="Arial" w:hAnsi="Arial" w:cs="Arial"/>
          <w:sz w:val="24"/>
          <w:szCs w:val="24"/>
        </w:rPr>
      </w:pPr>
    </w:p>
    <w:p w:rsidR="00004AF4" w:rsidRDefault="00004AF4" w:rsidP="00E55126">
      <w:pPr>
        <w:rPr>
          <w:rFonts w:ascii="Arial" w:hAnsi="Arial" w:cs="Arial"/>
          <w:sz w:val="24"/>
          <w:szCs w:val="24"/>
        </w:rPr>
      </w:pPr>
    </w:p>
    <w:p w:rsidR="00004AF4" w:rsidRDefault="00004AF4" w:rsidP="00E55126">
      <w:pPr>
        <w:rPr>
          <w:rFonts w:ascii="Arial" w:hAnsi="Arial" w:cs="Arial"/>
          <w:sz w:val="24"/>
          <w:szCs w:val="24"/>
        </w:rPr>
      </w:pPr>
    </w:p>
    <w:p w:rsidR="00004AF4" w:rsidRDefault="00197CB4" w:rsidP="00E55126">
      <w:pPr>
        <w:rPr>
          <w:rFonts w:ascii="Arial" w:hAnsi="Arial" w:cs="Arial"/>
          <w:sz w:val="24"/>
          <w:szCs w:val="24"/>
        </w:rPr>
      </w:pPr>
      <w:r>
        <w:rPr>
          <w:rFonts w:ascii="Arial" w:hAnsi="Arial" w:cs="Arial"/>
          <w:sz w:val="24"/>
          <w:szCs w:val="24"/>
        </w:rPr>
        <w:lastRenderedPageBreak/>
        <w:t xml:space="preserve">Las figuras se dispusieron en cajones impermeabilizados con Parafilm y se bañaron con jabón líquido para facilitar el desmoldado. Se preparó el yeso hasta conseguir una textura cremosa y se fue depositando escupiéndolo sobre las figuras para marcar todas las inflexiones y ángulos. Luego se añadió el resto de yeso hasta tapar bien las figuras. Fraguado el </w:t>
      </w:r>
      <w:r w:rsidR="008D470B">
        <w:rPr>
          <w:rFonts w:ascii="Arial" w:hAnsi="Arial" w:cs="Arial"/>
          <w:sz w:val="24"/>
          <w:szCs w:val="24"/>
        </w:rPr>
        <w:t>material</w:t>
      </w:r>
      <w:r>
        <w:rPr>
          <w:rFonts w:ascii="Arial" w:hAnsi="Arial" w:cs="Arial"/>
          <w:sz w:val="24"/>
          <w:szCs w:val="24"/>
        </w:rPr>
        <w:t xml:space="preserve"> se dej</w:t>
      </w:r>
      <w:r w:rsidR="00724736">
        <w:rPr>
          <w:rFonts w:ascii="Arial" w:hAnsi="Arial" w:cs="Arial"/>
          <w:sz w:val="24"/>
          <w:szCs w:val="24"/>
        </w:rPr>
        <w:t xml:space="preserve">ó </w:t>
      </w:r>
      <w:r>
        <w:rPr>
          <w:rFonts w:ascii="Arial" w:hAnsi="Arial" w:cs="Arial"/>
          <w:sz w:val="24"/>
          <w:szCs w:val="24"/>
        </w:rPr>
        <w:t xml:space="preserve"> durante dos días hasta su secado y se procedió a desmoldarlo obteniéndose los negativos que servirían para el posterior vaciado. A los moldes se les incorporaron tubos de cobre que supondrían  posteriormente los soportes de cada una de las figuras cuando se vaci</w:t>
      </w:r>
      <w:r w:rsidR="00AB1B00">
        <w:rPr>
          <w:rFonts w:ascii="Arial" w:hAnsi="Arial" w:cs="Arial"/>
          <w:sz w:val="24"/>
          <w:szCs w:val="24"/>
        </w:rPr>
        <w:t>aran con cemento aluminoso.</w:t>
      </w:r>
    </w:p>
    <w:p w:rsidR="004C4174" w:rsidRDefault="004C4174" w:rsidP="00E55126">
      <w:pPr>
        <w:rPr>
          <w:rFonts w:ascii="Arial" w:hAnsi="Arial" w:cs="Arial"/>
          <w:sz w:val="24"/>
          <w:szCs w:val="24"/>
        </w:rPr>
      </w:pPr>
    </w:p>
    <w:p w:rsidR="00004AF4" w:rsidRDefault="003D611F" w:rsidP="00E55126">
      <w:pPr>
        <w:rPr>
          <w:rFonts w:ascii="Arial" w:hAnsi="Arial" w:cs="Arial"/>
          <w:sz w:val="24"/>
          <w:szCs w:val="24"/>
        </w:rPr>
      </w:pPr>
      <w:r>
        <w:rPr>
          <w:rFonts w:ascii="Arial" w:hAnsi="Arial" w:cs="Arial"/>
          <w:noProof/>
          <w:sz w:val="24"/>
          <w:szCs w:val="24"/>
        </w:rPr>
        <w:drawing>
          <wp:anchor distT="0" distB="0" distL="114300" distR="114300" simplePos="0" relativeHeight="251740160" behindDoc="0" locked="0" layoutInCell="1" allowOverlap="1">
            <wp:simplePos x="0" y="0"/>
            <wp:positionH relativeFrom="column">
              <wp:posOffset>4049395</wp:posOffset>
            </wp:positionH>
            <wp:positionV relativeFrom="paragraph">
              <wp:posOffset>2978150</wp:posOffset>
            </wp:positionV>
            <wp:extent cx="1603375" cy="2138680"/>
            <wp:effectExtent l="0" t="0" r="0" b="0"/>
            <wp:wrapSquare wrapText="bothSides"/>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G_20230409_09214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03375" cy="213868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39136" behindDoc="0" locked="0" layoutInCell="1" allowOverlap="1">
            <wp:simplePos x="0" y="0"/>
            <wp:positionH relativeFrom="margin">
              <wp:posOffset>2042196</wp:posOffset>
            </wp:positionH>
            <wp:positionV relativeFrom="paragraph">
              <wp:posOffset>2983936</wp:posOffset>
            </wp:positionV>
            <wp:extent cx="1610995" cy="2148205"/>
            <wp:effectExtent l="0" t="0" r="8255" b="4445"/>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G_20230409_09063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10995" cy="214820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38112" behindDoc="0" locked="0" layoutInCell="1" allowOverlap="1">
            <wp:simplePos x="0" y="0"/>
            <wp:positionH relativeFrom="margin">
              <wp:align>left</wp:align>
            </wp:positionH>
            <wp:positionV relativeFrom="paragraph">
              <wp:posOffset>2945550</wp:posOffset>
            </wp:positionV>
            <wp:extent cx="1633220" cy="2177415"/>
            <wp:effectExtent l="0" t="0" r="5080" b="0"/>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G_20230406_123122.jpg"/>
                    <pic:cNvPicPr/>
                  </pic:nvPicPr>
                  <pic:blipFill>
                    <a:blip r:embed="rId36" cstate="print">
                      <a:extLst>
                        <a:ext uri="{28A0092B-C50C-407E-A947-70E740481C1C}">
                          <a14:useLocalDpi xmlns:a14="http://schemas.microsoft.com/office/drawing/2010/main" val="0"/>
                        </a:ext>
                      </a:extLst>
                    </a:blip>
                    <a:stretch>
                      <a:fillRect/>
                    </a:stretch>
                  </pic:blipFill>
                  <pic:spPr>
                    <a:xfrm rot="10800000">
                      <a:off x="0" y="0"/>
                      <a:ext cx="1633220" cy="217741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37088" behindDoc="0" locked="0" layoutInCell="1" allowOverlap="1">
            <wp:simplePos x="0" y="0"/>
            <wp:positionH relativeFrom="column">
              <wp:posOffset>4037965</wp:posOffset>
            </wp:positionH>
            <wp:positionV relativeFrom="paragraph">
              <wp:posOffset>557530</wp:posOffset>
            </wp:positionV>
            <wp:extent cx="1615440" cy="2153920"/>
            <wp:effectExtent l="0" t="0" r="3810" b="0"/>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G_20230406_12311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15440" cy="2153920"/>
                    </a:xfrm>
                    <a:prstGeom prst="rect">
                      <a:avLst/>
                    </a:prstGeom>
                  </pic:spPr>
                </pic:pic>
              </a:graphicData>
            </a:graphic>
            <wp14:sizeRelH relativeFrom="margin">
              <wp14:pctWidth>0</wp14:pctWidth>
            </wp14:sizeRelH>
            <wp14:sizeRelV relativeFrom="margin">
              <wp14:pctHeight>0</wp14:pctHeight>
            </wp14:sizeRelV>
          </wp:anchor>
        </w:drawing>
      </w:r>
      <w:r w:rsidR="0085673A">
        <w:rPr>
          <w:rFonts w:ascii="Arial" w:hAnsi="Arial" w:cs="Arial"/>
          <w:noProof/>
          <w:sz w:val="24"/>
          <w:szCs w:val="24"/>
        </w:rPr>
        <w:drawing>
          <wp:anchor distT="0" distB="0" distL="114300" distR="114300" simplePos="0" relativeHeight="251736064" behindDoc="0" locked="0" layoutInCell="1" allowOverlap="1">
            <wp:simplePos x="0" y="0"/>
            <wp:positionH relativeFrom="margin">
              <wp:posOffset>2036840</wp:posOffset>
            </wp:positionH>
            <wp:positionV relativeFrom="paragraph">
              <wp:posOffset>557422</wp:posOffset>
            </wp:positionV>
            <wp:extent cx="1598295" cy="2131695"/>
            <wp:effectExtent l="0" t="0" r="1905" b="1905"/>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G_20230406_12135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598295" cy="2131695"/>
                    </a:xfrm>
                    <a:prstGeom prst="rect">
                      <a:avLst/>
                    </a:prstGeom>
                  </pic:spPr>
                </pic:pic>
              </a:graphicData>
            </a:graphic>
            <wp14:sizeRelH relativeFrom="margin">
              <wp14:pctWidth>0</wp14:pctWidth>
            </wp14:sizeRelH>
            <wp14:sizeRelV relativeFrom="margin">
              <wp14:pctHeight>0</wp14:pctHeight>
            </wp14:sizeRelV>
          </wp:anchor>
        </w:drawing>
      </w:r>
      <w:r w:rsidR="0085673A">
        <w:rPr>
          <w:rFonts w:ascii="Arial" w:hAnsi="Arial" w:cs="Arial"/>
          <w:noProof/>
          <w:sz w:val="24"/>
          <w:szCs w:val="24"/>
        </w:rPr>
        <w:drawing>
          <wp:anchor distT="0" distB="0" distL="114300" distR="114300" simplePos="0" relativeHeight="251735040" behindDoc="0" locked="0" layoutInCell="1" allowOverlap="1">
            <wp:simplePos x="0" y="0"/>
            <wp:positionH relativeFrom="margin">
              <wp:align>left</wp:align>
            </wp:positionH>
            <wp:positionV relativeFrom="paragraph">
              <wp:posOffset>538492</wp:posOffset>
            </wp:positionV>
            <wp:extent cx="1612900" cy="2150745"/>
            <wp:effectExtent l="0" t="0" r="6350" b="1905"/>
            <wp:wrapSquare wrapText="bothSides"/>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G_20230406_12062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614143" cy="2152255"/>
                    </a:xfrm>
                    <a:prstGeom prst="rect">
                      <a:avLst/>
                    </a:prstGeom>
                  </pic:spPr>
                </pic:pic>
              </a:graphicData>
            </a:graphic>
            <wp14:sizeRelH relativeFrom="margin">
              <wp14:pctWidth>0</wp14:pctWidth>
            </wp14:sizeRelH>
            <wp14:sizeRelV relativeFrom="margin">
              <wp14:pctHeight>0</wp14:pctHeight>
            </wp14:sizeRelV>
          </wp:anchor>
        </w:drawing>
      </w:r>
      <w:r w:rsidR="00133B4F">
        <w:rPr>
          <w:rFonts w:ascii="Arial" w:hAnsi="Arial" w:cs="Arial"/>
          <w:sz w:val="24"/>
          <w:szCs w:val="24"/>
        </w:rPr>
        <w:t>4</w:t>
      </w:r>
      <w:r w:rsidR="009C7FA0">
        <w:rPr>
          <w:rFonts w:ascii="Arial" w:hAnsi="Arial" w:cs="Arial"/>
          <w:sz w:val="24"/>
          <w:szCs w:val="24"/>
        </w:rPr>
        <w:t>. Vaciado con cemento aluminoso.</w:t>
      </w:r>
    </w:p>
    <w:p w:rsidR="009C7FA0" w:rsidRDefault="0085673A" w:rsidP="003D611F">
      <w:pPr>
        <w:jc w:val="right"/>
        <w:rPr>
          <w:rFonts w:ascii="Arial" w:hAnsi="Arial" w:cs="Arial"/>
          <w:sz w:val="24"/>
          <w:szCs w:val="24"/>
        </w:rPr>
      </w:pPr>
      <w:r>
        <w:rPr>
          <w:rFonts w:ascii="Arial" w:hAnsi="Arial" w:cs="Arial"/>
          <w:noProof/>
          <w:sz w:val="24"/>
          <w:szCs w:val="24"/>
        </w:rPr>
        <w:lastRenderedPageBreak/>
        <w:drawing>
          <wp:anchor distT="0" distB="0" distL="114300" distR="114300" simplePos="0" relativeHeight="251741184" behindDoc="0" locked="0" layoutInCell="1" allowOverlap="1">
            <wp:simplePos x="0" y="0"/>
            <wp:positionH relativeFrom="column">
              <wp:posOffset>1042</wp:posOffset>
            </wp:positionH>
            <wp:positionV relativeFrom="paragraph">
              <wp:posOffset>527</wp:posOffset>
            </wp:positionV>
            <wp:extent cx="2423951" cy="3232030"/>
            <wp:effectExtent l="0" t="0" r="0" b="6985"/>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G_20230409_09345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23951" cy="3232030"/>
                    </a:xfrm>
                    <a:prstGeom prst="rect">
                      <a:avLst/>
                    </a:prstGeom>
                  </pic:spPr>
                </pic:pic>
              </a:graphicData>
            </a:graphic>
          </wp:anchor>
        </w:drawing>
      </w:r>
      <w:r>
        <w:rPr>
          <w:rFonts w:ascii="Arial" w:hAnsi="Arial" w:cs="Arial"/>
          <w:noProof/>
          <w:sz w:val="24"/>
          <w:szCs w:val="24"/>
        </w:rPr>
        <w:drawing>
          <wp:inline distT="0" distB="0" distL="0" distR="0">
            <wp:extent cx="2421148" cy="3228291"/>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G_20230409_093807.jpg"/>
                    <pic:cNvPicPr/>
                  </pic:nvPicPr>
                  <pic:blipFill>
                    <a:blip r:embed="rId41" cstate="print">
                      <a:extLst>
                        <a:ext uri="{28A0092B-C50C-407E-A947-70E740481C1C}">
                          <a14:useLocalDpi xmlns:a14="http://schemas.microsoft.com/office/drawing/2010/main" val="0"/>
                        </a:ext>
                      </a:extLst>
                    </a:blip>
                    <a:stretch>
                      <a:fillRect/>
                    </a:stretch>
                  </pic:blipFill>
                  <pic:spPr>
                    <a:xfrm flipH="1">
                      <a:off x="0" y="0"/>
                      <a:ext cx="2422736" cy="3230409"/>
                    </a:xfrm>
                    <a:prstGeom prst="rect">
                      <a:avLst/>
                    </a:prstGeom>
                  </pic:spPr>
                </pic:pic>
              </a:graphicData>
            </a:graphic>
          </wp:inline>
        </w:drawing>
      </w:r>
    </w:p>
    <w:p w:rsidR="00004AF4" w:rsidRDefault="00004AF4" w:rsidP="00E55126">
      <w:pPr>
        <w:rPr>
          <w:rFonts w:ascii="Arial" w:hAnsi="Arial" w:cs="Arial"/>
          <w:sz w:val="24"/>
          <w:szCs w:val="24"/>
        </w:rPr>
      </w:pPr>
    </w:p>
    <w:p w:rsidR="00004AF4" w:rsidRDefault="00DD110D" w:rsidP="00E55126">
      <w:pPr>
        <w:rPr>
          <w:rFonts w:ascii="Arial" w:hAnsi="Arial" w:cs="Arial"/>
          <w:sz w:val="24"/>
          <w:szCs w:val="24"/>
        </w:rPr>
      </w:pPr>
      <w:r>
        <w:rPr>
          <w:rFonts w:ascii="Arial" w:hAnsi="Arial" w:cs="Arial"/>
          <w:sz w:val="24"/>
          <w:szCs w:val="24"/>
        </w:rPr>
        <w:t xml:space="preserve">La superficie del molde </w:t>
      </w:r>
      <w:r w:rsidR="00872419">
        <w:rPr>
          <w:rFonts w:ascii="Arial" w:hAnsi="Arial" w:cs="Arial"/>
          <w:sz w:val="24"/>
          <w:szCs w:val="24"/>
        </w:rPr>
        <w:t>se bañó con jabón líquido para facilitar el desmoldado. Se preparó el cemento aluminoso y se fue depositando por capas, añadiendo también fibra de vidrio entre capa y capa para conseguir mayor consistencia, homogeneidad y ligereza en los vaciados. Sobre la superficie de ambas secciones se añadió el feto de cera que se partió en dos mitades. Se dejaron  fraguar y secar  los bloques durante unos 3  días y se procedió  al desmoldado rompiendo el molde de yeso. Las figuras desmoldadas fueron después reparadas o pulidas según el grado de desperfectos que presentaran.</w:t>
      </w:r>
    </w:p>
    <w:p w:rsidR="00E61D63" w:rsidRDefault="00E61D63" w:rsidP="00E55126">
      <w:pPr>
        <w:rPr>
          <w:rFonts w:ascii="Arial" w:hAnsi="Arial" w:cs="Arial"/>
          <w:sz w:val="24"/>
          <w:szCs w:val="24"/>
        </w:rPr>
      </w:pPr>
    </w:p>
    <w:p w:rsidR="00E61D63" w:rsidRDefault="00133B4F" w:rsidP="00E55126">
      <w:pPr>
        <w:rPr>
          <w:rFonts w:ascii="Arial" w:hAnsi="Arial" w:cs="Arial"/>
          <w:sz w:val="24"/>
          <w:szCs w:val="24"/>
        </w:rPr>
      </w:pPr>
      <w:r>
        <w:rPr>
          <w:rFonts w:ascii="Arial" w:hAnsi="Arial" w:cs="Arial"/>
          <w:sz w:val="24"/>
          <w:szCs w:val="24"/>
        </w:rPr>
        <w:t>5</w:t>
      </w:r>
      <w:r w:rsidR="00E61D63">
        <w:rPr>
          <w:rFonts w:ascii="Arial" w:hAnsi="Arial" w:cs="Arial"/>
          <w:sz w:val="24"/>
          <w:szCs w:val="24"/>
        </w:rPr>
        <w:t>. Reparación y primeros acabados.</w:t>
      </w:r>
    </w:p>
    <w:p w:rsidR="00E61D63" w:rsidRDefault="00A26DFB" w:rsidP="00E55126">
      <w:pPr>
        <w:rPr>
          <w:rFonts w:ascii="Arial" w:hAnsi="Arial" w:cs="Arial"/>
          <w:sz w:val="24"/>
          <w:szCs w:val="24"/>
        </w:rPr>
      </w:pPr>
      <w:r>
        <w:rPr>
          <w:rFonts w:ascii="Arial" w:hAnsi="Arial" w:cs="Arial"/>
          <w:noProof/>
          <w:sz w:val="24"/>
          <w:szCs w:val="24"/>
        </w:rPr>
        <w:drawing>
          <wp:anchor distT="0" distB="0" distL="114300" distR="114300" simplePos="0" relativeHeight="251743232" behindDoc="0" locked="0" layoutInCell="1" allowOverlap="1" wp14:anchorId="37382545">
            <wp:simplePos x="0" y="0"/>
            <wp:positionH relativeFrom="column">
              <wp:posOffset>2047875</wp:posOffset>
            </wp:positionH>
            <wp:positionV relativeFrom="paragraph">
              <wp:posOffset>194310</wp:posOffset>
            </wp:positionV>
            <wp:extent cx="1712595" cy="2282825"/>
            <wp:effectExtent l="0" t="0" r="1905" b="3175"/>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G_20230409_10441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12595" cy="228282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44256" behindDoc="0" locked="0" layoutInCell="1" allowOverlap="1">
            <wp:simplePos x="0" y="0"/>
            <wp:positionH relativeFrom="column">
              <wp:posOffset>3985895</wp:posOffset>
            </wp:positionH>
            <wp:positionV relativeFrom="paragraph">
              <wp:posOffset>222885</wp:posOffset>
            </wp:positionV>
            <wp:extent cx="1707515" cy="2276475"/>
            <wp:effectExtent l="0" t="0" r="6985" b="9525"/>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G_20230410_07443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707515" cy="2276475"/>
                    </a:xfrm>
                    <a:prstGeom prst="rect">
                      <a:avLst/>
                    </a:prstGeom>
                  </pic:spPr>
                </pic:pic>
              </a:graphicData>
            </a:graphic>
            <wp14:sizeRelH relativeFrom="margin">
              <wp14:pctWidth>0</wp14:pctWidth>
            </wp14:sizeRelH>
            <wp14:sizeRelV relativeFrom="margin">
              <wp14:pctHeight>0</wp14:pctHeight>
            </wp14:sizeRelV>
          </wp:anchor>
        </w:drawing>
      </w:r>
      <w:r w:rsidR="00E61D63">
        <w:rPr>
          <w:rFonts w:ascii="Arial" w:hAnsi="Arial" w:cs="Arial"/>
          <w:noProof/>
          <w:sz w:val="24"/>
          <w:szCs w:val="24"/>
        </w:rPr>
        <w:drawing>
          <wp:anchor distT="0" distB="0" distL="114300" distR="114300" simplePos="0" relativeHeight="251742208" behindDoc="0" locked="0" layoutInCell="1" allowOverlap="1">
            <wp:simplePos x="0" y="0"/>
            <wp:positionH relativeFrom="margin">
              <wp:align>left</wp:align>
            </wp:positionH>
            <wp:positionV relativeFrom="paragraph">
              <wp:posOffset>148733</wp:posOffset>
            </wp:positionV>
            <wp:extent cx="1742484" cy="2323381"/>
            <wp:effectExtent l="0" t="0" r="0" b="1270"/>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G_20230409_10081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42484" cy="2323381"/>
                    </a:xfrm>
                    <a:prstGeom prst="rect">
                      <a:avLst/>
                    </a:prstGeom>
                  </pic:spPr>
                </pic:pic>
              </a:graphicData>
            </a:graphic>
          </wp:anchor>
        </w:drawing>
      </w:r>
    </w:p>
    <w:p w:rsidR="00E61D63" w:rsidRDefault="00321CDE" w:rsidP="00E55126">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747328" behindDoc="0" locked="0" layoutInCell="1" allowOverlap="1">
            <wp:simplePos x="0" y="0"/>
            <wp:positionH relativeFrom="column">
              <wp:posOffset>4110990</wp:posOffset>
            </wp:positionH>
            <wp:positionV relativeFrom="paragraph">
              <wp:posOffset>376555</wp:posOffset>
            </wp:positionV>
            <wp:extent cx="1881505" cy="2508250"/>
            <wp:effectExtent l="0" t="0" r="4445" b="6350"/>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G_20230410_10170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81505" cy="250825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46304" behindDoc="0" locked="0" layoutInCell="1" allowOverlap="1">
            <wp:simplePos x="0" y="0"/>
            <wp:positionH relativeFrom="column">
              <wp:posOffset>2070315</wp:posOffset>
            </wp:positionH>
            <wp:positionV relativeFrom="paragraph">
              <wp:posOffset>381635</wp:posOffset>
            </wp:positionV>
            <wp:extent cx="1877060" cy="2503170"/>
            <wp:effectExtent l="0" t="0" r="8890" b="0"/>
            <wp:wrapSquare wrapText="bothSides"/>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20230410_10165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77060" cy="2503170"/>
                    </a:xfrm>
                    <a:prstGeom prst="rect">
                      <a:avLst/>
                    </a:prstGeom>
                  </pic:spPr>
                </pic:pic>
              </a:graphicData>
            </a:graphic>
            <wp14:sizeRelH relativeFrom="margin">
              <wp14:pctWidth>0</wp14:pctWidth>
            </wp14:sizeRelH>
            <wp14:sizeRelV relativeFrom="margin">
              <wp14:pctHeight>0</wp14:pctHeight>
            </wp14:sizeRelV>
          </wp:anchor>
        </w:drawing>
      </w:r>
      <w:r w:rsidR="00E61D63">
        <w:rPr>
          <w:rFonts w:ascii="Arial" w:hAnsi="Arial" w:cs="Arial"/>
          <w:noProof/>
          <w:sz w:val="24"/>
          <w:szCs w:val="24"/>
        </w:rPr>
        <w:drawing>
          <wp:anchor distT="0" distB="0" distL="114300" distR="114300" simplePos="0" relativeHeight="251745280" behindDoc="0" locked="0" layoutInCell="1" allowOverlap="1">
            <wp:simplePos x="0" y="0"/>
            <wp:positionH relativeFrom="margin">
              <wp:align>left</wp:align>
            </wp:positionH>
            <wp:positionV relativeFrom="paragraph">
              <wp:posOffset>359410</wp:posOffset>
            </wp:positionV>
            <wp:extent cx="1858010" cy="2477770"/>
            <wp:effectExtent l="0" t="0" r="8890" b="0"/>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G_20230410_074446.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58010" cy="2477770"/>
                    </a:xfrm>
                    <a:prstGeom prst="rect">
                      <a:avLst/>
                    </a:prstGeom>
                  </pic:spPr>
                </pic:pic>
              </a:graphicData>
            </a:graphic>
            <wp14:sizeRelH relativeFrom="margin">
              <wp14:pctWidth>0</wp14:pctWidth>
            </wp14:sizeRelH>
            <wp14:sizeRelV relativeFrom="margin">
              <wp14:pctHeight>0</wp14:pctHeight>
            </wp14:sizeRelV>
          </wp:anchor>
        </w:drawing>
      </w:r>
    </w:p>
    <w:p w:rsidR="00004AF4" w:rsidRDefault="00004AF4" w:rsidP="00E55126">
      <w:pPr>
        <w:rPr>
          <w:rFonts w:ascii="Arial" w:hAnsi="Arial" w:cs="Arial"/>
          <w:sz w:val="24"/>
          <w:szCs w:val="24"/>
        </w:rPr>
      </w:pPr>
    </w:p>
    <w:p w:rsidR="009C0531" w:rsidRDefault="009C0531" w:rsidP="004E18F5">
      <w:pPr>
        <w:rPr>
          <w:rFonts w:ascii="Arial" w:hAnsi="Arial" w:cs="Arial"/>
          <w:sz w:val="24"/>
          <w:szCs w:val="24"/>
        </w:rPr>
      </w:pPr>
      <w:r>
        <w:rPr>
          <w:rFonts w:ascii="Arial" w:hAnsi="Arial" w:cs="Arial"/>
          <w:sz w:val="24"/>
          <w:szCs w:val="24"/>
        </w:rPr>
        <w:t>Una de las figuras se fracturó al desmoldarla aunque gracias a la fibra de vidrio permaneció unida al conjunto. Así mismo se apreciaron algunos agujeros producto de burbujas de aire. La fractura se recompuso con yeso y una vez fraguado y seco se rasco en superficie para darle un baño de cemento aluminoso, al igual que en los agujeros.</w:t>
      </w:r>
    </w:p>
    <w:p w:rsidR="004E18F5" w:rsidRDefault="004E18F5" w:rsidP="004E18F5">
      <w:pPr>
        <w:rPr>
          <w:rFonts w:ascii="Arial" w:hAnsi="Arial" w:cs="Arial"/>
          <w:sz w:val="24"/>
          <w:szCs w:val="24"/>
        </w:rPr>
      </w:pPr>
      <w:r>
        <w:rPr>
          <w:rFonts w:ascii="Arial" w:hAnsi="Arial" w:cs="Arial"/>
          <w:noProof/>
          <w:sz w:val="24"/>
          <w:szCs w:val="24"/>
        </w:rPr>
        <w:drawing>
          <wp:anchor distT="0" distB="0" distL="114300" distR="114300" simplePos="0" relativeHeight="251757568" behindDoc="0" locked="0" layoutInCell="1" allowOverlap="1">
            <wp:simplePos x="0" y="0"/>
            <wp:positionH relativeFrom="column">
              <wp:posOffset>2053590</wp:posOffset>
            </wp:positionH>
            <wp:positionV relativeFrom="paragraph">
              <wp:posOffset>508635</wp:posOffset>
            </wp:positionV>
            <wp:extent cx="1903095" cy="2538095"/>
            <wp:effectExtent l="0" t="0" r="190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30411_105130.jpg"/>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1903095" cy="253809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6.</w:t>
      </w:r>
      <w:r w:rsidRPr="004E18F5">
        <w:rPr>
          <w:rFonts w:ascii="Arial" w:hAnsi="Arial" w:cs="Arial"/>
          <w:sz w:val="24"/>
          <w:szCs w:val="24"/>
        </w:rPr>
        <w:t xml:space="preserve">Peana </w:t>
      </w:r>
    </w:p>
    <w:p w:rsidR="004E18F5" w:rsidRPr="004E18F5" w:rsidRDefault="00EC0B2F" w:rsidP="004E18F5">
      <w:pPr>
        <w:rPr>
          <w:rFonts w:ascii="Arial" w:hAnsi="Arial" w:cs="Arial"/>
          <w:sz w:val="24"/>
          <w:szCs w:val="24"/>
        </w:rPr>
      </w:pPr>
      <w:r>
        <w:rPr>
          <w:rFonts w:ascii="Arial" w:hAnsi="Arial" w:cs="Arial"/>
          <w:noProof/>
          <w:sz w:val="24"/>
          <w:szCs w:val="24"/>
        </w:rPr>
        <w:drawing>
          <wp:anchor distT="0" distB="0" distL="114300" distR="114300" simplePos="0" relativeHeight="251758592" behindDoc="0" locked="0" layoutInCell="1" allowOverlap="1">
            <wp:simplePos x="0" y="0"/>
            <wp:positionH relativeFrom="margin">
              <wp:posOffset>4123690</wp:posOffset>
            </wp:positionH>
            <wp:positionV relativeFrom="paragraph">
              <wp:posOffset>258445</wp:posOffset>
            </wp:positionV>
            <wp:extent cx="1845310" cy="2461260"/>
            <wp:effectExtent l="0" t="0" r="254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30412_08143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45310" cy="246126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54496" behindDoc="0" locked="0" layoutInCell="1" allowOverlap="1">
            <wp:simplePos x="0" y="0"/>
            <wp:positionH relativeFrom="margin">
              <wp:align>left</wp:align>
            </wp:positionH>
            <wp:positionV relativeFrom="paragraph">
              <wp:posOffset>241300</wp:posOffset>
            </wp:positionV>
            <wp:extent cx="1904365" cy="2539365"/>
            <wp:effectExtent l="0" t="0" r="635"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30411_08482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04365" cy="2539365"/>
                    </a:xfrm>
                    <a:prstGeom prst="rect">
                      <a:avLst/>
                    </a:prstGeom>
                  </pic:spPr>
                </pic:pic>
              </a:graphicData>
            </a:graphic>
            <wp14:sizeRelH relativeFrom="margin">
              <wp14:pctWidth>0</wp14:pctWidth>
            </wp14:sizeRelH>
            <wp14:sizeRelV relativeFrom="margin">
              <wp14:pctHeight>0</wp14:pctHeight>
            </wp14:sizeRelV>
          </wp:anchor>
        </w:drawing>
      </w:r>
    </w:p>
    <w:p w:rsidR="00004AF4" w:rsidRDefault="00004AF4" w:rsidP="00E55126">
      <w:pPr>
        <w:rPr>
          <w:rFonts w:ascii="Arial" w:hAnsi="Arial" w:cs="Arial"/>
          <w:sz w:val="24"/>
          <w:szCs w:val="24"/>
        </w:rPr>
      </w:pPr>
    </w:p>
    <w:p w:rsidR="00004AF4" w:rsidRDefault="00004AF4" w:rsidP="00E55126">
      <w:pPr>
        <w:rPr>
          <w:rFonts w:ascii="Arial" w:hAnsi="Arial" w:cs="Arial"/>
          <w:sz w:val="24"/>
          <w:szCs w:val="24"/>
        </w:rPr>
      </w:pPr>
    </w:p>
    <w:p w:rsidR="00004AF4" w:rsidRDefault="00004AF4" w:rsidP="00E55126">
      <w:pPr>
        <w:rPr>
          <w:rFonts w:ascii="Arial" w:hAnsi="Arial" w:cs="Arial"/>
          <w:sz w:val="24"/>
          <w:szCs w:val="24"/>
        </w:rPr>
      </w:pPr>
    </w:p>
    <w:p w:rsidR="00004AF4" w:rsidRDefault="00004AF4" w:rsidP="00E55126">
      <w:pPr>
        <w:rPr>
          <w:rFonts w:ascii="Arial" w:hAnsi="Arial" w:cs="Arial"/>
          <w:sz w:val="24"/>
          <w:szCs w:val="24"/>
        </w:rPr>
      </w:pPr>
    </w:p>
    <w:p w:rsidR="00004AF4" w:rsidRDefault="00004AF4" w:rsidP="00E55126">
      <w:pPr>
        <w:rPr>
          <w:rFonts w:ascii="Arial" w:hAnsi="Arial" w:cs="Arial"/>
          <w:sz w:val="24"/>
          <w:szCs w:val="24"/>
        </w:rPr>
      </w:pPr>
    </w:p>
    <w:p w:rsidR="00004AF4" w:rsidRDefault="00004AF4" w:rsidP="00E55126">
      <w:pPr>
        <w:rPr>
          <w:rFonts w:ascii="Arial" w:hAnsi="Arial" w:cs="Arial"/>
          <w:sz w:val="24"/>
          <w:szCs w:val="24"/>
        </w:rPr>
      </w:pPr>
    </w:p>
    <w:p w:rsidR="00004AF4" w:rsidRDefault="00EC0B2F" w:rsidP="00E55126">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759616" behindDoc="0" locked="0" layoutInCell="1" allowOverlap="1">
            <wp:simplePos x="0" y="0"/>
            <wp:positionH relativeFrom="margin">
              <wp:posOffset>3960495</wp:posOffset>
            </wp:positionH>
            <wp:positionV relativeFrom="paragraph">
              <wp:posOffset>0</wp:posOffset>
            </wp:positionV>
            <wp:extent cx="1621790" cy="2162810"/>
            <wp:effectExtent l="0" t="0" r="0" b="889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230412_12564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21790" cy="216281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55520" behindDoc="0" locked="0" layoutInCell="1" allowOverlap="1">
            <wp:simplePos x="0" y="0"/>
            <wp:positionH relativeFrom="column">
              <wp:posOffset>2071370</wp:posOffset>
            </wp:positionH>
            <wp:positionV relativeFrom="paragraph">
              <wp:posOffset>0</wp:posOffset>
            </wp:positionV>
            <wp:extent cx="1627505" cy="2169795"/>
            <wp:effectExtent l="0" t="0" r="0" b="190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30411_09292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27505" cy="216979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56544" behindDoc="0" locked="0" layoutInCell="1" allowOverlap="1">
            <wp:simplePos x="0" y="0"/>
            <wp:positionH relativeFrom="column">
              <wp:posOffset>155803</wp:posOffset>
            </wp:positionH>
            <wp:positionV relativeFrom="paragraph">
              <wp:posOffset>0</wp:posOffset>
            </wp:positionV>
            <wp:extent cx="1621155" cy="2162810"/>
            <wp:effectExtent l="0" t="0" r="0" b="889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30411_09393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21155" cy="2162810"/>
                    </a:xfrm>
                    <a:prstGeom prst="rect">
                      <a:avLst/>
                    </a:prstGeom>
                  </pic:spPr>
                </pic:pic>
              </a:graphicData>
            </a:graphic>
            <wp14:sizeRelH relativeFrom="margin">
              <wp14:pctWidth>0</wp14:pctWidth>
            </wp14:sizeRelH>
            <wp14:sizeRelV relativeFrom="margin">
              <wp14:pctHeight>0</wp14:pctHeight>
            </wp14:sizeRelV>
          </wp:anchor>
        </w:drawing>
      </w:r>
    </w:p>
    <w:p w:rsidR="00004AF4" w:rsidRDefault="00DD1FAB" w:rsidP="00E55126">
      <w:pPr>
        <w:rPr>
          <w:rFonts w:ascii="Arial" w:hAnsi="Arial" w:cs="Arial"/>
          <w:sz w:val="24"/>
          <w:szCs w:val="24"/>
        </w:rPr>
      </w:pPr>
      <w:r>
        <w:rPr>
          <w:rFonts w:ascii="Arial" w:hAnsi="Arial" w:cs="Arial"/>
          <w:sz w:val="24"/>
          <w:szCs w:val="24"/>
        </w:rPr>
        <w:t>Se preparó un bloque de yeso de 300x300x130mm</w:t>
      </w:r>
      <w:r w:rsidR="00724736">
        <w:rPr>
          <w:rFonts w:ascii="Arial" w:hAnsi="Arial" w:cs="Arial"/>
          <w:sz w:val="24"/>
          <w:szCs w:val="24"/>
        </w:rPr>
        <w:t xml:space="preserve"> </w:t>
      </w:r>
      <w:r>
        <w:rPr>
          <w:rFonts w:ascii="Arial" w:hAnsi="Arial" w:cs="Arial"/>
          <w:sz w:val="24"/>
          <w:szCs w:val="24"/>
        </w:rPr>
        <w:t>y una vez fraguado y seco se le dio forma de roca con relieves y se perforaron 4 agujeros para sustentar los pedúnculos de soporte de las figuras. A la base de la peana se le pegó una tela de fieltro para evitar rasguños al espacio que ocupe, en este caso una mesa de vidrio. Finalmente los agujeros se taparon con masilla.</w:t>
      </w:r>
    </w:p>
    <w:p w:rsidR="00DA492C" w:rsidRDefault="00DA492C" w:rsidP="00E55126">
      <w:pPr>
        <w:rPr>
          <w:rFonts w:ascii="Arial" w:hAnsi="Arial" w:cs="Arial"/>
          <w:sz w:val="24"/>
          <w:szCs w:val="24"/>
        </w:rPr>
      </w:pPr>
    </w:p>
    <w:p w:rsidR="006C08C8" w:rsidRDefault="00D76629" w:rsidP="00D76629">
      <w:pPr>
        <w:rPr>
          <w:rFonts w:ascii="Arial" w:hAnsi="Arial" w:cs="Arial"/>
          <w:sz w:val="24"/>
          <w:szCs w:val="24"/>
        </w:rPr>
      </w:pPr>
      <w:r>
        <w:rPr>
          <w:rFonts w:ascii="Arial" w:hAnsi="Arial" w:cs="Arial"/>
          <w:sz w:val="24"/>
          <w:szCs w:val="24"/>
        </w:rPr>
        <w:t>7.Imprimado y pintado</w:t>
      </w:r>
    </w:p>
    <w:p w:rsidR="00D76629" w:rsidRDefault="00D76629" w:rsidP="00D76629">
      <w:pPr>
        <w:rPr>
          <w:rFonts w:ascii="Arial" w:hAnsi="Arial" w:cs="Arial"/>
          <w:sz w:val="24"/>
          <w:szCs w:val="24"/>
        </w:rPr>
      </w:pPr>
      <w:r>
        <w:rPr>
          <w:rFonts w:ascii="Arial" w:hAnsi="Arial" w:cs="Arial"/>
          <w:noProof/>
          <w:sz w:val="24"/>
          <w:szCs w:val="24"/>
        </w:rPr>
        <w:drawing>
          <wp:anchor distT="0" distB="0" distL="114300" distR="114300" simplePos="0" relativeHeight="251761664" behindDoc="0" locked="0" layoutInCell="1" allowOverlap="1">
            <wp:simplePos x="0" y="0"/>
            <wp:positionH relativeFrom="column">
              <wp:posOffset>3048000</wp:posOffset>
            </wp:positionH>
            <wp:positionV relativeFrom="paragraph">
              <wp:posOffset>6350</wp:posOffset>
            </wp:positionV>
            <wp:extent cx="2491105" cy="3321050"/>
            <wp:effectExtent l="0" t="0" r="4445"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230412_10190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91105" cy="3321050"/>
                    </a:xfrm>
                    <a:prstGeom prst="rect">
                      <a:avLst/>
                    </a:prstGeom>
                  </pic:spPr>
                </pic:pic>
              </a:graphicData>
            </a:graphic>
            <wp14:sizeRelH relativeFrom="margin">
              <wp14:pctWidth>0</wp14:pctWidth>
            </wp14:sizeRelH>
            <wp14:sizeRelV relativeFrom="margin">
              <wp14:pctHeight>0</wp14:pctHeight>
            </wp14:sizeRelV>
          </wp:anchor>
        </w:drawing>
      </w:r>
    </w:p>
    <w:p w:rsidR="00D76629" w:rsidRPr="00D76629" w:rsidRDefault="00D76629" w:rsidP="00D76629">
      <w:pPr>
        <w:rPr>
          <w:rFonts w:ascii="Arial" w:hAnsi="Arial" w:cs="Arial"/>
          <w:sz w:val="24"/>
          <w:szCs w:val="24"/>
        </w:rPr>
      </w:pPr>
      <w:r>
        <w:rPr>
          <w:rFonts w:ascii="Arial" w:hAnsi="Arial" w:cs="Arial"/>
          <w:noProof/>
          <w:sz w:val="24"/>
          <w:szCs w:val="24"/>
        </w:rPr>
        <w:drawing>
          <wp:anchor distT="0" distB="0" distL="114300" distR="114300" simplePos="0" relativeHeight="251760640" behindDoc="0" locked="0" layoutInCell="1" allowOverlap="1">
            <wp:simplePos x="0" y="0"/>
            <wp:positionH relativeFrom="margin">
              <wp:align>left</wp:align>
            </wp:positionH>
            <wp:positionV relativeFrom="paragraph">
              <wp:posOffset>423030</wp:posOffset>
            </wp:positionV>
            <wp:extent cx="2683510" cy="2012315"/>
            <wp:effectExtent l="0" t="0" r="2540" b="698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230412_08282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83510" cy="2012315"/>
                    </a:xfrm>
                    <a:prstGeom prst="rect">
                      <a:avLst/>
                    </a:prstGeom>
                  </pic:spPr>
                </pic:pic>
              </a:graphicData>
            </a:graphic>
            <wp14:sizeRelH relativeFrom="margin">
              <wp14:pctWidth>0</wp14:pctWidth>
            </wp14:sizeRelH>
            <wp14:sizeRelV relativeFrom="margin">
              <wp14:pctHeight>0</wp14:pctHeight>
            </wp14:sizeRelV>
          </wp:anchor>
        </w:drawing>
      </w:r>
    </w:p>
    <w:p w:rsidR="006C08C8" w:rsidRDefault="006C08C8" w:rsidP="008A7DC5">
      <w:pPr>
        <w:rPr>
          <w:rFonts w:ascii="Arial" w:hAnsi="Arial" w:cs="Arial"/>
          <w:sz w:val="24"/>
          <w:szCs w:val="24"/>
        </w:rPr>
      </w:pPr>
    </w:p>
    <w:p w:rsidR="006C08C8" w:rsidRDefault="006C08C8" w:rsidP="008A7DC5">
      <w:pPr>
        <w:rPr>
          <w:rFonts w:ascii="Arial" w:hAnsi="Arial" w:cs="Arial"/>
          <w:sz w:val="24"/>
          <w:szCs w:val="24"/>
        </w:rPr>
      </w:pPr>
    </w:p>
    <w:p w:rsidR="006C08C8" w:rsidRDefault="006C08C8" w:rsidP="008A7DC5">
      <w:pPr>
        <w:rPr>
          <w:rFonts w:ascii="Arial" w:hAnsi="Arial" w:cs="Arial"/>
          <w:sz w:val="24"/>
          <w:szCs w:val="24"/>
        </w:rPr>
      </w:pPr>
    </w:p>
    <w:p w:rsidR="006C08C8" w:rsidRDefault="006C08C8" w:rsidP="008A7DC5">
      <w:pPr>
        <w:rPr>
          <w:rFonts w:ascii="Arial" w:hAnsi="Arial" w:cs="Arial"/>
          <w:sz w:val="24"/>
          <w:szCs w:val="24"/>
        </w:rPr>
      </w:pPr>
    </w:p>
    <w:p w:rsidR="006C08C8" w:rsidRDefault="006C08C8" w:rsidP="008A7DC5">
      <w:pPr>
        <w:rPr>
          <w:rFonts w:ascii="Arial" w:hAnsi="Arial" w:cs="Arial"/>
          <w:sz w:val="24"/>
          <w:szCs w:val="24"/>
        </w:rPr>
      </w:pPr>
    </w:p>
    <w:p w:rsidR="00D76629" w:rsidRDefault="00D76629" w:rsidP="00EC0B2F">
      <w:pPr>
        <w:rPr>
          <w:rFonts w:ascii="Arial" w:hAnsi="Arial" w:cs="Arial"/>
          <w:sz w:val="24"/>
          <w:szCs w:val="24"/>
        </w:rPr>
      </w:pPr>
    </w:p>
    <w:p w:rsidR="00E045C7" w:rsidRDefault="00E045C7" w:rsidP="00E55126">
      <w:pPr>
        <w:rPr>
          <w:rFonts w:ascii="Arial" w:hAnsi="Arial" w:cs="Arial"/>
          <w:sz w:val="24"/>
          <w:szCs w:val="24"/>
        </w:rPr>
      </w:pPr>
    </w:p>
    <w:p w:rsidR="00EA74C8" w:rsidRDefault="00EA74C8" w:rsidP="00E55126">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778048" behindDoc="0" locked="0" layoutInCell="1" allowOverlap="1">
            <wp:simplePos x="0" y="0"/>
            <wp:positionH relativeFrom="column">
              <wp:posOffset>1042</wp:posOffset>
            </wp:positionH>
            <wp:positionV relativeFrom="paragraph">
              <wp:posOffset>527</wp:posOffset>
            </wp:positionV>
            <wp:extent cx="2514526" cy="3352800"/>
            <wp:effectExtent l="0" t="0" r="635"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230413_08173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14526" cy="3352800"/>
                    </a:xfrm>
                    <a:prstGeom prst="rect">
                      <a:avLst/>
                    </a:prstGeom>
                  </pic:spPr>
                </pic:pic>
              </a:graphicData>
            </a:graphic>
          </wp:anchor>
        </w:drawing>
      </w:r>
      <w:r>
        <w:rPr>
          <w:rFonts w:ascii="Arial" w:hAnsi="Arial" w:cs="Arial"/>
          <w:noProof/>
          <w:sz w:val="24"/>
          <w:szCs w:val="24"/>
        </w:rPr>
        <w:drawing>
          <wp:inline distT="0" distB="0" distL="0" distR="0">
            <wp:extent cx="2514526" cy="3352800"/>
            <wp:effectExtent l="0" t="0" r="63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30413_08280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20162" cy="3360315"/>
                    </a:xfrm>
                    <a:prstGeom prst="rect">
                      <a:avLst/>
                    </a:prstGeom>
                  </pic:spPr>
                </pic:pic>
              </a:graphicData>
            </a:graphic>
          </wp:inline>
        </w:drawing>
      </w:r>
    </w:p>
    <w:p w:rsidR="00EA74C8" w:rsidRDefault="00EA74C8" w:rsidP="00E55126">
      <w:pPr>
        <w:rPr>
          <w:rFonts w:ascii="Arial" w:hAnsi="Arial" w:cs="Arial"/>
          <w:sz w:val="24"/>
          <w:szCs w:val="24"/>
        </w:rPr>
      </w:pPr>
      <w:r>
        <w:rPr>
          <w:rFonts w:ascii="Arial" w:hAnsi="Arial" w:cs="Arial"/>
          <w:sz w:val="24"/>
          <w:szCs w:val="24"/>
        </w:rPr>
        <w:t>Las figuras fueron imprimadas con látex vinílico y posteriormente se procedió al pitado con esmalte al cobre en aerosol.</w:t>
      </w:r>
    </w:p>
    <w:p w:rsidR="00EA74C8" w:rsidRDefault="00EA74C8" w:rsidP="00E55126">
      <w:pPr>
        <w:rPr>
          <w:rFonts w:ascii="Arial" w:hAnsi="Arial" w:cs="Arial"/>
          <w:sz w:val="24"/>
          <w:szCs w:val="24"/>
        </w:rPr>
      </w:pPr>
    </w:p>
    <w:p w:rsidR="00393CB2" w:rsidRDefault="008911DF" w:rsidP="00E55126">
      <w:pPr>
        <w:rPr>
          <w:rFonts w:ascii="Arial" w:hAnsi="Arial" w:cs="Arial"/>
          <w:sz w:val="24"/>
          <w:szCs w:val="24"/>
        </w:rPr>
      </w:pPr>
      <w:r>
        <w:rPr>
          <w:rFonts w:ascii="Arial" w:hAnsi="Arial" w:cs="Arial"/>
          <w:sz w:val="24"/>
          <w:szCs w:val="24"/>
        </w:rPr>
        <w:t>8</w:t>
      </w:r>
      <w:r w:rsidR="008A7DC5">
        <w:rPr>
          <w:rFonts w:ascii="Arial" w:hAnsi="Arial" w:cs="Arial"/>
          <w:sz w:val="24"/>
          <w:szCs w:val="24"/>
        </w:rPr>
        <w:t>. Mejoras posibles</w:t>
      </w:r>
    </w:p>
    <w:p w:rsidR="00D9240D" w:rsidRDefault="00E045C7" w:rsidP="00E55126">
      <w:pPr>
        <w:rPr>
          <w:rFonts w:ascii="Arial" w:hAnsi="Arial" w:cs="Arial"/>
          <w:sz w:val="24"/>
          <w:szCs w:val="24"/>
        </w:rPr>
      </w:pPr>
      <w:r w:rsidRPr="00E045C7">
        <w:rPr>
          <w:rFonts w:ascii="Arial" w:hAnsi="Arial" w:cs="Arial"/>
          <w:sz w:val="24"/>
          <w:szCs w:val="24"/>
        </w:rPr>
        <w:t>Creo que me he complicado un poco la vida</w:t>
      </w:r>
      <w:r>
        <w:rPr>
          <w:rFonts w:ascii="Arial" w:hAnsi="Arial" w:cs="Arial"/>
          <w:sz w:val="24"/>
          <w:szCs w:val="24"/>
        </w:rPr>
        <w:t>, sin embargo también se aprende de los errores. La transformación de arcilla a piedra (cemento) encaja bien conceptualmente con madre física a universal  y el uso de cera para el feto denota lo efímero  de ser una especie más en este universo. Las fracturas observadas del vaciado se corresponden más a la falta de paciencia que al proceso en sí. Creo que se desmoldó demasiado pronto y con prisas, cosa que no ocurrió con el otro vaciado.</w:t>
      </w:r>
      <w:r w:rsidR="00D004FD">
        <w:rPr>
          <w:rFonts w:ascii="Arial" w:hAnsi="Arial" w:cs="Arial"/>
          <w:sz w:val="24"/>
          <w:szCs w:val="24"/>
        </w:rPr>
        <w:t xml:space="preserve"> En cuanto al feto habría sido mejor usar una parafina transparente, sin embargo, en verde denota más la idea de joya.</w:t>
      </w:r>
    </w:p>
    <w:p w:rsidR="00D9240D" w:rsidRDefault="00E045C7" w:rsidP="00E55126">
      <w:pPr>
        <w:rPr>
          <w:rFonts w:ascii="Arial" w:hAnsi="Arial" w:cs="Arial"/>
          <w:sz w:val="24"/>
          <w:szCs w:val="24"/>
        </w:rPr>
      </w:pPr>
      <w:r>
        <w:rPr>
          <w:rFonts w:ascii="Arial" w:hAnsi="Arial" w:cs="Arial"/>
          <w:sz w:val="24"/>
          <w:szCs w:val="24"/>
        </w:rPr>
        <w:t>El primer acabado simplemente sin pintar y añadiendo unas capas de látex vinílico, que confirieron brillo a  las figuras creo que habría sido suficiente, sin embargo, ciertos defectos seguían haciéndose ostensibles y por ello se pintaron en tomo metálico cobre o bronce.</w:t>
      </w:r>
      <w:r w:rsidR="00627B4A">
        <w:rPr>
          <w:rFonts w:ascii="Arial" w:hAnsi="Arial" w:cs="Arial"/>
          <w:sz w:val="24"/>
          <w:szCs w:val="24"/>
        </w:rPr>
        <w:t xml:space="preserve"> </w:t>
      </w:r>
    </w:p>
    <w:p w:rsidR="00627B4A" w:rsidRDefault="00E045C7" w:rsidP="00E55126">
      <w:pPr>
        <w:rPr>
          <w:rFonts w:ascii="Arial" w:hAnsi="Arial" w:cs="Arial"/>
          <w:sz w:val="24"/>
          <w:szCs w:val="24"/>
        </w:rPr>
      </w:pPr>
      <w:r w:rsidRPr="00D004FD">
        <w:rPr>
          <w:rFonts w:ascii="Arial" w:hAnsi="Arial" w:cs="Arial"/>
          <w:sz w:val="24"/>
          <w:szCs w:val="24"/>
        </w:rPr>
        <w:t xml:space="preserve">Por último, el espacio idóneo </w:t>
      </w:r>
      <w:r w:rsidR="00D004FD">
        <w:rPr>
          <w:rFonts w:ascii="Arial" w:hAnsi="Arial" w:cs="Arial"/>
          <w:sz w:val="24"/>
          <w:szCs w:val="24"/>
        </w:rPr>
        <w:t xml:space="preserve"> habría sido situar a las figuras en medio de la naturaleza sobre piedras y no sobre una peana que la simula.</w:t>
      </w:r>
    </w:p>
    <w:p w:rsidR="00627B4A" w:rsidRDefault="00627B4A" w:rsidP="00E55126">
      <w:pPr>
        <w:rPr>
          <w:rFonts w:ascii="Arial" w:hAnsi="Arial" w:cs="Arial"/>
          <w:b/>
          <w:sz w:val="24"/>
          <w:szCs w:val="24"/>
        </w:rPr>
      </w:pPr>
    </w:p>
    <w:p w:rsidR="00627B4A" w:rsidRDefault="00627B4A" w:rsidP="00E55126">
      <w:pPr>
        <w:rPr>
          <w:rFonts w:ascii="Arial" w:hAnsi="Arial" w:cs="Arial"/>
          <w:b/>
          <w:sz w:val="24"/>
          <w:szCs w:val="24"/>
        </w:rPr>
      </w:pPr>
    </w:p>
    <w:p w:rsidR="00627B4A" w:rsidRDefault="00627B4A" w:rsidP="00E55126">
      <w:pPr>
        <w:rPr>
          <w:rFonts w:ascii="Arial" w:hAnsi="Arial" w:cs="Arial"/>
          <w:b/>
          <w:sz w:val="24"/>
          <w:szCs w:val="24"/>
        </w:rPr>
      </w:pPr>
    </w:p>
    <w:p w:rsidR="00627B4A" w:rsidRDefault="00627B4A" w:rsidP="00E55126">
      <w:pPr>
        <w:rPr>
          <w:rFonts w:ascii="Arial" w:hAnsi="Arial" w:cs="Arial"/>
          <w:b/>
          <w:sz w:val="24"/>
          <w:szCs w:val="24"/>
        </w:rPr>
      </w:pPr>
    </w:p>
    <w:p w:rsidR="00627B4A" w:rsidRDefault="00627B4A" w:rsidP="00E55126">
      <w:pPr>
        <w:rPr>
          <w:rFonts w:ascii="Arial" w:hAnsi="Arial" w:cs="Arial"/>
          <w:b/>
          <w:sz w:val="24"/>
          <w:szCs w:val="24"/>
        </w:rPr>
      </w:pPr>
    </w:p>
    <w:p w:rsidR="008911DF" w:rsidRPr="00627B4A" w:rsidRDefault="008A7DC5" w:rsidP="00E55126">
      <w:pPr>
        <w:rPr>
          <w:rFonts w:ascii="Arial" w:hAnsi="Arial" w:cs="Arial"/>
          <w:sz w:val="24"/>
          <w:szCs w:val="24"/>
        </w:rPr>
      </w:pPr>
      <w:r>
        <w:rPr>
          <w:rFonts w:ascii="Arial" w:hAnsi="Arial" w:cs="Arial"/>
          <w:b/>
          <w:sz w:val="24"/>
          <w:szCs w:val="24"/>
        </w:rPr>
        <w:lastRenderedPageBreak/>
        <w:t>RESULTADO FINAL</w:t>
      </w:r>
    </w:p>
    <w:p w:rsidR="00544CC7" w:rsidRPr="00627B4A" w:rsidRDefault="00627B4A" w:rsidP="00627B4A">
      <w:pPr>
        <w:rPr>
          <w:rFonts w:ascii="Arial" w:hAnsi="Arial" w:cs="Arial"/>
          <w:sz w:val="24"/>
          <w:szCs w:val="24"/>
        </w:rPr>
      </w:pPr>
      <w:r>
        <w:rPr>
          <w:rFonts w:ascii="Arial" w:hAnsi="Arial" w:cs="Arial"/>
          <w:sz w:val="24"/>
          <w:szCs w:val="24"/>
        </w:rPr>
        <w:t>1.</w:t>
      </w:r>
      <w:r w:rsidR="006B0E25" w:rsidRPr="00627B4A">
        <w:rPr>
          <w:rFonts w:ascii="Arial" w:hAnsi="Arial" w:cs="Arial"/>
          <w:sz w:val="24"/>
          <w:szCs w:val="24"/>
        </w:rPr>
        <w:t>Resultado final s</w:t>
      </w:r>
      <w:r w:rsidR="00544CC7" w:rsidRPr="00627B4A">
        <w:rPr>
          <w:rFonts w:ascii="Arial" w:hAnsi="Arial" w:cs="Arial"/>
          <w:sz w:val="24"/>
          <w:szCs w:val="24"/>
        </w:rPr>
        <w:t>in pintado, sólo imprimado</w:t>
      </w:r>
    </w:p>
    <w:p w:rsidR="008911DF" w:rsidRDefault="00544CC7" w:rsidP="00E55126">
      <w:pPr>
        <w:rPr>
          <w:rFonts w:ascii="Arial" w:hAnsi="Arial" w:cs="Arial"/>
          <w:b/>
          <w:sz w:val="24"/>
          <w:szCs w:val="24"/>
        </w:rPr>
      </w:pPr>
      <w:r>
        <w:rPr>
          <w:rFonts w:ascii="Arial" w:hAnsi="Arial" w:cs="Arial"/>
          <w:noProof/>
          <w:sz w:val="24"/>
          <w:szCs w:val="24"/>
        </w:rPr>
        <w:drawing>
          <wp:anchor distT="0" distB="0" distL="114300" distR="114300" simplePos="0" relativeHeight="251772928" behindDoc="0" locked="0" layoutInCell="1" allowOverlap="1">
            <wp:simplePos x="0" y="0"/>
            <wp:positionH relativeFrom="column">
              <wp:posOffset>3219450</wp:posOffset>
            </wp:positionH>
            <wp:positionV relativeFrom="paragraph">
              <wp:posOffset>5715</wp:posOffset>
            </wp:positionV>
            <wp:extent cx="2764155" cy="3686175"/>
            <wp:effectExtent l="0" t="0" r="0" b="952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230412_13023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64155" cy="3686175"/>
                    </a:xfrm>
                    <a:prstGeom prst="rect">
                      <a:avLst/>
                    </a:prstGeom>
                  </pic:spPr>
                </pic:pic>
              </a:graphicData>
            </a:graphic>
            <wp14:sizeRelH relativeFrom="margin">
              <wp14:pctWidth>0</wp14:pctWidth>
            </wp14:sizeRelH>
            <wp14:sizeRelV relativeFrom="margin">
              <wp14:pctHeight>0</wp14:pctHeight>
            </wp14:sizeRelV>
          </wp:anchor>
        </w:drawing>
      </w:r>
      <w:r w:rsidR="008911DF">
        <w:rPr>
          <w:rFonts w:ascii="Arial" w:hAnsi="Arial" w:cs="Arial"/>
          <w:b/>
          <w:noProof/>
          <w:sz w:val="24"/>
          <w:szCs w:val="24"/>
        </w:rPr>
        <w:drawing>
          <wp:anchor distT="0" distB="0" distL="114300" distR="114300" simplePos="0" relativeHeight="251771904" behindDoc="0" locked="0" layoutInCell="1" allowOverlap="1">
            <wp:simplePos x="0" y="0"/>
            <wp:positionH relativeFrom="column">
              <wp:posOffset>1042</wp:posOffset>
            </wp:positionH>
            <wp:positionV relativeFrom="paragraph">
              <wp:posOffset>407</wp:posOffset>
            </wp:positionV>
            <wp:extent cx="2737449" cy="3650038"/>
            <wp:effectExtent l="0" t="0" r="6350" b="762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30412_13022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37449" cy="3650038"/>
                    </a:xfrm>
                    <a:prstGeom prst="rect">
                      <a:avLst/>
                    </a:prstGeom>
                  </pic:spPr>
                </pic:pic>
              </a:graphicData>
            </a:graphic>
          </wp:anchor>
        </w:drawing>
      </w:r>
      <w:r w:rsidR="008A7DC5">
        <w:rPr>
          <w:rFonts w:ascii="Arial" w:hAnsi="Arial" w:cs="Arial"/>
          <w:b/>
          <w:sz w:val="24"/>
          <w:szCs w:val="24"/>
        </w:rPr>
        <w:t xml:space="preserve"> </w:t>
      </w:r>
    </w:p>
    <w:p w:rsidR="00004AF4" w:rsidRDefault="00004AF4" w:rsidP="00E55126">
      <w:pPr>
        <w:rPr>
          <w:rFonts w:ascii="Arial" w:hAnsi="Arial" w:cs="Arial"/>
          <w:sz w:val="24"/>
          <w:szCs w:val="24"/>
        </w:rPr>
      </w:pPr>
    </w:p>
    <w:p w:rsidR="00004AF4" w:rsidRDefault="00004AF4" w:rsidP="00E55126">
      <w:pPr>
        <w:rPr>
          <w:rFonts w:ascii="Arial" w:hAnsi="Arial" w:cs="Arial"/>
          <w:sz w:val="24"/>
          <w:szCs w:val="24"/>
        </w:rPr>
      </w:pPr>
    </w:p>
    <w:p w:rsidR="00004AF4" w:rsidRDefault="00004AF4" w:rsidP="00E55126">
      <w:pPr>
        <w:rPr>
          <w:rFonts w:ascii="Arial" w:hAnsi="Arial" w:cs="Arial"/>
          <w:sz w:val="24"/>
          <w:szCs w:val="24"/>
        </w:rPr>
      </w:pPr>
    </w:p>
    <w:p w:rsidR="00004AF4" w:rsidRDefault="00004AF4" w:rsidP="00E55126">
      <w:pPr>
        <w:rPr>
          <w:rFonts w:ascii="Arial" w:hAnsi="Arial" w:cs="Arial"/>
          <w:sz w:val="24"/>
          <w:szCs w:val="24"/>
        </w:rPr>
      </w:pPr>
    </w:p>
    <w:p w:rsidR="00004AF4" w:rsidRDefault="00004AF4" w:rsidP="00E55126">
      <w:pPr>
        <w:rPr>
          <w:rFonts w:ascii="Arial" w:hAnsi="Arial" w:cs="Arial"/>
          <w:sz w:val="24"/>
          <w:szCs w:val="24"/>
        </w:rPr>
      </w:pPr>
    </w:p>
    <w:p w:rsidR="00004AF4" w:rsidRDefault="00004AF4" w:rsidP="00E55126">
      <w:pPr>
        <w:rPr>
          <w:rFonts w:ascii="Arial" w:hAnsi="Arial" w:cs="Arial"/>
          <w:sz w:val="24"/>
          <w:szCs w:val="24"/>
        </w:rPr>
      </w:pPr>
      <w:r>
        <w:rPr>
          <w:rFonts w:ascii="Arial" w:hAnsi="Arial" w:cs="Arial"/>
          <w:sz w:val="24"/>
          <w:szCs w:val="24"/>
        </w:rPr>
        <w:t xml:space="preserve"> </w:t>
      </w:r>
    </w:p>
    <w:p w:rsidR="00004AF4" w:rsidRDefault="00004AF4" w:rsidP="00E55126">
      <w:pPr>
        <w:rPr>
          <w:rFonts w:ascii="Arial" w:hAnsi="Arial" w:cs="Arial"/>
          <w:sz w:val="24"/>
          <w:szCs w:val="24"/>
        </w:rPr>
      </w:pPr>
    </w:p>
    <w:p w:rsidR="00E3745B" w:rsidRDefault="00E3745B" w:rsidP="00E55126">
      <w:pPr>
        <w:rPr>
          <w:rFonts w:ascii="Arial" w:hAnsi="Arial" w:cs="Arial"/>
          <w:sz w:val="24"/>
          <w:szCs w:val="24"/>
        </w:rPr>
      </w:pPr>
    </w:p>
    <w:p w:rsidR="00E3745B" w:rsidRDefault="00E3745B" w:rsidP="00E55126">
      <w:pPr>
        <w:rPr>
          <w:rFonts w:ascii="Arial" w:hAnsi="Arial" w:cs="Arial"/>
          <w:sz w:val="24"/>
          <w:szCs w:val="24"/>
        </w:rPr>
      </w:pPr>
    </w:p>
    <w:p w:rsidR="00627B4A" w:rsidRDefault="00627B4A" w:rsidP="00E55126">
      <w:pPr>
        <w:rPr>
          <w:rFonts w:ascii="Arial" w:hAnsi="Arial" w:cs="Arial"/>
          <w:sz w:val="24"/>
          <w:szCs w:val="24"/>
        </w:rPr>
      </w:pPr>
    </w:p>
    <w:p w:rsidR="00627B4A" w:rsidRDefault="00627B4A" w:rsidP="00E55126">
      <w:pPr>
        <w:rPr>
          <w:rFonts w:ascii="Arial" w:hAnsi="Arial" w:cs="Arial"/>
          <w:sz w:val="24"/>
          <w:szCs w:val="24"/>
        </w:rPr>
      </w:pPr>
    </w:p>
    <w:p w:rsidR="00627B4A" w:rsidRDefault="00627B4A" w:rsidP="00E55126">
      <w:pPr>
        <w:rPr>
          <w:rFonts w:ascii="Arial" w:hAnsi="Arial" w:cs="Arial"/>
          <w:sz w:val="24"/>
          <w:szCs w:val="24"/>
        </w:rPr>
      </w:pPr>
      <w:r>
        <w:rPr>
          <w:rFonts w:ascii="Arial" w:hAnsi="Arial" w:cs="Arial"/>
          <w:noProof/>
          <w:sz w:val="24"/>
          <w:szCs w:val="24"/>
        </w:rPr>
        <w:drawing>
          <wp:anchor distT="0" distB="0" distL="114300" distR="114300" simplePos="0" relativeHeight="251773952" behindDoc="0" locked="0" layoutInCell="1" allowOverlap="1">
            <wp:simplePos x="0" y="0"/>
            <wp:positionH relativeFrom="margin">
              <wp:align>left</wp:align>
            </wp:positionH>
            <wp:positionV relativeFrom="paragraph">
              <wp:posOffset>276225</wp:posOffset>
            </wp:positionV>
            <wp:extent cx="2743200" cy="3658235"/>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30412_13030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43200" cy="365823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74976" behindDoc="0" locked="0" layoutInCell="1" allowOverlap="1">
            <wp:simplePos x="0" y="0"/>
            <wp:positionH relativeFrom="column">
              <wp:posOffset>3232785</wp:posOffset>
            </wp:positionH>
            <wp:positionV relativeFrom="paragraph">
              <wp:posOffset>284480</wp:posOffset>
            </wp:positionV>
            <wp:extent cx="2725420" cy="3635375"/>
            <wp:effectExtent l="0" t="0" r="0" b="317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230412_13032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25420" cy="3635375"/>
                    </a:xfrm>
                    <a:prstGeom prst="rect">
                      <a:avLst/>
                    </a:prstGeom>
                  </pic:spPr>
                </pic:pic>
              </a:graphicData>
            </a:graphic>
            <wp14:sizeRelH relativeFrom="margin">
              <wp14:pctWidth>0</wp14:pctWidth>
            </wp14:sizeRelH>
            <wp14:sizeRelV relativeFrom="margin">
              <wp14:pctHeight>0</wp14:pctHeight>
            </wp14:sizeRelV>
          </wp:anchor>
        </w:drawing>
      </w:r>
    </w:p>
    <w:p w:rsidR="00627B4A" w:rsidRDefault="00627B4A" w:rsidP="00E55126">
      <w:pPr>
        <w:rPr>
          <w:rFonts w:ascii="Arial" w:hAnsi="Arial" w:cs="Arial"/>
          <w:sz w:val="24"/>
          <w:szCs w:val="24"/>
        </w:rPr>
      </w:pPr>
    </w:p>
    <w:p w:rsidR="00627B4A" w:rsidRDefault="00627B4A" w:rsidP="00E55126">
      <w:pPr>
        <w:rPr>
          <w:rFonts w:ascii="Arial" w:hAnsi="Arial" w:cs="Arial"/>
          <w:sz w:val="24"/>
          <w:szCs w:val="24"/>
        </w:rPr>
      </w:pPr>
    </w:p>
    <w:p w:rsidR="00627B4A" w:rsidRDefault="00627B4A" w:rsidP="00E55126">
      <w:pPr>
        <w:rPr>
          <w:rFonts w:ascii="Arial" w:hAnsi="Arial" w:cs="Arial"/>
          <w:sz w:val="24"/>
          <w:szCs w:val="24"/>
        </w:rPr>
      </w:pPr>
    </w:p>
    <w:p w:rsidR="00627B4A" w:rsidRDefault="00627B4A" w:rsidP="00E55126">
      <w:pPr>
        <w:rPr>
          <w:rFonts w:ascii="Arial" w:hAnsi="Arial" w:cs="Arial"/>
          <w:sz w:val="24"/>
          <w:szCs w:val="24"/>
        </w:rPr>
      </w:pPr>
    </w:p>
    <w:p w:rsidR="00627B4A" w:rsidRDefault="00627B4A" w:rsidP="00E55126">
      <w:pPr>
        <w:rPr>
          <w:rFonts w:ascii="Arial" w:hAnsi="Arial" w:cs="Arial"/>
          <w:sz w:val="24"/>
          <w:szCs w:val="24"/>
        </w:rPr>
      </w:pPr>
    </w:p>
    <w:p w:rsidR="00627B4A" w:rsidRDefault="00627B4A" w:rsidP="00E55126">
      <w:pPr>
        <w:rPr>
          <w:rFonts w:ascii="Arial" w:hAnsi="Arial" w:cs="Arial"/>
          <w:sz w:val="24"/>
          <w:szCs w:val="24"/>
        </w:rPr>
      </w:pPr>
    </w:p>
    <w:p w:rsidR="00627B4A" w:rsidRDefault="00627B4A" w:rsidP="00E55126">
      <w:pPr>
        <w:rPr>
          <w:rFonts w:ascii="Arial" w:hAnsi="Arial" w:cs="Arial"/>
          <w:sz w:val="24"/>
          <w:szCs w:val="24"/>
        </w:rPr>
      </w:pPr>
    </w:p>
    <w:p w:rsidR="00627B4A" w:rsidRDefault="00627B4A" w:rsidP="00E55126">
      <w:pPr>
        <w:rPr>
          <w:rFonts w:ascii="Arial" w:hAnsi="Arial" w:cs="Arial"/>
          <w:sz w:val="24"/>
          <w:szCs w:val="24"/>
        </w:rPr>
      </w:pPr>
    </w:p>
    <w:p w:rsidR="00627B4A" w:rsidRDefault="00627B4A" w:rsidP="00E55126">
      <w:pPr>
        <w:rPr>
          <w:rFonts w:ascii="Arial" w:hAnsi="Arial" w:cs="Arial"/>
          <w:sz w:val="24"/>
          <w:szCs w:val="24"/>
        </w:rPr>
      </w:pPr>
    </w:p>
    <w:p w:rsidR="00627B4A" w:rsidRDefault="00627B4A" w:rsidP="00E55126">
      <w:pPr>
        <w:rPr>
          <w:rFonts w:ascii="Arial" w:hAnsi="Arial" w:cs="Arial"/>
          <w:sz w:val="24"/>
          <w:szCs w:val="24"/>
        </w:rPr>
      </w:pPr>
    </w:p>
    <w:p w:rsidR="00627B4A" w:rsidRDefault="00627B4A" w:rsidP="00E55126">
      <w:pPr>
        <w:rPr>
          <w:rFonts w:ascii="Arial" w:hAnsi="Arial" w:cs="Arial"/>
          <w:sz w:val="24"/>
          <w:szCs w:val="24"/>
        </w:rPr>
      </w:pPr>
    </w:p>
    <w:p w:rsidR="00627B4A" w:rsidRDefault="00627B4A" w:rsidP="00E55126">
      <w:pPr>
        <w:rPr>
          <w:rFonts w:ascii="Arial" w:hAnsi="Arial" w:cs="Arial"/>
          <w:sz w:val="24"/>
          <w:szCs w:val="24"/>
        </w:rPr>
      </w:pPr>
    </w:p>
    <w:p w:rsidR="00627B4A" w:rsidRDefault="00627B4A" w:rsidP="00E55126">
      <w:pPr>
        <w:rPr>
          <w:rFonts w:ascii="Arial" w:hAnsi="Arial" w:cs="Arial"/>
          <w:sz w:val="24"/>
          <w:szCs w:val="24"/>
        </w:rPr>
      </w:pPr>
    </w:p>
    <w:p w:rsidR="00627B4A" w:rsidRPr="00627B4A" w:rsidRDefault="00627B4A" w:rsidP="00627B4A">
      <w:pPr>
        <w:ind w:left="709"/>
        <w:rPr>
          <w:rFonts w:ascii="Arial" w:hAnsi="Arial" w:cs="Arial"/>
          <w:sz w:val="24"/>
          <w:szCs w:val="24"/>
        </w:rPr>
      </w:pPr>
    </w:p>
    <w:p w:rsidR="00627B4A" w:rsidRPr="00627B4A" w:rsidRDefault="00627B4A" w:rsidP="00627B4A">
      <w:pPr>
        <w:ind w:left="709"/>
        <w:rPr>
          <w:rFonts w:ascii="Arial" w:hAnsi="Arial" w:cs="Arial"/>
          <w:sz w:val="24"/>
          <w:szCs w:val="24"/>
        </w:rPr>
      </w:pPr>
    </w:p>
    <w:p w:rsidR="00627B4A" w:rsidRPr="00627B4A" w:rsidRDefault="00627B4A" w:rsidP="00627B4A">
      <w:pPr>
        <w:ind w:left="709"/>
        <w:rPr>
          <w:rFonts w:ascii="Arial" w:hAnsi="Arial" w:cs="Arial"/>
          <w:sz w:val="24"/>
          <w:szCs w:val="24"/>
        </w:rPr>
      </w:pPr>
    </w:p>
    <w:p w:rsidR="008A7DC5" w:rsidRPr="00627B4A" w:rsidRDefault="00627B4A" w:rsidP="00627B4A">
      <w:pPr>
        <w:rPr>
          <w:rFonts w:ascii="Arial" w:hAnsi="Arial" w:cs="Arial"/>
          <w:sz w:val="24"/>
          <w:szCs w:val="24"/>
        </w:rPr>
      </w:pPr>
      <w:r>
        <w:rPr>
          <w:rFonts w:ascii="Arial" w:hAnsi="Arial" w:cs="Arial"/>
          <w:sz w:val="24"/>
          <w:szCs w:val="24"/>
        </w:rPr>
        <w:t xml:space="preserve">2. </w:t>
      </w:r>
      <w:r w:rsidR="00544CC7" w:rsidRPr="00627B4A">
        <w:rPr>
          <w:rFonts w:ascii="Arial" w:hAnsi="Arial" w:cs="Arial"/>
          <w:sz w:val="24"/>
          <w:szCs w:val="24"/>
        </w:rPr>
        <w:t>Resultado final p</w:t>
      </w:r>
      <w:r w:rsidR="006B0E25" w:rsidRPr="00627B4A">
        <w:rPr>
          <w:rFonts w:ascii="Arial" w:hAnsi="Arial" w:cs="Arial"/>
          <w:sz w:val="24"/>
          <w:szCs w:val="24"/>
        </w:rPr>
        <w:t>i</w:t>
      </w:r>
      <w:r w:rsidR="00544CC7" w:rsidRPr="00627B4A">
        <w:rPr>
          <w:rFonts w:ascii="Arial" w:hAnsi="Arial" w:cs="Arial"/>
          <w:sz w:val="24"/>
          <w:szCs w:val="24"/>
        </w:rPr>
        <w:t>ntado</w:t>
      </w:r>
    </w:p>
    <w:p w:rsidR="00544CC7" w:rsidRPr="00544CC7" w:rsidRDefault="00627B4A" w:rsidP="00544CC7">
      <w:pPr>
        <w:ind w:left="360"/>
        <w:rPr>
          <w:rFonts w:ascii="Arial" w:hAnsi="Arial" w:cs="Arial"/>
          <w:sz w:val="24"/>
          <w:szCs w:val="24"/>
        </w:rPr>
      </w:pPr>
      <w:r>
        <w:rPr>
          <w:rFonts w:ascii="Arial" w:hAnsi="Arial" w:cs="Arial"/>
          <w:noProof/>
          <w:sz w:val="24"/>
          <w:szCs w:val="24"/>
        </w:rPr>
        <w:drawing>
          <wp:inline distT="0" distB="0" distL="0" distR="0" wp14:anchorId="15BF8647" wp14:editId="6F8F032B">
            <wp:extent cx="5400040" cy="7200265"/>
            <wp:effectExtent l="0" t="0" r="0"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230413_18115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p>
    <w:p w:rsidR="00DA492C" w:rsidRDefault="00627B4A" w:rsidP="00E3745B">
      <w:pPr>
        <w:rPr>
          <w:rFonts w:ascii="Arial" w:hAnsi="Arial" w:cs="Arial"/>
          <w:sz w:val="24"/>
          <w:szCs w:val="24"/>
        </w:rPr>
      </w:pPr>
      <w:r>
        <w:rPr>
          <w:rFonts w:ascii="Arial" w:hAnsi="Arial" w:cs="Arial"/>
          <w:noProof/>
          <w:sz w:val="24"/>
          <w:szCs w:val="24"/>
        </w:rPr>
        <w:lastRenderedPageBreak/>
        <w:drawing>
          <wp:inline distT="0" distB="0" distL="0" distR="0">
            <wp:extent cx="5400040" cy="7200265"/>
            <wp:effectExtent l="0" t="0" r="0"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30413_18120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r>
        <w:rPr>
          <w:rFonts w:ascii="Arial" w:hAnsi="Arial" w:cs="Arial"/>
          <w:noProof/>
          <w:sz w:val="24"/>
          <w:szCs w:val="24"/>
        </w:rPr>
        <w:lastRenderedPageBreak/>
        <w:drawing>
          <wp:inline distT="0" distB="0" distL="0" distR="0">
            <wp:extent cx="5400040" cy="7200265"/>
            <wp:effectExtent l="0" t="0" r="0"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0230413_181220.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r>
        <w:rPr>
          <w:rFonts w:ascii="Arial" w:hAnsi="Arial" w:cs="Arial"/>
          <w:noProof/>
          <w:sz w:val="24"/>
          <w:szCs w:val="24"/>
        </w:rPr>
        <w:lastRenderedPageBreak/>
        <w:drawing>
          <wp:inline distT="0" distB="0" distL="0" distR="0">
            <wp:extent cx="5400040" cy="7200265"/>
            <wp:effectExtent l="0" t="0" r="0"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0230413_18123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r>
        <w:rPr>
          <w:rFonts w:ascii="Arial" w:hAnsi="Arial" w:cs="Arial"/>
          <w:noProof/>
          <w:sz w:val="24"/>
          <w:szCs w:val="24"/>
        </w:rPr>
        <w:lastRenderedPageBreak/>
        <w:drawing>
          <wp:inline distT="0" distB="0" distL="0" distR="0">
            <wp:extent cx="5400040" cy="7200265"/>
            <wp:effectExtent l="0" t="0" r="0" b="6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20230413_181256.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r>
        <w:rPr>
          <w:rFonts w:ascii="Arial" w:hAnsi="Arial" w:cs="Arial"/>
          <w:noProof/>
          <w:sz w:val="24"/>
          <w:szCs w:val="24"/>
        </w:rPr>
        <w:lastRenderedPageBreak/>
        <w:drawing>
          <wp:inline distT="0" distB="0" distL="0" distR="0">
            <wp:extent cx="5400040" cy="7200265"/>
            <wp:effectExtent l="0" t="0" r="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230413_18131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r>
        <w:rPr>
          <w:rFonts w:ascii="Arial" w:hAnsi="Arial" w:cs="Arial"/>
          <w:noProof/>
          <w:sz w:val="24"/>
          <w:szCs w:val="24"/>
        </w:rPr>
        <w:lastRenderedPageBreak/>
        <w:drawing>
          <wp:inline distT="0" distB="0" distL="0" distR="0">
            <wp:extent cx="5400040" cy="7200265"/>
            <wp:effectExtent l="0" t="0" r="0" b="63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230413_18140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r>
        <w:rPr>
          <w:rFonts w:ascii="Arial" w:hAnsi="Arial" w:cs="Arial"/>
          <w:noProof/>
          <w:sz w:val="24"/>
          <w:szCs w:val="24"/>
        </w:rPr>
        <w:lastRenderedPageBreak/>
        <w:drawing>
          <wp:inline distT="0" distB="0" distL="0" distR="0">
            <wp:extent cx="5400040" cy="7200265"/>
            <wp:effectExtent l="0" t="0" r="0"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230413_18141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r>
        <w:rPr>
          <w:rFonts w:ascii="Arial" w:hAnsi="Arial" w:cs="Arial"/>
          <w:noProof/>
          <w:sz w:val="24"/>
          <w:szCs w:val="24"/>
        </w:rPr>
        <w:lastRenderedPageBreak/>
        <w:drawing>
          <wp:inline distT="0" distB="0" distL="0" distR="0">
            <wp:extent cx="5400040" cy="7200265"/>
            <wp:effectExtent l="0" t="0" r="0" b="63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230413_181446.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p>
    <w:p w:rsidR="00DA492C" w:rsidRDefault="00DA492C" w:rsidP="00E3745B">
      <w:pPr>
        <w:rPr>
          <w:rFonts w:ascii="Arial" w:hAnsi="Arial" w:cs="Arial"/>
          <w:sz w:val="24"/>
          <w:szCs w:val="24"/>
        </w:rPr>
      </w:pPr>
    </w:p>
    <w:p w:rsidR="00DA492C" w:rsidRDefault="00DA492C" w:rsidP="00E3745B">
      <w:pPr>
        <w:jc w:val="center"/>
        <w:rPr>
          <w:rFonts w:ascii="Arial" w:hAnsi="Arial" w:cs="Arial"/>
          <w:sz w:val="24"/>
          <w:szCs w:val="24"/>
        </w:rPr>
      </w:pPr>
    </w:p>
    <w:p w:rsidR="00B269A0" w:rsidRDefault="00B269A0" w:rsidP="00E3745B">
      <w:pPr>
        <w:jc w:val="center"/>
        <w:rPr>
          <w:rFonts w:ascii="Arial" w:hAnsi="Arial" w:cs="Arial"/>
          <w:sz w:val="24"/>
          <w:szCs w:val="24"/>
        </w:rPr>
      </w:pPr>
    </w:p>
    <w:p w:rsidR="00B269A0" w:rsidRDefault="00B269A0" w:rsidP="00E3745B">
      <w:pPr>
        <w:jc w:val="center"/>
        <w:rPr>
          <w:rFonts w:ascii="Arial" w:hAnsi="Arial" w:cs="Arial"/>
          <w:sz w:val="24"/>
          <w:szCs w:val="24"/>
        </w:rPr>
      </w:pPr>
    </w:p>
    <w:p w:rsidR="00627B4A" w:rsidRDefault="00627B4A" w:rsidP="00DA492C">
      <w:pPr>
        <w:rPr>
          <w:rFonts w:ascii="Arial" w:hAnsi="Arial" w:cs="Arial"/>
          <w:sz w:val="24"/>
          <w:szCs w:val="24"/>
        </w:rPr>
      </w:pPr>
    </w:p>
    <w:p w:rsidR="00B269A0" w:rsidRDefault="00B269A0" w:rsidP="00DA492C">
      <w:pPr>
        <w:rPr>
          <w:rFonts w:ascii="Arial" w:hAnsi="Arial" w:cs="Arial"/>
          <w:b/>
          <w:sz w:val="24"/>
          <w:szCs w:val="24"/>
        </w:rPr>
      </w:pPr>
      <w:r>
        <w:rPr>
          <w:rFonts w:ascii="Arial" w:hAnsi="Arial" w:cs="Arial"/>
          <w:b/>
          <w:sz w:val="24"/>
          <w:szCs w:val="24"/>
        </w:rPr>
        <w:lastRenderedPageBreak/>
        <w:t>CONCEPTUALIZACIÓN</w:t>
      </w:r>
    </w:p>
    <w:p w:rsidR="00441B2E" w:rsidRDefault="00AC3A47" w:rsidP="00DA492C">
      <w:pPr>
        <w:rPr>
          <w:rFonts w:ascii="Arial" w:hAnsi="Arial" w:cs="Arial"/>
          <w:sz w:val="24"/>
          <w:szCs w:val="24"/>
        </w:rPr>
      </w:pPr>
      <w:r>
        <w:rPr>
          <w:rFonts w:ascii="Arial" w:hAnsi="Arial" w:cs="Arial"/>
          <w:sz w:val="24"/>
          <w:szCs w:val="24"/>
        </w:rPr>
        <w:t xml:space="preserve">El cuerpo fragmentado fue uno de los hitos más importantes en la escultura moderna de la mano de </w:t>
      </w:r>
      <w:r w:rsidR="007F7F4D">
        <w:rPr>
          <w:rFonts w:ascii="Arial" w:hAnsi="Arial" w:cs="Arial"/>
          <w:sz w:val="24"/>
          <w:szCs w:val="24"/>
        </w:rPr>
        <w:t>Rodin</w:t>
      </w:r>
      <w:r>
        <w:rPr>
          <w:rFonts w:ascii="Arial" w:hAnsi="Arial" w:cs="Arial"/>
          <w:sz w:val="24"/>
          <w:szCs w:val="24"/>
        </w:rPr>
        <w:t xml:space="preserve"> </w:t>
      </w:r>
      <w:r w:rsidR="00627B4A">
        <w:rPr>
          <w:rFonts w:ascii="Arial" w:hAnsi="Arial" w:cs="Arial"/>
          <w:sz w:val="24"/>
          <w:szCs w:val="24"/>
        </w:rPr>
        <w:t xml:space="preserve">con obras como La Catedral (1908), Figura Voladora (1890-91) o Man droîte et guache de Pierre Wissant (1885-86) </w:t>
      </w:r>
      <w:r w:rsidR="007F7F4D">
        <w:rPr>
          <w:rFonts w:ascii="Arial" w:hAnsi="Arial" w:cs="Arial"/>
          <w:sz w:val="24"/>
          <w:szCs w:val="24"/>
        </w:rPr>
        <w:t>(</w:t>
      </w:r>
      <w:r w:rsidR="00E147D9">
        <w:rPr>
          <w:rFonts w:ascii="Arial" w:hAnsi="Arial" w:cs="Arial"/>
          <w:sz w:val="24"/>
          <w:szCs w:val="24"/>
        </w:rPr>
        <w:t>Mendoza C. &amp; col. 1987. pp. 133,115,106,107</w:t>
      </w:r>
      <w:r w:rsidR="007F7F4D">
        <w:rPr>
          <w:rFonts w:ascii="Arial" w:hAnsi="Arial" w:cs="Arial"/>
          <w:sz w:val="24"/>
          <w:szCs w:val="24"/>
        </w:rPr>
        <w:t>)</w:t>
      </w:r>
      <w:r>
        <w:rPr>
          <w:rFonts w:ascii="Arial" w:hAnsi="Arial" w:cs="Arial"/>
          <w:sz w:val="24"/>
          <w:szCs w:val="24"/>
        </w:rPr>
        <w:t xml:space="preserve"> y que ha sido  seguido por multitud de artistas, como Nauman </w:t>
      </w:r>
      <w:r w:rsidR="00AB380D">
        <w:rPr>
          <w:rFonts w:ascii="Arial" w:hAnsi="Arial" w:cs="Arial"/>
          <w:sz w:val="24"/>
          <w:szCs w:val="24"/>
        </w:rPr>
        <w:t xml:space="preserve">( </w:t>
      </w:r>
      <w:r w:rsidR="00AB380D" w:rsidRPr="00AB380D">
        <w:rPr>
          <w:rFonts w:ascii="Arial" w:hAnsi="Arial" w:cs="Arial"/>
          <w:sz w:val="24"/>
          <w:szCs w:val="24"/>
        </w:rPr>
        <w:t>Fifteen Pairs of Hands</w:t>
      </w:r>
      <w:r w:rsidR="00AB380D" w:rsidRPr="00AB380D">
        <w:rPr>
          <w:rFonts w:ascii="Arial" w:hAnsi="Arial" w:cs="Arial"/>
          <w:sz w:val="24"/>
          <w:szCs w:val="24"/>
        </w:rPr>
        <w:t xml:space="preserve"> </w:t>
      </w:r>
      <w:r w:rsidR="00AB380D" w:rsidRPr="00AB380D">
        <w:rPr>
          <w:rFonts w:ascii="Arial" w:hAnsi="Arial" w:cs="Arial"/>
          <w:sz w:val="24"/>
          <w:szCs w:val="24"/>
        </w:rPr>
        <w:t>2009</w:t>
      </w:r>
      <w:r w:rsidR="00AB380D">
        <w:rPr>
          <w:rFonts w:ascii="Arial" w:hAnsi="Arial" w:cs="Arial"/>
          <w:sz w:val="24"/>
          <w:szCs w:val="24"/>
        </w:rPr>
        <w:t xml:space="preserve">), </w:t>
      </w:r>
      <w:r>
        <w:rPr>
          <w:rFonts w:ascii="Arial" w:hAnsi="Arial" w:cs="Arial"/>
          <w:sz w:val="24"/>
          <w:szCs w:val="24"/>
        </w:rPr>
        <w:t xml:space="preserve"> Bellmer </w:t>
      </w:r>
      <w:r w:rsidR="006936B0">
        <w:rPr>
          <w:rFonts w:ascii="Arial" w:hAnsi="Arial" w:cs="Arial"/>
          <w:sz w:val="24"/>
          <w:szCs w:val="24"/>
        </w:rPr>
        <w:t xml:space="preserve"> </w:t>
      </w:r>
      <w:r>
        <w:rPr>
          <w:rFonts w:ascii="Arial" w:hAnsi="Arial" w:cs="Arial"/>
          <w:sz w:val="24"/>
          <w:szCs w:val="24"/>
        </w:rPr>
        <w:t>(</w:t>
      </w:r>
      <w:r w:rsidR="00AB380D" w:rsidRPr="00AB380D">
        <w:rPr>
          <w:rFonts w:ascii="Arial" w:hAnsi="Arial" w:cs="Arial"/>
          <w:sz w:val="24"/>
          <w:szCs w:val="24"/>
        </w:rPr>
        <w:t>La Poupée, 193</w:t>
      </w:r>
      <w:r w:rsidR="00AB380D" w:rsidRPr="00AB380D">
        <w:rPr>
          <w:rFonts w:ascii="Arial" w:hAnsi="Arial" w:cs="Arial"/>
          <w:sz w:val="24"/>
          <w:szCs w:val="24"/>
        </w:rPr>
        <w:t>6</w:t>
      </w:r>
      <w:r>
        <w:rPr>
          <w:rFonts w:ascii="Arial" w:hAnsi="Arial" w:cs="Arial"/>
          <w:sz w:val="24"/>
          <w:szCs w:val="24"/>
        </w:rPr>
        <w:t>) o Bourgeois (</w:t>
      </w:r>
      <w:r w:rsidR="00AB380D">
        <w:rPr>
          <w:rFonts w:ascii="Arial" w:hAnsi="Arial" w:cs="Arial"/>
          <w:sz w:val="24"/>
          <w:szCs w:val="24"/>
        </w:rPr>
        <w:t>2010</w:t>
      </w:r>
      <w:r>
        <w:rPr>
          <w:rFonts w:ascii="Arial" w:hAnsi="Arial" w:cs="Arial"/>
          <w:sz w:val="24"/>
          <w:szCs w:val="24"/>
        </w:rPr>
        <w:t>), entre otros. Así mismo</w:t>
      </w:r>
      <w:r w:rsidR="00441B2E">
        <w:rPr>
          <w:rFonts w:ascii="Arial" w:hAnsi="Arial" w:cs="Arial"/>
          <w:sz w:val="24"/>
          <w:szCs w:val="24"/>
        </w:rPr>
        <w:t xml:space="preserve"> </w:t>
      </w:r>
      <w:r>
        <w:rPr>
          <w:rFonts w:ascii="Arial" w:hAnsi="Arial" w:cs="Arial"/>
          <w:sz w:val="24"/>
          <w:szCs w:val="24"/>
        </w:rPr>
        <w:t>el</w:t>
      </w:r>
      <w:r w:rsidR="00441B2E">
        <w:rPr>
          <w:rFonts w:ascii="Arial" w:hAnsi="Arial" w:cs="Arial"/>
          <w:sz w:val="24"/>
          <w:szCs w:val="24"/>
        </w:rPr>
        <w:t xml:space="preserve"> </w:t>
      </w:r>
      <w:r>
        <w:rPr>
          <w:rFonts w:ascii="Arial" w:hAnsi="Arial" w:cs="Arial"/>
          <w:sz w:val="24"/>
          <w:szCs w:val="24"/>
        </w:rPr>
        <w:t xml:space="preserve">espacio expositivo ha abierto sus fronteras </w:t>
      </w:r>
      <w:r w:rsidR="007F7F4D">
        <w:rPr>
          <w:rFonts w:ascii="Arial" w:hAnsi="Arial" w:cs="Arial"/>
          <w:sz w:val="24"/>
          <w:szCs w:val="24"/>
        </w:rPr>
        <w:t xml:space="preserve"> </w:t>
      </w:r>
      <w:r>
        <w:rPr>
          <w:rFonts w:ascii="Arial" w:hAnsi="Arial" w:cs="Arial"/>
          <w:sz w:val="24"/>
          <w:szCs w:val="24"/>
        </w:rPr>
        <w:t xml:space="preserve">dejando al objeto </w:t>
      </w:r>
      <w:r w:rsidR="00441B2E">
        <w:rPr>
          <w:rFonts w:ascii="Arial" w:hAnsi="Arial" w:cs="Arial"/>
          <w:sz w:val="24"/>
          <w:szCs w:val="24"/>
        </w:rPr>
        <w:t>contextualizado en un entorno  múltiple</w:t>
      </w:r>
      <w:r w:rsidR="006936B0">
        <w:rPr>
          <w:rFonts w:ascii="Arial" w:hAnsi="Arial" w:cs="Arial"/>
          <w:sz w:val="24"/>
          <w:szCs w:val="24"/>
        </w:rPr>
        <w:t>,</w:t>
      </w:r>
      <w:r w:rsidR="00441B2E">
        <w:rPr>
          <w:rFonts w:ascii="Arial" w:hAnsi="Arial" w:cs="Arial"/>
          <w:sz w:val="24"/>
          <w:szCs w:val="24"/>
        </w:rPr>
        <w:t xml:space="preserve"> que habita, permitiendo una expresión más amplia, en la que no sólo está , sino que también vive en sí y en el ánimo del espectador ( Vidiella J. 2019,  Iregui J. 2007)</w:t>
      </w:r>
    </w:p>
    <w:p w:rsidR="00441B2E" w:rsidRDefault="00441B2E" w:rsidP="00DA492C">
      <w:pPr>
        <w:rPr>
          <w:rFonts w:ascii="Arial" w:hAnsi="Arial" w:cs="Arial"/>
          <w:sz w:val="24"/>
          <w:szCs w:val="24"/>
        </w:rPr>
      </w:pPr>
      <w:r>
        <w:rPr>
          <w:rFonts w:ascii="Arial" w:hAnsi="Arial" w:cs="Arial"/>
          <w:sz w:val="24"/>
          <w:szCs w:val="24"/>
        </w:rPr>
        <w:t>Madre es un cuerpo fragmentado que tiene que habitar el espacio exterior público</w:t>
      </w:r>
      <w:r w:rsidR="006936B0">
        <w:rPr>
          <w:rFonts w:ascii="Arial" w:hAnsi="Arial" w:cs="Arial"/>
          <w:sz w:val="24"/>
          <w:szCs w:val="24"/>
        </w:rPr>
        <w:t xml:space="preserve">,  pero ala vez </w:t>
      </w:r>
      <w:r>
        <w:rPr>
          <w:rFonts w:ascii="Arial" w:hAnsi="Arial" w:cs="Arial"/>
          <w:sz w:val="24"/>
          <w:szCs w:val="24"/>
        </w:rPr>
        <w:t xml:space="preserve"> manifiesta un espacio en sí mismo, </w:t>
      </w:r>
      <w:r w:rsidR="006936B0">
        <w:rPr>
          <w:rFonts w:ascii="Arial" w:hAnsi="Arial" w:cs="Arial"/>
          <w:sz w:val="24"/>
          <w:szCs w:val="24"/>
        </w:rPr>
        <w:t xml:space="preserve">producto </w:t>
      </w:r>
      <w:r>
        <w:rPr>
          <w:rFonts w:ascii="Arial" w:hAnsi="Arial" w:cs="Arial"/>
          <w:sz w:val="24"/>
          <w:szCs w:val="24"/>
        </w:rPr>
        <w:t>del hijo transformador físico y psíquico de la maternidad. Tiene que ocupar el espacio público porque madre simboliza al planeta y el feto a la especie humana. La transformación de la materia arcillosa en la piedra (cemento) ejemplifica est</w:t>
      </w:r>
      <w:r w:rsidR="006936B0">
        <w:rPr>
          <w:rFonts w:ascii="Arial" w:hAnsi="Arial" w:cs="Arial"/>
          <w:sz w:val="24"/>
          <w:szCs w:val="24"/>
        </w:rPr>
        <w:t>a</w:t>
      </w:r>
      <w:r>
        <w:rPr>
          <w:rFonts w:ascii="Arial" w:hAnsi="Arial" w:cs="Arial"/>
          <w:sz w:val="24"/>
          <w:szCs w:val="24"/>
        </w:rPr>
        <w:t xml:space="preserve"> </w:t>
      </w:r>
      <w:r w:rsidR="006936B0">
        <w:rPr>
          <w:rFonts w:ascii="Arial" w:hAnsi="Arial" w:cs="Arial"/>
          <w:sz w:val="24"/>
          <w:szCs w:val="24"/>
        </w:rPr>
        <w:t xml:space="preserve">conversión </w:t>
      </w:r>
      <w:r>
        <w:rPr>
          <w:rFonts w:ascii="Arial" w:hAnsi="Arial" w:cs="Arial"/>
          <w:sz w:val="24"/>
          <w:szCs w:val="24"/>
        </w:rPr>
        <w:t xml:space="preserve">de madre </w:t>
      </w:r>
      <w:r w:rsidR="00F8010D">
        <w:rPr>
          <w:rFonts w:ascii="Arial" w:hAnsi="Arial" w:cs="Arial"/>
          <w:sz w:val="24"/>
          <w:szCs w:val="24"/>
        </w:rPr>
        <w:t>física en universal, y el relieve de</w:t>
      </w:r>
      <w:r w:rsidR="006936B0">
        <w:rPr>
          <w:rFonts w:ascii="Arial" w:hAnsi="Arial" w:cs="Arial"/>
          <w:sz w:val="24"/>
          <w:szCs w:val="24"/>
        </w:rPr>
        <w:t>l</w:t>
      </w:r>
      <w:r w:rsidR="00F8010D">
        <w:rPr>
          <w:rFonts w:ascii="Arial" w:hAnsi="Arial" w:cs="Arial"/>
          <w:sz w:val="24"/>
          <w:szCs w:val="24"/>
        </w:rPr>
        <w:t xml:space="preserve"> feto en huella evoca el proceso efímero que transforma lo físico en psíquico y el concepto de especie. </w:t>
      </w:r>
    </w:p>
    <w:p w:rsidR="00F8010D" w:rsidRDefault="00F8010D" w:rsidP="00DA492C">
      <w:pPr>
        <w:rPr>
          <w:rFonts w:ascii="Arial" w:hAnsi="Arial" w:cs="Arial"/>
          <w:sz w:val="24"/>
          <w:szCs w:val="24"/>
        </w:rPr>
      </w:pPr>
      <w:r>
        <w:rPr>
          <w:rFonts w:ascii="Arial" w:hAnsi="Arial" w:cs="Arial"/>
          <w:sz w:val="24"/>
          <w:szCs w:val="24"/>
        </w:rPr>
        <w:t>Madre se transforma en bronce  como reina que contiene en su interior una esmeralda personificando a la “Diosa Madre” y al “Hombre Especie”.</w:t>
      </w:r>
    </w:p>
    <w:p w:rsidR="00F8010D" w:rsidRDefault="00F8010D" w:rsidP="00DA492C">
      <w:pPr>
        <w:rPr>
          <w:rFonts w:ascii="Arial" w:hAnsi="Arial" w:cs="Arial"/>
          <w:sz w:val="24"/>
          <w:szCs w:val="24"/>
        </w:rPr>
      </w:pPr>
      <w:r>
        <w:rPr>
          <w:rFonts w:ascii="Arial" w:hAnsi="Arial" w:cs="Arial"/>
          <w:sz w:val="24"/>
          <w:szCs w:val="24"/>
        </w:rPr>
        <w:t>La presentación dividida del cuerpo materno manifiesta el peso a la tierra de la parte embarazada, mientras que la otra sección se eleva hacia arriba como una alegoría de la psique y la huella, confiriendo un equilibrio entre la gravedad y la levitación. La  situación de las piernas en ambas secciones evoca movimiento para conferir más elasticidad al conjunto.</w:t>
      </w:r>
    </w:p>
    <w:p w:rsidR="00441B2E" w:rsidRDefault="00441B2E" w:rsidP="00DA492C">
      <w:pPr>
        <w:rPr>
          <w:rFonts w:ascii="Arial" w:hAnsi="Arial" w:cs="Arial"/>
          <w:sz w:val="24"/>
          <w:szCs w:val="24"/>
        </w:rPr>
      </w:pPr>
    </w:p>
    <w:p w:rsidR="00A456B0" w:rsidRPr="00A456B0" w:rsidRDefault="00A456B0" w:rsidP="00DA492C">
      <w:pPr>
        <w:rPr>
          <w:rFonts w:ascii="Arial" w:hAnsi="Arial" w:cs="Arial"/>
          <w:sz w:val="24"/>
          <w:szCs w:val="24"/>
        </w:rPr>
      </w:pPr>
    </w:p>
    <w:p w:rsidR="005C7685" w:rsidRPr="005C7685" w:rsidRDefault="007A065F" w:rsidP="00A456B0">
      <w:pPr>
        <w:rPr>
          <w:rFonts w:ascii="Arial" w:hAnsi="Arial" w:cs="Arial"/>
          <w:b/>
          <w:sz w:val="24"/>
          <w:szCs w:val="24"/>
        </w:rPr>
      </w:pPr>
      <w:r>
        <w:rPr>
          <w:rFonts w:ascii="Arial" w:hAnsi="Arial" w:cs="Arial"/>
          <w:b/>
          <w:sz w:val="24"/>
          <w:szCs w:val="24"/>
        </w:rPr>
        <w:t>BIBLIOGRAFÍA</w:t>
      </w:r>
    </w:p>
    <w:p w:rsidR="005E6B6F" w:rsidRPr="00DE7C1C" w:rsidRDefault="005E6B6F" w:rsidP="00485558">
      <w:pPr>
        <w:rPr>
          <w:rFonts w:ascii="Arial" w:hAnsi="Arial" w:cs="Arial"/>
          <w:sz w:val="24"/>
          <w:szCs w:val="24"/>
          <w:lang w:val="en-GB"/>
        </w:rPr>
      </w:pPr>
    </w:p>
    <w:p w:rsidR="005E6B6F" w:rsidRPr="007C622D" w:rsidRDefault="005E6B6F" w:rsidP="00485558">
      <w:pPr>
        <w:rPr>
          <w:rFonts w:ascii="Arial" w:hAnsi="Arial" w:cs="Arial"/>
          <w:sz w:val="24"/>
          <w:szCs w:val="24"/>
        </w:rPr>
      </w:pPr>
      <w:r w:rsidRPr="007C622D">
        <w:rPr>
          <w:rFonts w:ascii="Arial" w:hAnsi="Arial" w:cs="Arial"/>
          <w:sz w:val="24"/>
          <w:szCs w:val="24"/>
        </w:rPr>
        <w:t>Bellmer</w:t>
      </w:r>
      <w:r w:rsidRPr="007C622D">
        <w:rPr>
          <w:rFonts w:ascii="Arial" w:hAnsi="Arial" w:cs="Arial"/>
          <w:sz w:val="24"/>
          <w:szCs w:val="24"/>
        </w:rPr>
        <w:t xml:space="preserve"> </w:t>
      </w:r>
      <w:r w:rsidRPr="007C622D">
        <w:rPr>
          <w:rFonts w:ascii="Arial" w:hAnsi="Arial" w:cs="Arial"/>
          <w:sz w:val="24"/>
          <w:szCs w:val="24"/>
        </w:rPr>
        <w:t xml:space="preserve">Hans, </w:t>
      </w:r>
      <w:r w:rsidRPr="007C622D">
        <w:rPr>
          <w:rFonts w:ascii="Arial" w:hAnsi="Arial" w:cs="Arial"/>
          <w:sz w:val="24"/>
          <w:szCs w:val="24"/>
        </w:rPr>
        <w:t>(</w:t>
      </w:r>
      <w:r w:rsidRPr="007C622D">
        <w:rPr>
          <w:rFonts w:ascii="Arial" w:hAnsi="Arial" w:cs="Arial"/>
          <w:sz w:val="24"/>
          <w:szCs w:val="24"/>
        </w:rPr>
        <w:t>1936</w:t>
      </w:r>
      <w:r w:rsidRPr="007C622D">
        <w:rPr>
          <w:rFonts w:ascii="Arial" w:hAnsi="Arial" w:cs="Arial"/>
          <w:sz w:val="24"/>
          <w:szCs w:val="24"/>
        </w:rPr>
        <w:t>)</w:t>
      </w:r>
      <w:r w:rsidRPr="007C622D">
        <w:rPr>
          <w:rFonts w:ascii="Arial" w:hAnsi="Arial" w:cs="Arial"/>
          <w:sz w:val="24"/>
          <w:szCs w:val="24"/>
        </w:rPr>
        <w:t xml:space="preserve"> La Poupée</w:t>
      </w:r>
      <w:r w:rsidRPr="007C622D">
        <w:rPr>
          <w:rFonts w:ascii="Arial" w:hAnsi="Arial" w:cs="Arial"/>
          <w:sz w:val="24"/>
          <w:szCs w:val="24"/>
        </w:rPr>
        <w:t xml:space="preserve">  </w:t>
      </w:r>
      <w:r w:rsidRPr="007C622D">
        <w:rPr>
          <w:rFonts w:ascii="Arial" w:hAnsi="Arial" w:cs="Arial"/>
          <w:sz w:val="24"/>
          <w:szCs w:val="24"/>
        </w:rPr>
        <w:t xml:space="preserve"> </w:t>
      </w:r>
      <w:hyperlink r:id="rId71" w:history="1">
        <w:r w:rsidRPr="007C622D">
          <w:rPr>
            <w:rStyle w:val="Hipervnculo"/>
            <w:rFonts w:ascii="Arial" w:hAnsi="Arial" w:cs="Arial"/>
            <w:sz w:val="24"/>
            <w:szCs w:val="24"/>
          </w:rPr>
          <w:t>https://www.moma.org/collection/works/92615</w:t>
        </w:r>
      </w:hyperlink>
    </w:p>
    <w:p w:rsidR="005E6B6F" w:rsidRPr="007C622D" w:rsidRDefault="005E6B6F" w:rsidP="00485558">
      <w:pPr>
        <w:rPr>
          <w:rFonts w:ascii="Arial" w:hAnsi="Arial" w:cs="Arial"/>
          <w:sz w:val="24"/>
          <w:szCs w:val="24"/>
          <w:lang w:val="en-GB"/>
        </w:rPr>
      </w:pPr>
      <w:r w:rsidRPr="007C622D">
        <w:rPr>
          <w:rFonts w:ascii="Arial" w:hAnsi="Arial" w:cs="Arial"/>
          <w:sz w:val="24"/>
          <w:szCs w:val="24"/>
          <w:lang w:val="en-GB"/>
        </w:rPr>
        <w:t>Bourgeois</w:t>
      </w:r>
      <w:r w:rsidRPr="007C622D">
        <w:rPr>
          <w:rFonts w:ascii="Arial" w:hAnsi="Arial" w:cs="Arial"/>
          <w:sz w:val="24"/>
          <w:szCs w:val="24"/>
          <w:lang w:val="en-GB"/>
        </w:rPr>
        <w:t xml:space="preserve"> </w:t>
      </w:r>
      <w:r w:rsidRPr="007C622D">
        <w:rPr>
          <w:rFonts w:ascii="Arial" w:hAnsi="Arial" w:cs="Arial"/>
          <w:sz w:val="24"/>
          <w:szCs w:val="24"/>
          <w:lang w:val="en-GB"/>
        </w:rPr>
        <w:t xml:space="preserve">Louise, </w:t>
      </w:r>
      <w:r w:rsidRPr="007C622D">
        <w:rPr>
          <w:rFonts w:ascii="Arial" w:hAnsi="Arial" w:cs="Arial"/>
          <w:sz w:val="24"/>
          <w:szCs w:val="24"/>
          <w:lang w:val="en-GB"/>
        </w:rPr>
        <w:t>(</w:t>
      </w:r>
      <w:r w:rsidRPr="007C622D">
        <w:rPr>
          <w:rFonts w:ascii="Arial" w:hAnsi="Arial" w:cs="Arial"/>
          <w:sz w:val="24"/>
          <w:szCs w:val="24"/>
          <w:lang w:val="en-GB"/>
        </w:rPr>
        <w:t>2010</w:t>
      </w:r>
      <w:r w:rsidRPr="007C622D">
        <w:rPr>
          <w:rFonts w:ascii="Arial" w:hAnsi="Arial" w:cs="Arial"/>
          <w:sz w:val="24"/>
          <w:szCs w:val="24"/>
          <w:lang w:val="en-GB"/>
        </w:rPr>
        <w:t>)</w:t>
      </w:r>
      <w:r w:rsidRPr="007C622D">
        <w:rPr>
          <w:rFonts w:ascii="Arial" w:hAnsi="Arial" w:cs="Arial"/>
          <w:sz w:val="24"/>
          <w:szCs w:val="24"/>
          <w:lang w:val="en-GB"/>
        </w:rPr>
        <w:t xml:space="preserve"> Untitled</w:t>
      </w:r>
      <w:r w:rsidRPr="007C622D">
        <w:rPr>
          <w:rFonts w:ascii="Arial" w:hAnsi="Arial" w:cs="Arial"/>
          <w:sz w:val="24"/>
          <w:szCs w:val="24"/>
          <w:lang w:val="en-GB"/>
        </w:rPr>
        <w:t>.</w:t>
      </w:r>
      <w:r w:rsidRPr="007C622D">
        <w:rPr>
          <w:rFonts w:ascii="Arial" w:hAnsi="Arial" w:cs="Arial"/>
          <w:sz w:val="24"/>
          <w:szCs w:val="24"/>
          <w:lang w:val="en-GB"/>
        </w:rPr>
        <w:t xml:space="preserve"> https://www.researchgate.net/figure/Louise-Bourgeois-Untitled-2010-with</w:t>
      </w:r>
      <w:r w:rsidRPr="007C622D">
        <w:rPr>
          <w:rFonts w:ascii="Arial" w:hAnsi="Arial" w:cs="Arial"/>
          <w:sz w:val="24"/>
          <w:szCs w:val="24"/>
          <w:lang w:val="en-GB"/>
        </w:rPr>
        <w:t>small-works-and-writings-in-the-vitrines-Louise_fig1_322968375</w:t>
      </w:r>
    </w:p>
    <w:p w:rsidR="005E6B6F" w:rsidRPr="00704D06" w:rsidRDefault="005E6B6F" w:rsidP="00704D06">
      <w:pPr>
        <w:rPr>
          <w:rFonts w:ascii="Arial" w:hAnsi="Arial" w:cs="Arial"/>
          <w:sz w:val="24"/>
          <w:szCs w:val="24"/>
        </w:rPr>
      </w:pPr>
      <w:r w:rsidRPr="00704D06">
        <w:rPr>
          <w:rFonts w:ascii="Arial" w:hAnsi="Arial" w:cs="Arial"/>
          <w:sz w:val="24"/>
          <w:szCs w:val="24"/>
        </w:rPr>
        <w:t>Iregui Jaime</w:t>
      </w:r>
      <w:r w:rsidRPr="00704D06">
        <w:rPr>
          <w:rFonts w:ascii="Arial" w:hAnsi="Arial" w:cs="Arial"/>
          <w:sz w:val="24"/>
          <w:szCs w:val="24"/>
        </w:rPr>
        <w:t xml:space="preserve"> </w:t>
      </w:r>
      <w:r w:rsidRPr="00704D06">
        <w:rPr>
          <w:rFonts w:ascii="Arial" w:hAnsi="Arial" w:cs="Arial"/>
          <w:sz w:val="24"/>
          <w:szCs w:val="24"/>
        </w:rPr>
        <w:t>(2007) “Los espacios del espacio público”. Revista Zehar, 62. pp. 81-87</w:t>
      </w:r>
    </w:p>
    <w:p w:rsidR="005E6B6F" w:rsidRPr="00A27729" w:rsidRDefault="005E6B6F" w:rsidP="009A6E16">
      <w:pPr>
        <w:spacing w:line="276" w:lineRule="auto"/>
        <w:rPr>
          <w:rFonts w:ascii="Arial" w:hAnsi="Arial" w:cs="Arial"/>
          <w:color w:val="3B3835"/>
          <w:sz w:val="24"/>
          <w:szCs w:val="24"/>
          <w:shd w:val="clear" w:color="auto" w:fill="FFFFFF"/>
        </w:rPr>
      </w:pPr>
      <w:r w:rsidRPr="00A27729">
        <w:rPr>
          <w:rFonts w:ascii="Arial" w:hAnsi="Arial" w:cs="Arial"/>
          <w:color w:val="3B3835"/>
          <w:sz w:val="24"/>
          <w:szCs w:val="24"/>
          <w:shd w:val="clear" w:color="auto" w:fill="FFFFFF"/>
        </w:rPr>
        <w:t xml:space="preserve">Mendoza Cristina, Laurent, Monique, Doñate Mercé, Guasch M.Teresa. . </w:t>
      </w:r>
      <w:r>
        <w:rPr>
          <w:rFonts w:ascii="Arial" w:hAnsi="Arial" w:cs="Arial"/>
          <w:color w:val="3B3835"/>
          <w:sz w:val="24"/>
          <w:szCs w:val="24"/>
          <w:shd w:val="clear" w:color="auto" w:fill="FFFFFF"/>
        </w:rPr>
        <w:t>(</w:t>
      </w:r>
      <w:r w:rsidRPr="00A27729">
        <w:rPr>
          <w:rFonts w:ascii="Arial" w:hAnsi="Arial" w:cs="Arial"/>
          <w:color w:val="3B3835"/>
          <w:sz w:val="24"/>
          <w:szCs w:val="24"/>
          <w:shd w:val="clear" w:color="auto" w:fill="FFFFFF"/>
        </w:rPr>
        <w:t>1987</w:t>
      </w:r>
      <w:r>
        <w:rPr>
          <w:rFonts w:ascii="Arial" w:hAnsi="Arial" w:cs="Arial"/>
          <w:color w:val="3B3835"/>
          <w:sz w:val="24"/>
          <w:szCs w:val="24"/>
          <w:shd w:val="clear" w:color="auto" w:fill="FFFFFF"/>
        </w:rPr>
        <w:t xml:space="preserve">), </w:t>
      </w:r>
      <w:r w:rsidRPr="00A27729">
        <w:rPr>
          <w:rFonts w:ascii="Arial" w:hAnsi="Arial" w:cs="Arial"/>
          <w:color w:val="3B3835"/>
          <w:sz w:val="24"/>
          <w:szCs w:val="24"/>
          <w:shd w:val="clear" w:color="auto" w:fill="FFFFFF"/>
        </w:rPr>
        <w:t>Rodin, Bronzes I aquarel.les bdel Museu Rodin de París, Museu d´Art Modern, , Ajuntament de Barcelona, B-H295-1987.</w:t>
      </w:r>
    </w:p>
    <w:p w:rsidR="005E6B6F" w:rsidRPr="007C622D" w:rsidRDefault="005E6B6F" w:rsidP="00485558">
      <w:pPr>
        <w:rPr>
          <w:rFonts w:ascii="Arial" w:hAnsi="Arial" w:cs="Arial"/>
          <w:sz w:val="24"/>
          <w:szCs w:val="24"/>
          <w:lang w:val="en-GB"/>
        </w:rPr>
      </w:pPr>
      <w:r w:rsidRPr="007C622D">
        <w:rPr>
          <w:rFonts w:ascii="Arial" w:hAnsi="Arial" w:cs="Arial"/>
          <w:sz w:val="24"/>
          <w:szCs w:val="24"/>
          <w:lang w:val="en-GB"/>
        </w:rPr>
        <w:lastRenderedPageBreak/>
        <w:t>Nauman</w:t>
      </w:r>
      <w:r w:rsidRPr="007C622D">
        <w:rPr>
          <w:rFonts w:ascii="Arial" w:hAnsi="Arial" w:cs="Arial"/>
          <w:sz w:val="24"/>
          <w:szCs w:val="24"/>
          <w:lang w:val="en-GB"/>
        </w:rPr>
        <w:t xml:space="preserve"> </w:t>
      </w:r>
      <w:r w:rsidRPr="007C622D">
        <w:rPr>
          <w:rFonts w:ascii="Arial" w:hAnsi="Arial" w:cs="Arial"/>
          <w:sz w:val="24"/>
          <w:szCs w:val="24"/>
          <w:lang w:val="en-GB"/>
        </w:rPr>
        <w:t xml:space="preserve">Bruce, </w:t>
      </w:r>
      <w:r w:rsidRPr="007C622D">
        <w:rPr>
          <w:rFonts w:ascii="Arial" w:hAnsi="Arial" w:cs="Arial"/>
          <w:sz w:val="24"/>
          <w:szCs w:val="24"/>
          <w:lang w:val="en-GB"/>
        </w:rPr>
        <w:t>(</w:t>
      </w:r>
      <w:r w:rsidRPr="007C622D">
        <w:rPr>
          <w:rFonts w:ascii="Arial" w:hAnsi="Arial" w:cs="Arial"/>
          <w:sz w:val="24"/>
          <w:szCs w:val="24"/>
          <w:lang w:val="en-GB"/>
        </w:rPr>
        <w:t>2009</w:t>
      </w:r>
      <w:r w:rsidRPr="007C622D">
        <w:rPr>
          <w:rFonts w:ascii="Arial" w:hAnsi="Arial" w:cs="Arial"/>
          <w:sz w:val="24"/>
          <w:szCs w:val="24"/>
          <w:lang w:val="en-GB"/>
        </w:rPr>
        <w:t>)</w:t>
      </w:r>
      <w:r w:rsidRPr="007C622D">
        <w:rPr>
          <w:rFonts w:ascii="Arial" w:hAnsi="Arial" w:cs="Arial"/>
          <w:sz w:val="24"/>
          <w:szCs w:val="24"/>
          <w:lang w:val="en-GB"/>
        </w:rPr>
        <w:t xml:space="preserve">  </w:t>
      </w:r>
      <w:r w:rsidR="008735FB" w:rsidRPr="007C622D">
        <w:rPr>
          <w:rFonts w:ascii="Arial" w:hAnsi="Arial" w:cs="Arial"/>
          <w:sz w:val="24"/>
          <w:szCs w:val="24"/>
          <w:lang w:val="en-GB"/>
        </w:rPr>
        <w:t>fifteen</w:t>
      </w:r>
      <w:r w:rsidRPr="007C622D">
        <w:rPr>
          <w:rFonts w:ascii="Arial" w:hAnsi="Arial" w:cs="Arial"/>
          <w:sz w:val="24"/>
          <w:szCs w:val="24"/>
          <w:lang w:val="en-GB"/>
        </w:rPr>
        <w:t xml:space="preserve"> Pairs of Hands</w:t>
      </w:r>
      <w:r w:rsidRPr="007C622D">
        <w:rPr>
          <w:rFonts w:ascii="Arial" w:hAnsi="Arial" w:cs="Arial"/>
          <w:sz w:val="24"/>
          <w:szCs w:val="24"/>
          <w:lang w:val="en-GB"/>
        </w:rPr>
        <w:t xml:space="preserve"> h</w:t>
      </w:r>
      <w:r w:rsidRPr="007C622D">
        <w:rPr>
          <w:rFonts w:ascii="Arial" w:hAnsi="Arial" w:cs="Arial"/>
          <w:sz w:val="24"/>
          <w:szCs w:val="24"/>
          <w:lang w:val="en-GB"/>
        </w:rPr>
        <w:t>ttp://www.artsobserver.com/2012/01/09/fifteen-pairs-of-hands-by-bruce</w:t>
      </w:r>
      <w:r w:rsidRPr="007C622D">
        <w:rPr>
          <w:rFonts w:ascii="Arial" w:hAnsi="Arial" w:cs="Arial"/>
          <w:sz w:val="24"/>
          <w:szCs w:val="24"/>
          <w:lang w:val="en-GB"/>
        </w:rPr>
        <w:t/>
      </w:r>
      <w:r w:rsidR="008735FB" w:rsidRPr="007C622D">
        <w:rPr>
          <w:rFonts w:ascii="Arial" w:hAnsi="Arial" w:cs="Arial"/>
          <w:sz w:val="24"/>
          <w:szCs w:val="24"/>
          <w:lang w:val="en-GB"/>
        </w:rPr>
        <w:t>Nauman</w:t>
      </w:r>
      <w:r w:rsidRPr="007C622D">
        <w:rPr>
          <w:rFonts w:ascii="Arial" w:hAnsi="Arial" w:cs="Arial"/>
          <w:sz w:val="24"/>
          <w:szCs w:val="24"/>
          <w:lang w:val="en-GB"/>
        </w:rPr>
        <w:t>-meaningful-gestures-up-for-interpretation/</w:t>
      </w:r>
    </w:p>
    <w:p w:rsidR="005E6B6F" w:rsidRPr="007B7075" w:rsidRDefault="005E6B6F" w:rsidP="007B7075">
      <w:pPr>
        <w:rPr>
          <w:rFonts w:ascii="Arial" w:hAnsi="Arial" w:cs="Arial"/>
          <w:b/>
          <w:sz w:val="24"/>
          <w:szCs w:val="24"/>
        </w:rPr>
      </w:pPr>
      <w:r w:rsidRPr="007B7075">
        <w:rPr>
          <w:rFonts w:ascii="Arial" w:hAnsi="Arial" w:cs="Arial"/>
          <w:sz w:val="24"/>
          <w:szCs w:val="24"/>
        </w:rPr>
        <w:t>Vidiella Pagès</w:t>
      </w:r>
      <w:r>
        <w:rPr>
          <w:rFonts w:ascii="Arial" w:hAnsi="Arial" w:cs="Arial"/>
          <w:sz w:val="24"/>
          <w:szCs w:val="24"/>
        </w:rPr>
        <w:t xml:space="preserve">  </w:t>
      </w:r>
      <w:r w:rsidRPr="007B7075">
        <w:rPr>
          <w:rFonts w:ascii="Arial" w:hAnsi="Arial" w:cs="Arial"/>
          <w:sz w:val="24"/>
          <w:szCs w:val="24"/>
        </w:rPr>
        <w:t>Judit</w:t>
      </w:r>
      <w:r>
        <w:rPr>
          <w:rFonts w:ascii="Arial" w:hAnsi="Arial" w:cs="Arial"/>
          <w:sz w:val="24"/>
          <w:szCs w:val="24"/>
        </w:rPr>
        <w:t xml:space="preserve"> (</w:t>
      </w:r>
      <w:r w:rsidRPr="007B7075">
        <w:rPr>
          <w:rFonts w:ascii="Arial" w:hAnsi="Arial" w:cs="Arial"/>
          <w:sz w:val="24"/>
          <w:szCs w:val="24"/>
        </w:rPr>
        <w:t>2019</w:t>
      </w:r>
      <w:r>
        <w:rPr>
          <w:rFonts w:ascii="Arial" w:hAnsi="Arial" w:cs="Arial"/>
          <w:sz w:val="24"/>
          <w:szCs w:val="24"/>
        </w:rPr>
        <w:t>)</w:t>
      </w:r>
      <w:r>
        <w:rPr>
          <w:rFonts w:ascii="Arial" w:hAnsi="Arial" w:cs="Arial"/>
          <w:b/>
          <w:sz w:val="24"/>
          <w:szCs w:val="24"/>
        </w:rPr>
        <w:t xml:space="preserve"> </w:t>
      </w:r>
      <w:r w:rsidRPr="007B7075">
        <w:rPr>
          <w:rFonts w:ascii="Arial" w:hAnsi="Arial" w:cs="Arial"/>
          <w:sz w:val="24"/>
          <w:szCs w:val="24"/>
        </w:rPr>
        <w:t xml:space="preserve">Prácticas encarnadas y espacio PID_00256501 </w:t>
      </w:r>
    </w:p>
    <w:p w:rsidR="005E6B6F" w:rsidRDefault="005E6B6F" w:rsidP="00913A5E">
      <w:pPr>
        <w:rPr>
          <w:rFonts w:ascii="Arial" w:hAnsi="Arial" w:cs="Arial"/>
          <w:b/>
          <w:sz w:val="24"/>
          <w:szCs w:val="24"/>
        </w:rPr>
      </w:pPr>
    </w:p>
    <w:p w:rsidR="005C7685" w:rsidRDefault="007A065F" w:rsidP="00913A5E">
      <w:pPr>
        <w:rPr>
          <w:rFonts w:ascii="Arial" w:hAnsi="Arial" w:cs="Arial"/>
          <w:b/>
          <w:sz w:val="24"/>
          <w:szCs w:val="24"/>
        </w:rPr>
      </w:pPr>
      <w:r>
        <w:rPr>
          <w:rFonts w:ascii="Arial" w:hAnsi="Arial" w:cs="Arial"/>
          <w:b/>
          <w:sz w:val="24"/>
          <w:szCs w:val="24"/>
        </w:rPr>
        <w:t>OTROS MATERIALES CONSULTADOS</w:t>
      </w:r>
    </w:p>
    <w:p w:rsidR="005E6B6F" w:rsidRDefault="005E6B6F" w:rsidP="005E6B6F">
      <w:pPr>
        <w:rPr>
          <w:rFonts w:ascii="Arial" w:eastAsia="Times New Roman" w:hAnsi="Arial" w:cs="Arial"/>
          <w:bCs/>
          <w:color w:val="25282A"/>
          <w:kern w:val="36"/>
          <w:sz w:val="24"/>
          <w:szCs w:val="24"/>
          <w:lang w:eastAsia="es-ES"/>
        </w:rPr>
      </w:pPr>
      <w:r w:rsidRPr="00DE7C1C">
        <w:rPr>
          <w:rFonts w:ascii="Arial" w:eastAsia="Times New Roman" w:hAnsi="Arial" w:cs="Arial"/>
          <w:bCs/>
          <w:color w:val="25282A"/>
          <w:kern w:val="36"/>
          <w:sz w:val="24"/>
          <w:szCs w:val="24"/>
          <w:lang w:eastAsia="es-ES"/>
        </w:rPr>
        <w:t>Aikin</w:t>
      </w:r>
      <w:r>
        <w:rPr>
          <w:rFonts w:ascii="Arial" w:eastAsia="Times New Roman" w:hAnsi="Arial" w:cs="Arial"/>
          <w:bCs/>
          <w:color w:val="25282A"/>
          <w:kern w:val="36"/>
          <w:sz w:val="24"/>
          <w:szCs w:val="24"/>
          <w:lang w:eastAsia="es-ES"/>
        </w:rPr>
        <w:t xml:space="preserve"> </w:t>
      </w:r>
      <w:r w:rsidRPr="00DE7C1C">
        <w:rPr>
          <w:rFonts w:ascii="Arial" w:eastAsia="Times New Roman" w:hAnsi="Arial" w:cs="Arial"/>
          <w:bCs/>
          <w:color w:val="25282A"/>
          <w:kern w:val="36"/>
          <w:sz w:val="24"/>
          <w:szCs w:val="24"/>
          <w:lang w:eastAsia="es-ES"/>
        </w:rPr>
        <w:t>Helena</w:t>
      </w:r>
      <w:r>
        <w:rPr>
          <w:rFonts w:ascii="Arial" w:eastAsia="Times New Roman" w:hAnsi="Arial" w:cs="Arial"/>
          <w:bCs/>
          <w:color w:val="25282A"/>
          <w:kern w:val="36"/>
          <w:sz w:val="24"/>
          <w:szCs w:val="24"/>
          <w:lang w:eastAsia="es-ES"/>
        </w:rPr>
        <w:t xml:space="preserve"> (2023)</w:t>
      </w:r>
      <w:r w:rsidRPr="00DE7C1C">
        <w:rPr>
          <w:rFonts w:ascii="Roboto" w:eastAsia="Times New Roman" w:hAnsi="Roboto" w:cs="Times New Roman"/>
          <w:b/>
          <w:bCs/>
          <w:color w:val="25282A"/>
          <w:kern w:val="36"/>
          <w:sz w:val="60"/>
          <w:szCs w:val="60"/>
          <w:lang w:eastAsia="es-ES"/>
        </w:rPr>
        <w:t xml:space="preserve"> </w:t>
      </w:r>
      <w:r>
        <w:rPr>
          <w:rFonts w:ascii="Arial" w:eastAsia="Times New Roman" w:hAnsi="Arial" w:cs="Arial"/>
          <w:bCs/>
          <w:color w:val="25282A"/>
          <w:kern w:val="36"/>
          <w:sz w:val="24"/>
          <w:szCs w:val="24"/>
          <w:lang w:eastAsia="es-ES"/>
        </w:rPr>
        <w:t>Ex</w:t>
      </w:r>
      <w:hyperlink r:id="rId72" w:tooltip="Exposición en Alcalá: Helena Aikin homenajea al “eterno femenino” en “Madre Tierra” " w:history="1">
        <w:r w:rsidRPr="00DE7C1C">
          <w:rPr>
            <w:rFonts w:ascii="Arial" w:eastAsia="Times New Roman" w:hAnsi="Arial" w:cs="Arial"/>
            <w:bCs/>
            <w:color w:val="25282A"/>
            <w:kern w:val="36"/>
            <w:sz w:val="24"/>
            <w:szCs w:val="24"/>
            <w:bdr w:val="none" w:sz="0" w:space="0" w:color="auto" w:frame="1"/>
            <w:lang w:eastAsia="es-ES"/>
          </w:rPr>
          <w:t>posición en Alcalá: homenajea al “eterno femenino” en</w:t>
        </w:r>
        <w:r>
          <w:rPr>
            <w:rFonts w:ascii="Arial" w:eastAsia="Times New Roman" w:hAnsi="Arial" w:cs="Arial"/>
            <w:bCs/>
            <w:color w:val="25282A"/>
            <w:kern w:val="36"/>
            <w:sz w:val="24"/>
            <w:szCs w:val="24"/>
            <w:bdr w:val="none" w:sz="0" w:space="0" w:color="auto" w:frame="1"/>
            <w:lang w:eastAsia="es-ES"/>
          </w:rPr>
          <w:t xml:space="preserve"> </w:t>
        </w:r>
        <w:r w:rsidRPr="00DE7C1C">
          <w:rPr>
            <w:rFonts w:ascii="Arial" w:eastAsia="Times New Roman" w:hAnsi="Arial" w:cs="Arial"/>
            <w:bCs/>
            <w:color w:val="25282A"/>
            <w:kern w:val="36"/>
            <w:sz w:val="24"/>
            <w:szCs w:val="24"/>
            <w:bdr w:val="none" w:sz="0" w:space="0" w:color="auto" w:frame="1"/>
            <w:lang w:eastAsia="es-ES"/>
          </w:rPr>
          <w:t>“Madre Tier</w:t>
        </w:r>
      </w:hyperlink>
      <w:r>
        <w:rPr>
          <w:rFonts w:ascii="Arial" w:eastAsia="Times New Roman" w:hAnsi="Arial" w:cs="Arial"/>
          <w:bCs/>
          <w:color w:val="25282A"/>
          <w:kern w:val="36"/>
          <w:sz w:val="24"/>
          <w:szCs w:val="24"/>
          <w:lang w:eastAsia="es-ES"/>
        </w:rPr>
        <w:t xml:space="preserve">ra” </w:t>
      </w:r>
      <w:hyperlink r:id="rId73" w:history="1">
        <w:r w:rsidRPr="00E97904">
          <w:rPr>
            <w:rStyle w:val="Hipervnculo"/>
            <w:rFonts w:ascii="Arial" w:eastAsia="Times New Roman" w:hAnsi="Arial" w:cs="Arial"/>
            <w:bCs/>
            <w:kern w:val="36"/>
            <w:sz w:val="24"/>
            <w:szCs w:val="24"/>
            <w:lang w:eastAsia="es-ES"/>
          </w:rPr>
          <w:t>https://lalunadelhenares.com/exposicion-en-alcala-helena-aikin-homenajea-al-eterno-femenino-en-madre-tierra/</w:t>
        </w:r>
      </w:hyperlink>
    </w:p>
    <w:p w:rsidR="005E6B6F" w:rsidRPr="00A27729" w:rsidRDefault="005E6B6F" w:rsidP="005C7685">
      <w:pPr>
        <w:spacing w:line="276" w:lineRule="auto"/>
        <w:rPr>
          <w:rFonts w:ascii="Arial" w:hAnsi="Arial" w:cs="Arial"/>
          <w:sz w:val="24"/>
          <w:szCs w:val="24"/>
        </w:rPr>
      </w:pPr>
      <w:r w:rsidRPr="00A27729">
        <w:rPr>
          <w:rFonts w:ascii="Arial" w:hAnsi="Arial" w:cs="Arial"/>
          <w:sz w:val="24"/>
          <w:szCs w:val="24"/>
        </w:rPr>
        <w:t xml:space="preserve">Alexander Ríos Pachón habla sobre los procesos de creación  </w:t>
      </w:r>
      <w:hyperlink r:id="rId74" w:history="1">
        <w:r w:rsidRPr="00A27729">
          <w:rPr>
            <w:rStyle w:val="Hipervnculo"/>
            <w:rFonts w:ascii="Arial" w:hAnsi="Arial" w:cs="Arial"/>
            <w:sz w:val="24"/>
            <w:szCs w:val="24"/>
          </w:rPr>
          <w:t>https://materials.campus.uoc.edu/cdocent/PID_00258421/</w:t>
        </w:r>
      </w:hyperlink>
    </w:p>
    <w:p w:rsidR="005E6B6F" w:rsidRDefault="005E6B6F" w:rsidP="00913A5E">
      <w:pPr>
        <w:rPr>
          <w:rFonts w:ascii="Arial" w:hAnsi="Arial" w:cs="Arial"/>
          <w:sz w:val="24"/>
          <w:szCs w:val="24"/>
        </w:rPr>
      </w:pPr>
      <w:r>
        <w:rPr>
          <w:rFonts w:ascii="Arial" w:hAnsi="Arial" w:cs="Arial"/>
          <w:sz w:val="24"/>
          <w:szCs w:val="24"/>
        </w:rPr>
        <w:t>Bannet D. (1976) Artes con Plásticos. LEDA ediciones de Arte. Barcelona. ISBN 84-7095-088-6</w:t>
      </w:r>
    </w:p>
    <w:p w:rsidR="005E6B6F" w:rsidRDefault="005E6B6F" w:rsidP="005E6B6F">
      <w:pPr>
        <w:rPr>
          <w:rFonts w:ascii="Arial" w:hAnsi="Arial" w:cs="Arial"/>
          <w:sz w:val="24"/>
          <w:szCs w:val="24"/>
        </w:rPr>
      </w:pPr>
      <w:r>
        <w:rPr>
          <w:rFonts w:ascii="Arial" w:hAnsi="Arial" w:cs="Arial"/>
          <w:sz w:val="24"/>
          <w:szCs w:val="24"/>
        </w:rPr>
        <w:t xml:space="preserve">Etsy ( 2010-) Estatuas de la madre tierra  </w:t>
      </w:r>
      <w:hyperlink r:id="rId75" w:history="1">
        <w:r w:rsidRPr="00E97904">
          <w:rPr>
            <w:rStyle w:val="Hipervnculo"/>
            <w:rFonts w:ascii="Arial" w:hAnsi="Arial" w:cs="Arial"/>
            <w:sz w:val="24"/>
            <w:szCs w:val="24"/>
          </w:rPr>
          <w:t>https://www.etsy.com/es/market/estatua_de_la_madre_tierra</w:t>
        </w:r>
      </w:hyperlink>
    </w:p>
    <w:p w:rsidR="005E6B6F" w:rsidRDefault="005E6B6F" w:rsidP="005E6B6F">
      <w:pPr>
        <w:rPr>
          <w:rFonts w:ascii="Arial" w:hAnsi="Arial" w:cs="Arial"/>
          <w:sz w:val="24"/>
          <w:szCs w:val="24"/>
        </w:rPr>
      </w:pPr>
      <w:r>
        <w:rPr>
          <w:rFonts w:ascii="Arial" w:hAnsi="Arial" w:cs="Arial"/>
          <w:sz w:val="24"/>
          <w:szCs w:val="24"/>
        </w:rPr>
        <w:t>Gómez Jarillo Francisco (2020).  La técnica del hormigón en las Bellas Artes. En “ Estudios sobre Arte Actual “ IDEA, nº 8,  pp. 63-82  ISSN 2340-6062</w:t>
      </w:r>
    </w:p>
    <w:p w:rsidR="005E6B6F" w:rsidRDefault="005E6B6F" w:rsidP="005B7B1D">
      <w:pPr>
        <w:spacing w:line="276" w:lineRule="auto"/>
        <w:rPr>
          <w:rStyle w:val="Hipervnculo"/>
          <w:rFonts w:ascii="Arial" w:eastAsia="Times New Roman" w:hAnsi="Arial" w:cs="Arial"/>
          <w:kern w:val="36"/>
          <w:sz w:val="24"/>
          <w:szCs w:val="24"/>
          <w:lang w:eastAsia="es-ES"/>
        </w:rPr>
      </w:pPr>
      <w:r w:rsidRPr="007A2894">
        <w:rPr>
          <w:rFonts w:ascii="Arial" w:eastAsia="Times New Roman" w:hAnsi="Arial" w:cs="Arial"/>
          <w:color w:val="111111"/>
          <w:kern w:val="36"/>
          <w:sz w:val="24"/>
          <w:szCs w:val="24"/>
          <w:lang w:eastAsia="es-ES"/>
        </w:rPr>
        <w:t>Graupera</w:t>
      </w:r>
      <w:r>
        <w:rPr>
          <w:rFonts w:ascii="Arial" w:eastAsia="Times New Roman" w:hAnsi="Arial" w:cs="Arial"/>
          <w:color w:val="111111"/>
          <w:kern w:val="36"/>
          <w:sz w:val="24"/>
          <w:szCs w:val="24"/>
          <w:lang w:eastAsia="es-ES"/>
        </w:rPr>
        <w:t xml:space="preserve"> </w:t>
      </w:r>
      <w:r w:rsidRPr="007A2894">
        <w:rPr>
          <w:rFonts w:ascii="Arial" w:eastAsia="Times New Roman" w:hAnsi="Arial" w:cs="Arial"/>
          <w:color w:val="111111"/>
          <w:kern w:val="36"/>
          <w:sz w:val="24"/>
          <w:szCs w:val="24"/>
          <w:lang w:eastAsia="es-ES"/>
        </w:rPr>
        <w:t>Montse</w:t>
      </w:r>
      <w:r>
        <w:t xml:space="preserve"> </w:t>
      </w:r>
      <w:hyperlink r:id="rId76" w:history="1">
        <w:r w:rsidRPr="00D41D7E">
          <w:rPr>
            <w:rStyle w:val="Hipervnculo"/>
            <w:rFonts w:ascii="Arial" w:eastAsia="Times New Roman" w:hAnsi="Arial" w:cs="Arial"/>
            <w:kern w:val="36"/>
            <w:sz w:val="24"/>
            <w:szCs w:val="24"/>
            <w:lang w:eastAsia="es-ES"/>
          </w:rPr>
          <w:t>https://www.bebesymas.com/compras-para-mamas-y-papas/las-esculturas-de-embarazadas-de-la-artista-montse-graupera</w:t>
        </w:r>
      </w:hyperlink>
    </w:p>
    <w:p w:rsidR="005E6B6F" w:rsidRPr="008D17F8" w:rsidRDefault="005E6B6F" w:rsidP="008D17F8">
      <w:pPr>
        <w:rPr>
          <w:rFonts w:ascii="Arial" w:hAnsi="Arial" w:cs="Arial"/>
          <w:sz w:val="24"/>
          <w:szCs w:val="24"/>
          <w:lang w:val="en-GB"/>
        </w:rPr>
      </w:pPr>
      <w:r w:rsidRPr="008D17F8">
        <w:rPr>
          <w:rFonts w:ascii="Arial" w:eastAsia="Times New Roman" w:hAnsi="Arial" w:cs="Arial"/>
          <w:color w:val="111111"/>
          <w:kern w:val="36"/>
          <w:sz w:val="24"/>
          <w:szCs w:val="24"/>
          <w:lang w:val="en-GB" w:eastAsia="es-ES"/>
        </w:rPr>
        <w:t>Hirst Damien</w:t>
      </w:r>
      <w:r w:rsidRPr="008D17F8">
        <w:rPr>
          <w:rFonts w:ascii="Arial" w:eastAsia="Times New Roman" w:hAnsi="Arial" w:cs="Arial"/>
          <w:color w:val="111111"/>
          <w:kern w:val="36"/>
          <w:sz w:val="24"/>
          <w:szCs w:val="24"/>
          <w:lang w:val="en-GB" w:eastAsia="es-ES"/>
        </w:rPr>
        <w:t xml:space="preserve">  </w:t>
      </w:r>
      <w:r w:rsidRPr="008D17F8">
        <w:rPr>
          <w:rFonts w:ascii="Arial" w:eastAsia="Times New Roman" w:hAnsi="Arial" w:cs="Arial"/>
          <w:color w:val="111111"/>
          <w:kern w:val="36"/>
          <w:sz w:val="24"/>
          <w:szCs w:val="24"/>
          <w:lang w:val="en-GB" w:eastAsia="es-ES"/>
        </w:rPr>
        <w:t>https://www.trendencias.com/arte/14-esculturas-gigantes-damien-hirst-ilustran-viaje-feto-utero-su-nacimiento</w:t>
      </w:r>
    </w:p>
    <w:p w:rsidR="005E6B6F" w:rsidRDefault="005E6B6F" w:rsidP="0016517D">
      <w:pPr>
        <w:rPr>
          <w:rFonts w:ascii="Arial" w:hAnsi="Arial" w:cs="Arial"/>
          <w:sz w:val="24"/>
          <w:szCs w:val="24"/>
        </w:rPr>
      </w:pPr>
      <w:r>
        <w:rPr>
          <w:rFonts w:ascii="Arial" w:hAnsi="Arial" w:cs="Arial"/>
          <w:sz w:val="24"/>
          <w:szCs w:val="24"/>
        </w:rPr>
        <w:t>Leonardo Da Vinci</w:t>
      </w:r>
      <w:r>
        <w:rPr>
          <w:rFonts w:ascii="Arial" w:hAnsi="Arial" w:cs="Arial"/>
          <w:sz w:val="24"/>
          <w:szCs w:val="24"/>
        </w:rPr>
        <w:t xml:space="preserve"> </w:t>
      </w:r>
      <w:r>
        <w:rPr>
          <w:rFonts w:ascii="Arial" w:hAnsi="Arial" w:cs="Arial"/>
          <w:sz w:val="24"/>
          <w:szCs w:val="24"/>
        </w:rPr>
        <w:t xml:space="preserve">Apuntes de Anatomía . </w:t>
      </w:r>
      <w:hyperlink r:id="rId77" w:history="1">
        <w:r w:rsidRPr="00E97904">
          <w:rPr>
            <w:rStyle w:val="Hipervnculo"/>
            <w:rFonts w:ascii="Arial" w:hAnsi="Arial" w:cs="Arial"/>
            <w:sz w:val="24"/>
            <w:szCs w:val="24"/>
          </w:rPr>
          <w:t>https://historia.nationalgeographic.com.es/a/anatomia-humana-segun-leonardo-da-vinci_7616</w:t>
        </w:r>
      </w:hyperlink>
    </w:p>
    <w:p w:rsidR="005E6B6F" w:rsidRDefault="005E6B6F" w:rsidP="006936B0">
      <w:pPr>
        <w:spacing w:line="276" w:lineRule="auto"/>
        <w:rPr>
          <w:rFonts w:ascii="Arial" w:hAnsi="Arial" w:cs="Arial"/>
          <w:sz w:val="24"/>
          <w:szCs w:val="24"/>
        </w:rPr>
      </w:pPr>
      <w:r w:rsidRPr="00A456B0">
        <w:rPr>
          <w:rFonts w:ascii="Arial" w:hAnsi="Arial" w:cs="Arial"/>
          <w:sz w:val="24"/>
          <w:szCs w:val="24"/>
        </w:rPr>
        <w:t>López  Irene</w:t>
      </w:r>
      <w:r>
        <w:rPr>
          <w:rFonts w:ascii="Arial" w:hAnsi="Arial" w:cs="Arial"/>
          <w:sz w:val="24"/>
          <w:szCs w:val="24"/>
        </w:rPr>
        <w:t xml:space="preserve">, </w:t>
      </w:r>
      <w:r w:rsidRPr="00A456B0">
        <w:rPr>
          <w:rFonts w:ascii="Arial" w:hAnsi="Arial" w:cs="Arial"/>
          <w:sz w:val="24"/>
          <w:szCs w:val="24"/>
        </w:rPr>
        <w:t xml:space="preserve"> El objeto en la escultura y su proceso de desmaterialización PID_00266329 . UOC</w:t>
      </w:r>
    </w:p>
    <w:p w:rsidR="005E6B6F" w:rsidRDefault="005E6B6F" w:rsidP="005C7685">
      <w:pPr>
        <w:spacing w:line="276" w:lineRule="auto"/>
        <w:rPr>
          <w:rFonts w:ascii="Arial" w:hAnsi="Arial" w:cs="Arial"/>
          <w:sz w:val="24"/>
          <w:szCs w:val="24"/>
        </w:rPr>
      </w:pPr>
      <w:r w:rsidRPr="00A27729">
        <w:rPr>
          <w:rFonts w:ascii="Arial" w:hAnsi="Arial" w:cs="Arial"/>
          <w:sz w:val="24"/>
          <w:szCs w:val="24"/>
        </w:rPr>
        <w:t xml:space="preserve">Lorena Lozano  habla sobre los procesos de creación  </w:t>
      </w:r>
      <w:hyperlink r:id="rId78" w:history="1">
        <w:r w:rsidRPr="00E779A2">
          <w:rPr>
            <w:rStyle w:val="Hipervnculo"/>
            <w:rFonts w:ascii="Arial" w:hAnsi="Arial" w:cs="Arial"/>
            <w:sz w:val="24"/>
            <w:szCs w:val="24"/>
          </w:rPr>
          <w:t>https://materials.campus.uoc.edu/cdocent/PID_00258423/</w:t>
        </w:r>
      </w:hyperlink>
    </w:p>
    <w:p w:rsidR="005E6B6F" w:rsidRDefault="005E6B6F" w:rsidP="005E6B6F">
      <w:pPr>
        <w:rPr>
          <w:rFonts w:ascii="Arial" w:hAnsi="Arial" w:cs="Arial"/>
          <w:sz w:val="24"/>
          <w:szCs w:val="24"/>
        </w:rPr>
      </w:pPr>
      <w:r w:rsidRPr="009A6E16">
        <w:rPr>
          <w:rFonts w:ascii="Arial" w:hAnsi="Arial" w:cs="Arial"/>
          <w:sz w:val="24"/>
          <w:szCs w:val="24"/>
        </w:rPr>
        <w:t xml:space="preserve">Marta Colvin ( 2013 ) Madre Tierra/Pachamama. Parque de las Culturas de Santiago </w:t>
      </w:r>
      <w:r>
        <w:rPr>
          <w:rFonts w:ascii="Arial" w:hAnsi="Arial" w:cs="Arial"/>
          <w:sz w:val="24"/>
          <w:szCs w:val="24"/>
        </w:rPr>
        <w:t xml:space="preserve"> </w:t>
      </w:r>
      <w:hyperlink r:id="rId79" w:history="1">
        <w:r w:rsidRPr="00E97904">
          <w:rPr>
            <w:rStyle w:val="Hipervnculo"/>
            <w:rFonts w:ascii="Arial" w:hAnsi="Arial" w:cs="Arial"/>
            <w:sz w:val="24"/>
            <w:szCs w:val="24"/>
          </w:rPr>
          <w:t>https://es.wikipedia.org/wiki/Archivo:Colvin,_Marta_-_Madre_Tierra.jpg</w:t>
        </w:r>
      </w:hyperlink>
    </w:p>
    <w:p w:rsidR="005E6B6F" w:rsidRPr="00400273" w:rsidRDefault="005E6B6F" w:rsidP="007A1A28">
      <w:pPr>
        <w:rPr>
          <w:rFonts w:ascii="UOC Sans_Regular" w:eastAsia="Times New Roman" w:hAnsi="UOC Sans_Regular" w:cs="Times New Roman"/>
          <w:color w:val="001578"/>
          <w:sz w:val="30"/>
          <w:szCs w:val="30"/>
          <w:lang w:val="en-GB" w:eastAsia="es-ES"/>
        </w:rPr>
      </w:pPr>
      <w:r w:rsidRPr="007A1A28">
        <w:rPr>
          <w:rFonts w:ascii="Arial" w:hAnsi="Arial" w:cs="Arial"/>
          <w:sz w:val="24"/>
          <w:szCs w:val="24"/>
        </w:rPr>
        <w:t>Martinez Villegas Juan (2019) Equilibrio, tensi</w:t>
      </w:r>
      <w:r>
        <w:rPr>
          <w:rFonts w:ascii="Arial" w:hAnsi="Arial" w:cs="Arial"/>
          <w:sz w:val="24"/>
          <w:szCs w:val="24"/>
        </w:rPr>
        <w:t xml:space="preserve">ón, energía, movimiento.  </w:t>
      </w:r>
      <w:r>
        <w:rPr>
          <w:rFonts w:ascii="Arial" w:hAnsi="Arial" w:cs="Arial"/>
          <w:sz w:val="24"/>
          <w:szCs w:val="24"/>
          <w:lang w:val="en-GB"/>
        </w:rPr>
        <w:t>E</w:t>
      </w:r>
      <w:r w:rsidRPr="007A1A28">
        <w:rPr>
          <w:rFonts w:ascii="Arial" w:hAnsi="Arial" w:cs="Arial"/>
          <w:sz w:val="24"/>
          <w:szCs w:val="24"/>
          <w:lang w:val="en-GB"/>
        </w:rPr>
        <w:t xml:space="preserve">n:  Art Toolkit </w:t>
      </w:r>
      <w:hyperlink r:id="rId80" w:history="1">
        <w:r w:rsidRPr="007A1A28">
          <w:rPr>
            <w:rStyle w:val="Hipervnculo"/>
            <w:rFonts w:ascii="Arial" w:hAnsi="Arial" w:cs="Arial"/>
            <w:sz w:val="24"/>
            <w:szCs w:val="24"/>
            <w:lang w:val="en-GB"/>
          </w:rPr>
          <w:t>http://art-toolkit.recursos.uoc.edu/es/</w:t>
        </w:r>
      </w:hyperlink>
      <w:r w:rsidRPr="007A1A28">
        <w:rPr>
          <w:rStyle w:val="Hipervnculo"/>
          <w:rFonts w:ascii="Arial" w:hAnsi="Arial" w:cs="Arial"/>
          <w:sz w:val="24"/>
          <w:szCs w:val="24"/>
          <w:lang w:val="en-GB"/>
        </w:rPr>
        <w:t xml:space="preserve">  </w:t>
      </w:r>
    </w:p>
    <w:p w:rsidR="005E6B6F" w:rsidRDefault="005E6B6F" w:rsidP="005B7B1D">
      <w:pPr>
        <w:rPr>
          <w:rFonts w:ascii="Arial" w:hAnsi="Arial" w:cs="Arial"/>
          <w:sz w:val="24"/>
          <w:szCs w:val="24"/>
        </w:rPr>
      </w:pPr>
      <w:r w:rsidRPr="00D259E7">
        <w:rPr>
          <w:rFonts w:ascii="Arial" w:hAnsi="Arial" w:cs="Arial"/>
          <w:sz w:val="24"/>
          <w:szCs w:val="24"/>
        </w:rPr>
        <w:t>Midgley Barry, (1982), Guía complete de</w:t>
      </w:r>
      <w:r>
        <w:rPr>
          <w:rFonts w:ascii="Arial" w:hAnsi="Arial" w:cs="Arial"/>
          <w:sz w:val="24"/>
          <w:szCs w:val="24"/>
        </w:rPr>
        <w:t xml:space="preserve"> escultura, modelado y cerámica. Técnicas y materiales. Tursen SA, Hermann Blume ed., Madrid (1993). ISBN: 84 87756.29-8</w:t>
      </w:r>
    </w:p>
    <w:p w:rsidR="005E6B6F" w:rsidRDefault="005E6B6F" w:rsidP="005B7B1D">
      <w:pPr>
        <w:rPr>
          <w:rFonts w:ascii="Arial" w:hAnsi="Arial" w:cs="Arial"/>
          <w:sz w:val="24"/>
          <w:szCs w:val="24"/>
        </w:rPr>
      </w:pPr>
      <w:r>
        <w:rPr>
          <w:rFonts w:ascii="Arial" w:hAnsi="Arial" w:cs="Arial"/>
          <w:sz w:val="24"/>
          <w:szCs w:val="24"/>
        </w:rPr>
        <w:lastRenderedPageBreak/>
        <w:t>Plowman John (1995). Enciclopedia de técnicas escultóricas. Ed. Acanto SA, Barcelona. ISBN: 84 86673.56-9</w:t>
      </w:r>
    </w:p>
    <w:p w:rsidR="005E6B6F" w:rsidRDefault="005E6B6F" w:rsidP="005E6B6F">
      <w:pPr>
        <w:rPr>
          <w:rFonts w:ascii="Arial" w:hAnsi="Arial" w:cs="Arial"/>
          <w:sz w:val="24"/>
          <w:szCs w:val="24"/>
        </w:rPr>
      </w:pPr>
      <w:r>
        <w:rPr>
          <w:rFonts w:ascii="Arial" w:hAnsi="Arial" w:cs="Arial"/>
          <w:sz w:val="24"/>
          <w:szCs w:val="24"/>
        </w:rPr>
        <w:t xml:space="preserve">Sánchez Pirez (1973) El cemento aluminoso. En “Materiales de Construcción”, vol 23, nº 150-151, pp. 69-73 . CSIC. </w:t>
      </w:r>
      <w:hyperlink r:id="rId81" w:history="1">
        <w:r w:rsidRPr="00E97904">
          <w:rPr>
            <w:rStyle w:val="Hipervnculo"/>
            <w:rFonts w:ascii="Arial" w:hAnsi="Arial" w:cs="Arial"/>
            <w:sz w:val="24"/>
            <w:szCs w:val="24"/>
          </w:rPr>
          <w:t>http://materconstrucc.revistas.csic.es</w:t>
        </w:r>
      </w:hyperlink>
    </w:p>
    <w:p w:rsidR="005E6B6F" w:rsidRDefault="005E6B6F" w:rsidP="005C7685">
      <w:pPr>
        <w:spacing w:line="276" w:lineRule="auto"/>
        <w:rPr>
          <w:rFonts w:ascii="Arial" w:hAnsi="Arial" w:cs="Arial"/>
          <w:sz w:val="24"/>
          <w:szCs w:val="24"/>
        </w:rPr>
      </w:pPr>
      <w:r w:rsidRPr="00A27729">
        <w:rPr>
          <w:rFonts w:ascii="Arial" w:hAnsi="Arial" w:cs="Arial"/>
          <w:sz w:val="24"/>
          <w:szCs w:val="24"/>
        </w:rPr>
        <w:t xml:space="preserve">Serafín </w:t>
      </w:r>
      <w:r w:rsidR="008735FB" w:rsidRPr="00A27729">
        <w:rPr>
          <w:rFonts w:ascii="Arial" w:hAnsi="Arial" w:cs="Arial"/>
          <w:sz w:val="24"/>
          <w:szCs w:val="24"/>
        </w:rPr>
        <w:t>Álvarez</w:t>
      </w:r>
      <w:r w:rsidRPr="00A27729">
        <w:rPr>
          <w:rFonts w:ascii="Arial" w:hAnsi="Arial" w:cs="Arial"/>
          <w:sz w:val="24"/>
          <w:szCs w:val="24"/>
        </w:rPr>
        <w:t xml:space="preserve"> habla sobre los procesos de creación </w:t>
      </w:r>
      <w:hyperlink r:id="rId82" w:history="1">
        <w:r w:rsidRPr="00E779A2">
          <w:rPr>
            <w:rStyle w:val="Hipervnculo"/>
            <w:rFonts w:ascii="Arial" w:hAnsi="Arial" w:cs="Arial"/>
            <w:sz w:val="24"/>
            <w:szCs w:val="24"/>
          </w:rPr>
          <w:t>https://materials.campus.uoc.edu/cdocent/PID_00258425/</w:t>
        </w:r>
      </w:hyperlink>
    </w:p>
    <w:p w:rsidR="0016517D" w:rsidRDefault="0016517D" w:rsidP="0016517D">
      <w:pPr>
        <w:rPr>
          <w:rFonts w:ascii="Arial" w:hAnsi="Arial" w:cs="Arial"/>
          <w:sz w:val="24"/>
          <w:szCs w:val="24"/>
        </w:rPr>
      </w:pPr>
    </w:p>
    <w:p w:rsidR="008500D6" w:rsidRDefault="007A065F" w:rsidP="00DA492C">
      <w:pPr>
        <w:rPr>
          <w:rFonts w:ascii="Arial" w:hAnsi="Arial" w:cs="Arial"/>
          <w:b/>
          <w:sz w:val="24"/>
          <w:szCs w:val="24"/>
        </w:rPr>
      </w:pPr>
      <w:r>
        <w:rPr>
          <w:rFonts w:ascii="Arial" w:hAnsi="Arial" w:cs="Arial"/>
          <w:b/>
          <w:sz w:val="24"/>
          <w:szCs w:val="24"/>
        </w:rPr>
        <w:t>APÉNDICE 1</w:t>
      </w:r>
    </w:p>
    <w:p w:rsidR="00D71BF4" w:rsidRDefault="00D71BF4" w:rsidP="00D71BF4">
      <w:pPr>
        <w:rPr>
          <w:rFonts w:ascii="Arial" w:hAnsi="Arial" w:cs="Arial"/>
          <w:sz w:val="24"/>
          <w:szCs w:val="24"/>
        </w:rPr>
      </w:pPr>
      <w:r>
        <w:rPr>
          <w:rFonts w:ascii="Arial" w:hAnsi="Arial" w:cs="Arial"/>
          <w:sz w:val="24"/>
          <w:szCs w:val="24"/>
        </w:rPr>
        <w:t>TÍTULO: ENCAJE DE MANOS</w:t>
      </w:r>
    </w:p>
    <w:p w:rsidR="00D71BF4" w:rsidRDefault="00D71BF4" w:rsidP="00D71BF4">
      <w:pPr>
        <w:rPr>
          <w:rFonts w:ascii="Arial" w:hAnsi="Arial" w:cs="Arial"/>
          <w:sz w:val="24"/>
          <w:szCs w:val="24"/>
        </w:rPr>
      </w:pPr>
      <w:bookmarkStart w:id="4" w:name="_Hlk132271123"/>
      <w:r>
        <w:rPr>
          <w:rFonts w:ascii="Arial" w:hAnsi="Arial" w:cs="Arial"/>
          <w:sz w:val="24"/>
          <w:szCs w:val="24"/>
        </w:rPr>
        <w:t xml:space="preserve">El Cuerpo fragmentado se revela bien representado en las manos. Por sí solas determinan señales y gestos pero cuando se combinan con otras denotan un principio comunicador y social, ya sea de carácter intimista como de convención. Es por ello que en este boceto se expresa la más clásica de las acciones humanas con las manos como es el saludo, el encaje de manos  que determina presentación, pacto, compromiso, acuerdo y hasta la forma más benigna de mentir. Generalmente el apretón de manos refleja mucho de nuestro carácter y por ello  de su intensidad, calidez y vigor podemos hacernos una idea del otro. Por ello, el material elegido para este boceto sería la piedra o el yeso, como entidad corpórea sólida y la técnica la talla. El estilo sería cubista, </w:t>
      </w:r>
      <w:r w:rsidR="005E6B6F">
        <w:rPr>
          <w:rFonts w:ascii="Arial" w:hAnsi="Arial" w:cs="Arial"/>
          <w:sz w:val="24"/>
          <w:szCs w:val="24"/>
        </w:rPr>
        <w:t xml:space="preserve">o constructivista, </w:t>
      </w:r>
      <w:r>
        <w:rPr>
          <w:rFonts w:ascii="Arial" w:hAnsi="Arial" w:cs="Arial"/>
          <w:sz w:val="24"/>
          <w:szCs w:val="24"/>
        </w:rPr>
        <w:t>marcando bien las aristas y ángulos para dar energía  al producto y su simbología. Las dimensiones aproximadas serían 300x200x150mm. Una mano se pintaría en rojo y la otra en neg</w:t>
      </w:r>
      <w:r w:rsidR="00040F99">
        <w:rPr>
          <w:rFonts w:ascii="Arial" w:hAnsi="Arial" w:cs="Arial"/>
          <w:sz w:val="24"/>
          <w:szCs w:val="24"/>
        </w:rPr>
        <w:t>ro,</w:t>
      </w:r>
    </w:p>
    <w:bookmarkEnd w:id="4"/>
    <w:p w:rsidR="00FB5293" w:rsidRDefault="00D71BF4" w:rsidP="00DA492C">
      <w:pPr>
        <w:rPr>
          <w:rFonts w:ascii="Arial" w:hAnsi="Arial" w:cs="Arial"/>
          <w:sz w:val="24"/>
          <w:szCs w:val="24"/>
        </w:rPr>
      </w:pPr>
      <w:r>
        <w:rPr>
          <w:rFonts w:ascii="Arial" w:hAnsi="Arial" w:cs="Arial"/>
          <w:sz w:val="24"/>
          <w:szCs w:val="24"/>
        </w:rPr>
        <w:t>PROCEDIMIENT</w:t>
      </w:r>
      <w:r w:rsidR="005E6B6F">
        <w:rPr>
          <w:rFonts w:ascii="Arial" w:hAnsi="Arial" w:cs="Arial"/>
          <w:sz w:val="24"/>
          <w:szCs w:val="24"/>
        </w:rPr>
        <w:t>O</w:t>
      </w:r>
    </w:p>
    <w:p w:rsidR="005D68F6" w:rsidRPr="005E6B6F" w:rsidRDefault="005D68F6" w:rsidP="005E6B6F">
      <w:pPr>
        <w:pStyle w:val="Prrafodelista"/>
        <w:numPr>
          <w:ilvl w:val="0"/>
          <w:numId w:val="13"/>
        </w:numPr>
        <w:rPr>
          <w:rFonts w:ascii="Arial" w:hAnsi="Arial" w:cs="Arial"/>
          <w:sz w:val="24"/>
          <w:szCs w:val="24"/>
        </w:rPr>
      </w:pPr>
      <w:r w:rsidRPr="005E6B6F">
        <w:rPr>
          <w:rFonts w:ascii="Arial" w:hAnsi="Arial" w:cs="Arial"/>
          <w:sz w:val="24"/>
          <w:szCs w:val="24"/>
        </w:rPr>
        <w:t>Boceto.</w:t>
      </w:r>
    </w:p>
    <w:p w:rsidR="005D68F6" w:rsidRPr="005D68F6" w:rsidRDefault="005D68F6" w:rsidP="005E6B6F">
      <w:pPr>
        <w:pStyle w:val="Prrafodelista"/>
        <w:jc w:val="center"/>
        <w:rPr>
          <w:rFonts w:ascii="Arial" w:hAnsi="Arial" w:cs="Arial"/>
          <w:sz w:val="24"/>
          <w:szCs w:val="24"/>
        </w:rPr>
      </w:pPr>
      <w:r>
        <w:rPr>
          <w:rFonts w:ascii="Arial" w:hAnsi="Arial" w:cs="Arial"/>
          <w:noProof/>
          <w:sz w:val="24"/>
          <w:szCs w:val="24"/>
        </w:rPr>
        <w:drawing>
          <wp:inline distT="0" distB="0" distL="0" distR="0">
            <wp:extent cx="3306792" cy="2410102"/>
            <wp:effectExtent l="0" t="0" r="825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30327_15415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321011" cy="2420465"/>
                    </a:xfrm>
                    <a:prstGeom prst="rect">
                      <a:avLst/>
                    </a:prstGeom>
                  </pic:spPr>
                </pic:pic>
              </a:graphicData>
            </a:graphic>
          </wp:inline>
        </w:drawing>
      </w:r>
    </w:p>
    <w:p w:rsidR="005D68F6" w:rsidRDefault="005D68F6" w:rsidP="00DA492C">
      <w:pPr>
        <w:rPr>
          <w:rFonts w:ascii="Arial" w:hAnsi="Arial" w:cs="Arial"/>
          <w:sz w:val="24"/>
          <w:szCs w:val="24"/>
        </w:rPr>
      </w:pPr>
    </w:p>
    <w:p w:rsidR="005D68F6" w:rsidRDefault="005D68F6" w:rsidP="00DA492C">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764736" behindDoc="0" locked="0" layoutInCell="1" allowOverlap="1">
            <wp:simplePos x="0" y="0"/>
            <wp:positionH relativeFrom="column">
              <wp:posOffset>4308067</wp:posOffset>
            </wp:positionH>
            <wp:positionV relativeFrom="paragraph">
              <wp:posOffset>186367</wp:posOffset>
            </wp:positionV>
            <wp:extent cx="1791335" cy="2389505"/>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230402_104157.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791335" cy="2389505"/>
                    </a:xfrm>
                    <a:prstGeom prst="rect">
                      <a:avLst/>
                    </a:prstGeom>
                  </pic:spPr>
                </pic:pic>
              </a:graphicData>
            </a:graphic>
          </wp:anchor>
        </w:drawing>
      </w:r>
      <w:r>
        <w:rPr>
          <w:noProof/>
        </w:rPr>
        <w:drawing>
          <wp:anchor distT="0" distB="0" distL="114300" distR="114300" simplePos="0" relativeHeight="251762688" behindDoc="0" locked="0" layoutInCell="1" allowOverlap="1">
            <wp:simplePos x="0" y="0"/>
            <wp:positionH relativeFrom="column">
              <wp:posOffset>2345343</wp:posOffset>
            </wp:positionH>
            <wp:positionV relativeFrom="paragraph">
              <wp:posOffset>181562</wp:posOffset>
            </wp:positionV>
            <wp:extent cx="1784985" cy="2380615"/>
            <wp:effectExtent l="0" t="0" r="5715" b="63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230329_09013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784985" cy="2380615"/>
                    </a:xfrm>
                    <a:prstGeom prst="rect">
                      <a:avLst/>
                    </a:prstGeom>
                  </pic:spPr>
                </pic:pic>
              </a:graphicData>
            </a:graphic>
            <wp14:sizeRelH relativeFrom="margin">
              <wp14:pctWidth>0</wp14:pctWidth>
            </wp14:sizeRelH>
            <wp14:sizeRelV relativeFrom="margin">
              <wp14:pctHeight>0</wp14:pctHeight>
            </wp14:sizeRelV>
          </wp:anchor>
        </w:drawing>
      </w:r>
    </w:p>
    <w:p w:rsidR="00D71BF4" w:rsidRPr="005D68F6" w:rsidRDefault="005D68F6" w:rsidP="005D68F6">
      <w:pPr>
        <w:pStyle w:val="Prrafodelista"/>
        <w:numPr>
          <w:ilvl w:val="0"/>
          <w:numId w:val="8"/>
        </w:numPr>
        <w:rPr>
          <w:rFonts w:ascii="Arial" w:hAnsi="Arial" w:cs="Arial"/>
          <w:sz w:val="24"/>
          <w:szCs w:val="24"/>
        </w:rPr>
      </w:pPr>
      <w:r>
        <w:rPr>
          <w:noProof/>
        </w:rPr>
        <w:drawing>
          <wp:anchor distT="0" distB="0" distL="114300" distR="114300" simplePos="0" relativeHeight="251763712" behindDoc="0" locked="0" layoutInCell="1" allowOverlap="1">
            <wp:simplePos x="0" y="0"/>
            <wp:positionH relativeFrom="margin">
              <wp:posOffset>74762</wp:posOffset>
            </wp:positionH>
            <wp:positionV relativeFrom="paragraph">
              <wp:posOffset>671075</wp:posOffset>
            </wp:positionV>
            <wp:extent cx="2155190" cy="1615440"/>
            <wp:effectExtent l="0" t="0" r="0" b="381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30329_09014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55190" cy="1615440"/>
                    </a:xfrm>
                    <a:prstGeom prst="rect">
                      <a:avLst/>
                    </a:prstGeom>
                  </pic:spPr>
                </pic:pic>
              </a:graphicData>
            </a:graphic>
            <wp14:sizeRelH relativeFrom="margin">
              <wp14:pctWidth>0</wp14:pctWidth>
            </wp14:sizeRelH>
            <wp14:sizeRelV relativeFrom="margin">
              <wp14:pctHeight>0</wp14:pctHeight>
            </wp14:sizeRelV>
          </wp:anchor>
        </w:drawing>
      </w:r>
      <w:r w:rsidR="00D71BF4" w:rsidRPr="005D68F6">
        <w:rPr>
          <w:rFonts w:ascii="Arial" w:hAnsi="Arial" w:cs="Arial"/>
          <w:sz w:val="24"/>
          <w:szCs w:val="24"/>
        </w:rPr>
        <w:t>Material y Estructura</w:t>
      </w:r>
    </w:p>
    <w:p w:rsidR="005D68F6" w:rsidRDefault="005D68F6" w:rsidP="00D71BF4">
      <w:pPr>
        <w:ind w:left="360"/>
        <w:rPr>
          <w:rFonts w:ascii="Arial" w:hAnsi="Arial" w:cs="Arial"/>
          <w:sz w:val="24"/>
          <w:szCs w:val="24"/>
        </w:rPr>
      </w:pPr>
    </w:p>
    <w:p w:rsidR="005D68F6" w:rsidRDefault="005D68F6" w:rsidP="00D71BF4">
      <w:pPr>
        <w:ind w:left="360"/>
        <w:rPr>
          <w:rFonts w:ascii="Arial" w:hAnsi="Arial" w:cs="Arial"/>
          <w:sz w:val="24"/>
          <w:szCs w:val="24"/>
        </w:rPr>
      </w:pPr>
    </w:p>
    <w:p w:rsidR="00D71BF4" w:rsidRDefault="005D68F6" w:rsidP="005D68F6">
      <w:pPr>
        <w:pStyle w:val="Prrafodelista"/>
        <w:numPr>
          <w:ilvl w:val="0"/>
          <w:numId w:val="8"/>
        </w:numPr>
        <w:rPr>
          <w:rFonts w:ascii="Arial" w:hAnsi="Arial" w:cs="Arial"/>
          <w:sz w:val="24"/>
          <w:szCs w:val="24"/>
        </w:rPr>
      </w:pPr>
      <w:r>
        <w:rPr>
          <w:rFonts w:ascii="Arial" w:hAnsi="Arial" w:cs="Arial"/>
          <w:sz w:val="24"/>
          <w:szCs w:val="24"/>
        </w:rPr>
        <w:t>Tallado</w:t>
      </w:r>
    </w:p>
    <w:p w:rsidR="005D68F6" w:rsidRDefault="005D68F6" w:rsidP="005D68F6">
      <w:pPr>
        <w:pStyle w:val="Prrafodelista"/>
        <w:rPr>
          <w:rFonts w:ascii="Arial" w:hAnsi="Arial" w:cs="Arial"/>
          <w:sz w:val="24"/>
          <w:szCs w:val="24"/>
        </w:rPr>
      </w:pPr>
      <w:r>
        <w:rPr>
          <w:rFonts w:ascii="Arial" w:hAnsi="Arial" w:cs="Arial"/>
          <w:noProof/>
          <w:sz w:val="24"/>
          <w:szCs w:val="24"/>
        </w:rPr>
        <w:drawing>
          <wp:anchor distT="0" distB="0" distL="114300" distR="114300" simplePos="0" relativeHeight="251768832" behindDoc="0" locked="0" layoutInCell="1" allowOverlap="1">
            <wp:simplePos x="0" y="0"/>
            <wp:positionH relativeFrom="column">
              <wp:posOffset>253700</wp:posOffset>
            </wp:positionH>
            <wp:positionV relativeFrom="paragraph">
              <wp:posOffset>200420</wp:posOffset>
            </wp:positionV>
            <wp:extent cx="1989826" cy="2653179"/>
            <wp:effectExtent l="0" t="0" r="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230402_10461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989826" cy="2653179"/>
                    </a:xfrm>
                    <a:prstGeom prst="rect">
                      <a:avLst/>
                    </a:prstGeom>
                  </pic:spPr>
                </pic:pic>
              </a:graphicData>
            </a:graphic>
          </wp:anchor>
        </w:drawing>
      </w:r>
    </w:p>
    <w:p w:rsidR="001535D5" w:rsidRDefault="001535D5">
      <w:pPr>
        <w:rPr>
          <w:rFonts w:ascii="Arial" w:hAnsi="Arial" w:cs="Arial"/>
          <w:sz w:val="24"/>
          <w:szCs w:val="24"/>
        </w:rPr>
      </w:pPr>
      <w:r>
        <w:rPr>
          <w:rFonts w:ascii="Arial" w:hAnsi="Arial" w:cs="Arial"/>
          <w:noProof/>
          <w:sz w:val="24"/>
          <w:szCs w:val="24"/>
        </w:rPr>
        <w:drawing>
          <wp:anchor distT="0" distB="0" distL="114300" distR="114300" simplePos="0" relativeHeight="251769856" behindDoc="0" locked="0" layoutInCell="1" allowOverlap="1" wp14:anchorId="4EBCD2CB">
            <wp:simplePos x="0" y="0"/>
            <wp:positionH relativeFrom="column">
              <wp:posOffset>3370903</wp:posOffset>
            </wp:positionH>
            <wp:positionV relativeFrom="paragraph">
              <wp:posOffset>2320470</wp:posOffset>
            </wp:positionV>
            <wp:extent cx="1983740" cy="2645410"/>
            <wp:effectExtent l="0" t="0" r="0" b="254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230409_10455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983740" cy="2645410"/>
                    </a:xfrm>
                    <a:prstGeom prst="rect">
                      <a:avLst/>
                    </a:prstGeom>
                  </pic:spPr>
                </pic:pic>
              </a:graphicData>
            </a:graphic>
          </wp:anchor>
        </w:drawing>
      </w:r>
      <w:r>
        <w:rPr>
          <w:rFonts w:ascii="Arial" w:hAnsi="Arial" w:cs="Arial"/>
          <w:noProof/>
          <w:sz w:val="24"/>
          <w:szCs w:val="24"/>
        </w:rPr>
        <w:drawing>
          <wp:anchor distT="0" distB="0" distL="114300" distR="114300" simplePos="0" relativeHeight="251766784" behindDoc="0" locked="0" layoutInCell="1" allowOverlap="1">
            <wp:simplePos x="0" y="0"/>
            <wp:positionH relativeFrom="column">
              <wp:posOffset>270151</wp:posOffset>
            </wp:positionH>
            <wp:positionV relativeFrom="paragraph">
              <wp:posOffset>3155555</wp:posOffset>
            </wp:positionV>
            <wp:extent cx="2322830" cy="1742440"/>
            <wp:effectExtent l="0" t="0" r="127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0230402_12115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322830" cy="174244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767808" behindDoc="0" locked="0" layoutInCell="1" allowOverlap="1">
            <wp:simplePos x="0" y="0"/>
            <wp:positionH relativeFrom="margin">
              <wp:posOffset>3107606</wp:posOffset>
            </wp:positionH>
            <wp:positionV relativeFrom="paragraph">
              <wp:posOffset>349382</wp:posOffset>
            </wp:positionV>
            <wp:extent cx="2177415" cy="1633220"/>
            <wp:effectExtent l="0" t="0" r="0" b="508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230402_11340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77415" cy="163322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br w:type="page"/>
      </w:r>
    </w:p>
    <w:p w:rsidR="005D68F6" w:rsidRDefault="005E6B6F" w:rsidP="008D32E0">
      <w:pPr>
        <w:pStyle w:val="Prrafodelista"/>
        <w:numPr>
          <w:ilvl w:val="0"/>
          <w:numId w:val="8"/>
        </w:numPr>
        <w:rPr>
          <w:rFonts w:ascii="Arial" w:hAnsi="Arial" w:cs="Arial"/>
          <w:sz w:val="24"/>
          <w:szCs w:val="24"/>
        </w:rPr>
      </w:pPr>
      <w:r>
        <w:rPr>
          <w:rFonts w:ascii="Arial" w:hAnsi="Arial" w:cs="Arial"/>
          <w:noProof/>
          <w:sz w:val="24"/>
          <w:szCs w:val="24"/>
        </w:rPr>
        <w:lastRenderedPageBreak/>
        <w:drawing>
          <wp:anchor distT="0" distB="0" distL="114300" distR="114300" simplePos="0" relativeHeight="251779072" behindDoc="0" locked="0" layoutInCell="1" allowOverlap="1">
            <wp:simplePos x="0" y="0"/>
            <wp:positionH relativeFrom="column">
              <wp:posOffset>3163570</wp:posOffset>
            </wp:positionH>
            <wp:positionV relativeFrom="paragraph">
              <wp:posOffset>405130</wp:posOffset>
            </wp:positionV>
            <wp:extent cx="2682875" cy="2012315"/>
            <wp:effectExtent l="0" t="0" r="3175" b="698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20230413_083903.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682875" cy="2012315"/>
                    </a:xfrm>
                    <a:prstGeom prst="rect">
                      <a:avLst/>
                    </a:prstGeom>
                  </pic:spPr>
                </pic:pic>
              </a:graphicData>
            </a:graphic>
            <wp14:sizeRelH relativeFrom="margin">
              <wp14:pctWidth>0</wp14:pctWidth>
            </wp14:sizeRelH>
            <wp14:sizeRelV relativeFrom="margin">
              <wp14:pctHeight>0</wp14:pctHeight>
            </wp14:sizeRelV>
          </wp:anchor>
        </w:drawing>
      </w:r>
      <w:r w:rsidR="008D32E0">
        <w:rPr>
          <w:rFonts w:ascii="Arial" w:hAnsi="Arial" w:cs="Arial"/>
          <w:noProof/>
          <w:sz w:val="24"/>
          <w:szCs w:val="24"/>
        </w:rPr>
        <w:t>Imprimado y pintado</w:t>
      </w:r>
    </w:p>
    <w:p w:rsidR="008D32E0" w:rsidRDefault="00B21079" w:rsidP="008D32E0">
      <w:pPr>
        <w:rPr>
          <w:rFonts w:ascii="Arial" w:hAnsi="Arial" w:cs="Arial"/>
          <w:sz w:val="24"/>
          <w:szCs w:val="24"/>
        </w:rPr>
      </w:pPr>
      <w:r>
        <w:rPr>
          <w:rFonts w:ascii="Arial" w:hAnsi="Arial" w:cs="Arial"/>
          <w:noProof/>
          <w:sz w:val="24"/>
          <w:szCs w:val="24"/>
        </w:rPr>
        <w:drawing>
          <wp:anchor distT="0" distB="0" distL="114300" distR="114300" simplePos="0" relativeHeight="251770880" behindDoc="0" locked="0" layoutInCell="1" allowOverlap="1">
            <wp:simplePos x="0" y="0"/>
            <wp:positionH relativeFrom="column">
              <wp:posOffset>115654</wp:posOffset>
            </wp:positionH>
            <wp:positionV relativeFrom="paragraph">
              <wp:posOffset>80693</wp:posOffset>
            </wp:positionV>
            <wp:extent cx="2777609" cy="2083207"/>
            <wp:effectExtent l="0" t="0" r="381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230412_082556.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77609" cy="2083207"/>
                    </a:xfrm>
                    <a:prstGeom prst="rect">
                      <a:avLst/>
                    </a:prstGeom>
                  </pic:spPr>
                </pic:pic>
              </a:graphicData>
            </a:graphic>
          </wp:anchor>
        </w:drawing>
      </w:r>
    </w:p>
    <w:p w:rsidR="008D32E0" w:rsidRDefault="008D32E0" w:rsidP="008D32E0">
      <w:pPr>
        <w:rPr>
          <w:rFonts w:ascii="Arial" w:hAnsi="Arial" w:cs="Arial"/>
          <w:sz w:val="24"/>
          <w:szCs w:val="24"/>
        </w:rPr>
      </w:pPr>
    </w:p>
    <w:p w:rsidR="008D32E0" w:rsidRDefault="005E6B6F" w:rsidP="005E6B6F">
      <w:pPr>
        <w:jc w:val="center"/>
        <w:rPr>
          <w:rFonts w:ascii="Arial" w:hAnsi="Arial" w:cs="Arial"/>
          <w:sz w:val="24"/>
          <w:szCs w:val="24"/>
        </w:rPr>
      </w:pPr>
      <w:r>
        <w:rPr>
          <w:rFonts w:ascii="Arial" w:hAnsi="Arial" w:cs="Arial"/>
          <w:noProof/>
          <w:sz w:val="24"/>
          <w:szCs w:val="24"/>
        </w:rPr>
        <w:drawing>
          <wp:inline distT="0" distB="0" distL="0" distR="0">
            <wp:extent cx="4543246" cy="3407435"/>
            <wp:effectExtent l="0" t="0" r="0" b="25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20230413_09025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548214" cy="3411161"/>
                    </a:xfrm>
                    <a:prstGeom prst="rect">
                      <a:avLst/>
                    </a:prstGeom>
                  </pic:spPr>
                </pic:pic>
              </a:graphicData>
            </a:graphic>
          </wp:inline>
        </w:drawing>
      </w:r>
    </w:p>
    <w:p w:rsidR="005E6B6F" w:rsidRDefault="005E6B6F" w:rsidP="005E6B6F">
      <w:pPr>
        <w:jc w:val="center"/>
        <w:rPr>
          <w:rFonts w:ascii="Arial" w:hAnsi="Arial" w:cs="Arial"/>
          <w:sz w:val="24"/>
          <w:szCs w:val="24"/>
        </w:rPr>
      </w:pPr>
    </w:p>
    <w:p w:rsidR="005E6B6F" w:rsidRDefault="005E6B6F" w:rsidP="005E6B6F">
      <w:pPr>
        <w:jc w:val="center"/>
        <w:rPr>
          <w:rFonts w:ascii="Arial" w:hAnsi="Arial" w:cs="Arial"/>
          <w:sz w:val="24"/>
          <w:szCs w:val="24"/>
        </w:rPr>
      </w:pPr>
    </w:p>
    <w:p w:rsidR="005E6B6F" w:rsidRDefault="005E6B6F" w:rsidP="005E6B6F">
      <w:pPr>
        <w:jc w:val="center"/>
        <w:rPr>
          <w:rFonts w:ascii="Arial" w:hAnsi="Arial" w:cs="Arial"/>
          <w:sz w:val="24"/>
          <w:szCs w:val="24"/>
        </w:rPr>
      </w:pPr>
    </w:p>
    <w:p w:rsidR="005E6B6F" w:rsidRDefault="005E6B6F" w:rsidP="005E6B6F">
      <w:pPr>
        <w:jc w:val="center"/>
        <w:rPr>
          <w:rFonts w:ascii="Arial" w:hAnsi="Arial" w:cs="Arial"/>
          <w:sz w:val="24"/>
          <w:szCs w:val="24"/>
        </w:rPr>
      </w:pPr>
    </w:p>
    <w:p w:rsidR="005E6B6F" w:rsidRDefault="005E6B6F" w:rsidP="005E6B6F">
      <w:pPr>
        <w:jc w:val="center"/>
        <w:rPr>
          <w:rFonts w:ascii="Arial" w:hAnsi="Arial" w:cs="Arial"/>
          <w:sz w:val="24"/>
          <w:szCs w:val="24"/>
        </w:rPr>
      </w:pPr>
    </w:p>
    <w:p w:rsidR="005E6B6F" w:rsidRDefault="005E6B6F" w:rsidP="005E6B6F">
      <w:pPr>
        <w:jc w:val="center"/>
        <w:rPr>
          <w:rFonts w:ascii="Arial" w:hAnsi="Arial" w:cs="Arial"/>
          <w:sz w:val="24"/>
          <w:szCs w:val="24"/>
        </w:rPr>
      </w:pPr>
    </w:p>
    <w:p w:rsidR="005E6B6F" w:rsidRDefault="005E6B6F" w:rsidP="005E6B6F">
      <w:pPr>
        <w:jc w:val="center"/>
        <w:rPr>
          <w:rFonts w:ascii="Arial" w:hAnsi="Arial" w:cs="Arial"/>
          <w:sz w:val="24"/>
          <w:szCs w:val="24"/>
        </w:rPr>
      </w:pPr>
    </w:p>
    <w:p w:rsidR="005E6B6F" w:rsidRDefault="005E6B6F" w:rsidP="005E6B6F">
      <w:pPr>
        <w:jc w:val="center"/>
        <w:rPr>
          <w:rFonts w:ascii="Arial" w:hAnsi="Arial" w:cs="Arial"/>
          <w:sz w:val="24"/>
          <w:szCs w:val="24"/>
        </w:rPr>
      </w:pPr>
    </w:p>
    <w:p w:rsidR="005E6B6F" w:rsidRPr="005E6B6F" w:rsidRDefault="005E6B6F" w:rsidP="005E6B6F">
      <w:pPr>
        <w:pStyle w:val="Prrafodelista"/>
        <w:numPr>
          <w:ilvl w:val="0"/>
          <w:numId w:val="8"/>
        </w:numPr>
        <w:rPr>
          <w:rFonts w:ascii="Arial" w:hAnsi="Arial" w:cs="Arial"/>
          <w:sz w:val="24"/>
          <w:szCs w:val="24"/>
        </w:rPr>
      </w:pPr>
      <w:r w:rsidRPr="005E6B6F">
        <w:rPr>
          <w:rFonts w:ascii="Arial" w:hAnsi="Arial" w:cs="Arial"/>
          <w:sz w:val="24"/>
          <w:szCs w:val="24"/>
        </w:rPr>
        <w:lastRenderedPageBreak/>
        <w:t>Resultado final</w:t>
      </w:r>
    </w:p>
    <w:p w:rsidR="005E6B6F" w:rsidRDefault="00221439" w:rsidP="00CB1E62">
      <w:pPr>
        <w:pStyle w:val="Prrafodelista"/>
        <w:rPr>
          <w:rFonts w:ascii="Arial" w:hAnsi="Arial" w:cs="Arial"/>
          <w:sz w:val="24"/>
          <w:szCs w:val="24"/>
        </w:rPr>
      </w:pPr>
      <w:r>
        <w:rPr>
          <w:rFonts w:ascii="Arial" w:hAnsi="Arial" w:cs="Arial"/>
          <w:noProof/>
          <w:sz w:val="24"/>
          <w:szCs w:val="24"/>
        </w:rPr>
        <w:drawing>
          <wp:inline distT="0" distB="0" distL="0" distR="0" wp14:anchorId="5594F7DD" wp14:editId="4EF5B273">
            <wp:extent cx="5400040" cy="4050030"/>
            <wp:effectExtent l="0" t="0" r="0" b="762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20230413_181529.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rFonts w:ascii="Arial" w:hAnsi="Arial" w:cs="Arial"/>
          <w:noProof/>
          <w:sz w:val="24"/>
          <w:szCs w:val="24"/>
        </w:rPr>
        <w:drawing>
          <wp:inline distT="0" distB="0" distL="0" distR="0" wp14:anchorId="4C9C8DDC" wp14:editId="2CFB0FB5">
            <wp:extent cx="5400040" cy="4050030"/>
            <wp:effectExtent l="0" t="0" r="0" b="762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20230413_18150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221439" w:rsidRDefault="00221439" w:rsidP="005E6B6F">
      <w:pPr>
        <w:pStyle w:val="Prrafodelista"/>
        <w:rPr>
          <w:rFonts w:ascii="Arial" w:hAnsi="Arial" w:cs="Arial"/>
          <w:sz w:val="24"/>
          <w:szCs w:val="24"/>
        </w:rPr>
      </w:pPr>
      <w:r>
        <w:rPr>
          <w:rFonts w:ascii="Arial" w:hAnsi="Arial" w:cs="Arial"/>
          <w:noProof/>
          <w:sz w:val="24"/>
          <w:szCs w:val="24"/>
        </w:rPr>
        <w:lastRenderedPageBreak/>
        <w:drawing>
          <wp:inline distT="0" distB="0" distL="0" distR="0">
            <wp:extent cx="5400040" cy="7200265"/>
            <wp:effectExtent l="0" t="0" r="0" b="63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20230413_181513.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r>
        <w:rPr>
          <w:rFonts w:ascii="Arial" w:hAnsi="Arial" w:cs="Arial"/>
          <w:noProof/>
          <w:sz w:val="24"/>
          <w:szCs w:val="24"/>
        </w:rPr>
        <w:lastRenderedPageBreak/>
        <w:drawing>
          <wp:inline distT="0" distB="0" distL="0" distR="0">
            <wp:extent cx="5400040" cy="4050030"/>
            <wp:effectExtent l="0" t="0" r="0" b="762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20230413_18154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rFonts w:ascii="Arial" w:hAnsi="Arial" w:cs="Arial"/>
          <w:noProof/>
          <w:sz w:val="24"/>
          <w:szCs w:val="24"/>
        </w:rPr>
        <w:drawing>
          <wp:inline distT="0" distB="0" distL="0" distR="0">
            <wp:extent cx="5400040" cy="4050030"/>
            <wp:effectExtent l="0" t="0" r="0" b="762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20230413_181557.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CB1E62" w:rsidRDefault="00CB1E62" w:rsidP="005E6B6F">
      <w:pPr>
        <w:pStyle w:val="Prrafodelista"/>
        <w:rPr>
          <w:rFonts w:ascii="Arial" w:hAnsi="Arial" w:cs="Arial"/>
          <w:sz w:val="24"/>
          <w:szCs w:val="24"/>
        </w:rPr>
      </w:pPr>
    </w:p>
    <w:p w:rsidR="00CB1E62" w:rsidRDefault="00CB1E62" w:rsidP="005E6B6F">
      <w:pPr>
        <w:pStyle w:val="Prrafodelista"/>
        <w:rPr>
          <w:rFonts w:ascii="Arial" w:hAnsi="Arial" w:cs="Arial"/>
          <w:sz w:val="24"/>
          <w:szCs w:val="24"/>
        </w:rPr>
      </w:pPr>
    </w:p>
    <w:p w:rsidR="00CB1E62" w:rsidRDefault="00CB1E62" w:rsidP="005E6B6F">
      <w:pPr>
        <w:pStyle w:val="Prrafodelista"/>
        <w:rPr>
          <w:rFonts w:ascii="Arial" w:hAnsi="Arial" w:cs="Arial"/>
          <w:sz w:val="24"/>
          <w:szCs w:val="24"/>
        </w:rPr>
      </w:pPr>
    </w:p>
    <w:p w:rsidR="00CB1E62" w:rsidRDefault="00CB1E62" w:rsidP="005E6B6F">
      <w:pPr>
        <w:pStyle w:val="Prrafodelista"/>
        <w:rPr>
          <w:rFonts w:ascii="Arial" w:hAnsi="Arial" w:cs="Arial"/>
          <w:sz w:val="24"/>
          <w:szCs w:val="24"/>
        </w:rPr>
      </w:pPr>
    </w:p>
    <w:p w:rsidR="00CB1E62" w:rsidRDefault="00CB1E62" w:rsidP="00CB1E62">
      <w:pPr>
        <w:pStyle w:val="Prrafodelista"/>
        <w:numPr>
          <w:ilvl w:val="0"/>
          <w:numId w:val="8"/>
        </w:numPr>
        <w:rPr>
          <w:rFonts w:ascii="Arial" w:hAnsi="Arial" w:cs="Arial"/>
          <w:sz w:val="24"/>
          <w:szCs w:val="24"/>
        </w:rPr>
      </w:pPr>
      <w:r>
        <w:rPr>
          <w:rFonts w:ascii="Arial" w:hAnsi="Arial" w:cs="Arial"/>
          <w:sz w:val="24"/>
          <w:szCs w:val="24"/>
        </w:rPr>
        <w:lastRenderedPageBreak/>
        <w:t>Referentes</w:t>
      </w:r>
    </w:p>
    <w:p w:rsidR="00CB1E62" w:rsidRDefault="00CB1E62" w:rsidP="00CB1E62">
      <w:pPr>
        <w:rPr>
          <w:rFonts w:ascii="Arial" w:hAnsi="Arial" w:cs="Arial"/>
          <w:sz w:val="24"/>
          <w:szCs w:val="24"/>
        </w:rPr>
      </w:pPr>
    </w:p>
    <w:p w:rsidR="005D3AA3" w:rsidRPr="005D3AA3" w:rsidRDefault="005D3AA3" w:rsidP="005D3AA3">
      <w:pPr>
        <w:rPr>
          <w:rFonts w:ascii="Arial" w:hAnsi="Arial" w:cs="Arial"/>
          <w:color w:val="0563C1" w:themeColor="hyperlink"/>
          <w:sz w:val="24"/>
          <w:szCs w:val="24"/>
          <w:u w:val="single"/>
          <w:lang w:val="en-GB"/>
        </w:rPr>
      </w:pPr>
      <w:r w:rsidRPr="005D3AA3">
        <w:rPr>
          <w:rFonts w:ascii="Arial" w:hAnsi="Arial" w:cs="Arial"/>
          <w:sz w:val="24"/>
          <w:szCs w:val="24"/>
          <w:lang w:val="en-GB"/>
        </w:rPr>
        <w:t xml:space="preserve">Fifteen Pairs of Hands, de Bruce Nauman, 2009 Fuente: </w:t>
      </w:r>
      <w:hyperlink r:id="rId99" w:history="1">
        <w:r w:rsidRPr="005D3AA3">
          <w:rPr>
            <w:rFonts w:ascii="Arial" w:hAnsi="Arial" w:cs="Arial"/>
            <w:color w:val="0563C1" w:themeColor="hyperlink"/>
            <w:sz w:val="24"/>
            <w:szCs w:val="24"/>
            <w:u w:val="single"/>
            <w:lang w:val="en-GB"/>
          </w:rPr>
          <w:t>http://www.artsobserver.com/2012/01/09/fifteen-pairs-of-hands-by-brucenauman-meaningful-gestures-up-for-interpretation</w:t>
        </w:r>
      </w:hyperlink>
    </w:p>
    <w:p w:rsidR="005D3AA3" w:rsidRDefault="005D3AA3" w:rsidP="005D3AA3">
      <w:pPr>
        <w:rPr>
          <w:rFonts w:ascii="Arial" w:hAnsi="Arial" w:cs="Arial"/>
          <w:color w:val="0563C1" w:themeColor="hyperlink"/>
          <w:sz w:val="24"/>
          <w:szCs w:val="24"/>
          <w:u w:val="single"/>
        </w:rPr>
      </w:pPr>
      <w:r w:rsidRPr="005D3AA3">
        <w:rPr>
          <w:rFonts w:ascii="Arial" w:hAnsi="Arial" w:cs="Arial"/>
          <w:sz w:val="24"/>
          <w:szCs w:val="24"/>
        </w:rPr>
        <w:t>Història de les mans. Exposició itinerant 2022-2024. Curador Alexandra Laudo.</w:t>
      </w:r>
      <w:hyperlink r:id="rId100" w:history="1">
        <w:r w:rsidRPr="00E97904">
          <w:rPr>
            <w:rStyle w:val="Hipervnculo"/>
            <w:rFonts w:ascii="Arial" w:hAnsi="Arial" w:cs="Arial"/>
            <w:sz w:val="24"/>
            <w:szCs w:val="24"/>
          </w:rPr>
          <w:t>https://www.diba.cat/es/web/oda/historiadelesmans</w:t>
        </w:r>
      </w:hyperlink>
    </w:p>
    <w:p w:rsidR="00040F99" w:rsidRDefault="00040F99" w:rsidP="005D3AA3">
      <w:pPr>
        <w:rPr>
          <w:rFonts w:ascii="Arial" w:hAnsi="Arial" w:cs="Arial"/>
          <w:sz w:val="24"/>
          <w:szCs w:val="24"/>
        </w:rPr>
      </w:pPr>
    </w:p>
    <w:p w:rsidR="00040F99" w:rsidRPr="005D3AA3" w:rsidRDefault="00040F99" w:rsidP="005D3AA3">
      <w:pPr>
        <w:rPr>
          <w:rFonts w:ascii="Arial" w:hAnsi="Arial" w:cs="Arial"/>
          <w:sz w:val="24"/>
          <w:szCs w:val="24"/>
        </w:rPr>
      </w:pPr>
    </w:p>
    <w:p w:rsidR="00CB1E62" w:rsidRPr="00CB1E62" w:rsidRDefault="00CB1E62" w:rsidP="00CB1E62">
      <w:pPr>
        <w:rPr>
          <w:rFonts w:ascii="Arial" w:hAnsi="Arial" w:cs="Arial"/>
          <w:sz w:val="24"/>
          <w:szCs w:val="24"/>
        </w:rPr>
      </w:pPr>
    </w:p>
    <w:sectPr w:rsidR="00CB1E62" w:rsidRPr="00CB1E62" w:rsidSect="00BE47CF">
      <w:pgSz w:w="11906" w:h="16838"/>
      <w:pgMar w:top="1417" w:right="1701" w:bottom="1417" w:left="1701"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altName w:val="Arial"/>
    <w:panose1 w:val="00000000000000000000"/>
    <w:charset w:val="00"/>
    <w:family w:val="roman"/>
    <w:notTrueType/>
    <w:pitch w:val="default"/>
  </w:font>
  <w:font w:name="UOC Sans_Regular">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3B77B3"/>
    <w:multiLevelType w:val="hybridMultilevel"/>
    <w:tmpl w:val="555E55C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08C8242D"/>
    <w:multiLevelType w:val="multilevel"/>
    <w:tmpl w:val="04F21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2322EAE"/>
    <w:multiLevelType w:val="hybridMultilevel"/>
    <w:tmpl w:val="178E130A"/>
    <w:lvl w:ilvl="0" w:tplc="7F160F74">
      <w:start w:val="1"/>
      <w:numFmt w:val="decimal"/>
      <w:lvlText w:val="%1."/>
      <w:lvlJc w:val="left"/>
      <w:pPr>
        <w:ind w:left="1210" w:hanging="360"/>
      </w:pPr>
      <w:rPr>
        <w:rFonts w:hint="default"/>
      </w:rPr>
    </w:lvl>
    <w:lvl w:ilvl="1" w:tplc="0C0A0019" w:tentative="1">
      <w:start w:val="1"/>
      <w:numFmt w:val="lowerLetter"/>
      <w:lvlText w:val="%2."/>
      <w:lvlJc w:val="left"/>
      <w:pPr>
        <w:ind w:left="1930" w:hanging="360"/>
      </w:pPr>
    </w:lvl>
    <w:lvl w:ilvl="2" w:tplc="0C0A001B" w:tentative="1">
      <w:start w:val="1"/>
      <w:numFmt w:val="lowerRoman"/>
      <w:lvlText w:val="%3."/>
      <w:lvlJc w:val="right"/>
      <w:pPr>
        <w:ind w:left="2650" w:hanging="180"/>
      </w:pPr>
    </w:lvl>
    <w:lvl w:ilvl="3" w:tplc="0C0A000F" w:tentative="1">
      <w:start w:val="1"/>
      <w:numFmt w:val="decimal"/>
      <w:lvlText w:val="%4."/>
      <w:lvlJc w:val="left"/>
      <w:pPr>
        <w:ind w:left="3370" w:hanging="360"/>
      </w:pPr>
    </w:lvl>
    <w:lvl w:ilvl="4" w:tplc="0C0A0019" w:tentative="1">
      <w:start w:val="1"/>
      <w:numFmt w:val="lowerLetter"/>
      <w:lvlText w:val="%5."/>
      <w:lvlJc w:val="left"/>
      <w:pPr>
        <w:ind w:left="4090" w:hanging="360"/>
      </w:pPr>
    </w:lvl>
    <w:lvl w:ilvl="5" w:tplc="0C0A001B" w:tentative="1">
      <w:start w:val="1"/>
      <w:numFmt w:val="lowerRoman"/>
      <w:lvlText w:val="%6."/>
      <w:lvlJc w:val="right"/>
      <w:pPr>
        <w:ind w:left="4810" w:hanging="180"/>
      </w:pPr>
    </w:lvl>
    <w:lvl w:ilvl="6" w:tplc="0C0A000F" w:tentative="1">
      <w:start w:val="1"/>
      <w:numFmt w:val="decimal"/>
      <w:lvlText w:val="%7."/>
      <w:lvlJc w:val="left"/>
      <w:pPr>
        <w:ind w:left="5530" w:hanging="360"/>
      </w:pPr>
    </w:lvl>
    <w:lvl w:ilvl="7" w:tplc="0C0A0019" w:tentative="1">
      <w:start w:val="1"/>
      <w:numFmt w:val="lowerLetter"/>
      <w:lvlText w:val="%8."/>
      <w:lvlJc w:val="left"/>
      <w:pPr>
        <w:ind w:left="6250" w:hanging="360"/>
      </w:pPr>
    </w:lvl>
    <w:lvl w:ilvl="8" w:tplc="0C0A001B" w:tentative="1">
      <w:start w:val="1"/>
      <w:numFmt w:val="lowerRoman"/>
      <w:lvlText w:val="%9."/>
      <w:lvlJc w:val="right"/>
      <w:pPr>
        <w:ind w:left="6970" w:hanging="180"/>
      </w:pPr>
    </w:lvl>
  </w:abstractNum>
  <w:abstractNum w:abstractNumId="3" w15:restartNumberingAfterBreak="0">
    <w:nsid w:val="1E956B2B"/>
    <w:multiLevelType w:val="hybridMultilevel"/>
    <w:tmpl w:val="3228B01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24866EBA"/>
    <w:multiLevelType w:val="hybridMultilevel"/>
    <w:tmpl w:val="0804C76E"/>
    <w:lvl w:ilvl="0" w:tplc="0C0A000F">
      <w:start w:val="2"/>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2ACD371B"/>
    <w:multiLevelType w:val="hybridMultilevel"/>
    <w:tmpl w:val="28F257F6"/>
    <w:lvl w:ilvl="0" w:tplc="0C0A000F">
      <w:start w:val="6"/>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411C05A6"/>
    <w:multiLevelType w:val="hybridMultilevel"/>
    <w:tmpl w:val="5E88082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44313D39"/>
    <w:multiLevelType w:val="hybridMultilevel"/>
    <w:tmpl w:val="2972670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445247D8"/>
    <w:multiLevelType w:val="hybridMultilevel"/>
    <w:tmpl w:val="AD4010A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4ECA70DA"/>
    <w:multiLevelType w:val="hybridMultilevel"/>
    <w:tmpl w:val="D1CE5EB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5A27658B"/>
    <w:multiLevelType w:val="hybridMultilevel"/>
    <w:tmpl w:val="1E32CD2C"/>
    <w:lvl w:ilvl="0" w:tplc="0C0A000F">
      <w:start w:val="1"/>
      <w:numFmt w:val="decimal"/>
      <w:lvlText w:val="%1."/>
      <w:lvlJc w:val="left"/>
      <w:pPr>
        <w:ind w:left="1069"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62785C60"/>
    <w:multiLevelType w:val="hybridMultilevel"/>
    <w:tmpl w:val="57E456DC"/>
    <w:lvl w:ilvl="0" w:tplc="0C0A000F">
      <w:start w:val="1"/>
      <w:numFmt w:val="decimal"/>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6E7B3AAB"/>
    <w:multiLevelType w:val="hybridMultilevel"/>
    <w:tmpl w:val="3C9216B4"/>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71EB18E7"/>
    <w:multiLevelType w:val="hybridMultilevel"/>
    <w:tmpl w:val="EBA84C7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7F750D51"/>
    <w:multiLevelType w:val="hybridMultilevel"/>
    <w:tmpl w:val="21621CE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3"/>
  </w:num>
  <w:num w:numId="2">
    <w:abstractNumId w:val="3"/>
  </w:num>
  <w:num w:numId="3">
    <w:abstractNumId w:val="2"/>
  </w:num>
  <w:num w:numId="4">
    <w:abstractNumId w:val="6"/>
  </w:num>
  <w:num w:numId="5">
    <w:abstractNumId w:val="12"/>
  </w:num>
  <w:num w:numId="6">
    <w:abstractNumId w:val="5"/>
  </w:num>
  <w:num w:numId="7">
    <w:abstractNumId w:val="8"/>
  </w:num>
  <w:num w:numId="8">
    <w:abstractNumId w:val="4"/>
  </w:num>
  <w:num w:numId="9">
    <w:abstractNumId w:val="14"/>
  </w:num>
  <w:num w:numId="10">
    <w:abstractNumId w:val="10"/>
  </w:num>
  <w:num w:numId="11">
    <w:abstractNumId w:val="1"/>
  </w:num>
  <w:num w:numId="12">
    <w:abstractNumId w:val="7"/>
  </w:num>
  <w:num w:numId="13">
    <w:abstractNumId w:val="9"/>
  </w:num>
  <w:num w:numId="14">
    <w:abstractNumId w:val="11"/>
  </w:num>
  <w:num w:numId="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47CF"/>
    <w:rsid w:val="00004AF4"/>
    <w:rsid w:val="00017D4F"/>
    <w:rsid w:val="00040F99"/>
    <w:rsid w:val="000669D8"/>
    <w:rsid w:val="00067438"/>
    <w:rsid w:val="000E62F0"/>
    <w:rsid w:val="001313F1"/>
    <w:rsid w:val="00133B4F"/>
    <w:rsid w:val="00141ABA"/>
    <w:rsid w:val="00152D8B"/>
    <w:rsid w:val="001535D5"/>
    <w:rsid w:val="0016517D"/>
    <w:rsid w:val="00177DFE"/>
    <w:rsid w:val="00183DEB"/>
    <w:rsid w:val="00197CB4"/>
    <w:rsid w:val="001F553E"/>
    <w:rsid w:val="001F5F68"/>
    <w:rsid w:val="00221439"/>
    <w:rsid w:val="0023605F"/>
    <w:rsid w:val="00283942"/>
    <w:rsid w:val="00283A16"/>
    <w:rsid w:val="002B50B2"/>
    <w:rsid w:val="002C254A"/>
    <w:rsid w:val="002C5F9D"/>
    <w:rsid w:val="00321CDE"/>
    <w:rsid w:val="00330EDD"/>
    <w:rsid w:val="00354E97"/>
    <w:rsid w:val="003629CB"/>
    <w:rsid w:val="00374082"/>
    <w:rsid w:val="00393CB2"/>
    <w:rsid w:val="003A314D"/>
    <w:rsid w:val="003A7DF5"/>
    <w:rsid w:val="003D546B"/>
    <w:rsid w:val="003D611F"/>
    <w:rsid w:val="00400273"/>
    <w:rsid w:val="00441B2E"/>
    <w:rsid w:val="004676A8"/>
    <w:rsid w:val="00485558"/>
    <w:rsid w:val="004A6440"/>
    <w:rsid w:val="004B661A"/>
    <w:rsid w:val="004C4174"/>
    <w:rsid w:val="004D54D7"/>
    <w:rsid w:val="004E18F5"/>
    <w:rsid w:val="004E232B"/>
    <w:rsid w:val="0050570C"/>
    <w:rsid w:val="005212CC"/>
    <w:rsid w:val="00525D0C"/>
    <w:rsid w:val="00544CC7"/>
    <w:rsid w:val="00545CB5"/>
    <w:rsid w:val="00587731"/>
    <w:rsid w:val="00592625"/>
    <w:rsid w:val="005B7B1D"/>
    <w:rsid w:val="005C7685"/>
    <w:rsid w:val="005D3AA3"/>
    <w:rsid w:val="005D68F6"/>
    <w:rsid w:val="005E6B6F"/>
    <w:rsid w:val="00621733"/>
    <w:rsid w:val="00627B4A"/>
    <w:rsid w:val="0066624A"/>
    <w:rsid w:val="006936B0"/>
    <w:rsid w:val="006B0E25"/>
    <w:rsid w:val="006C08C8"/>
    <w:rsid w:val="006E72BD"/>
    <w:rsid w:val="00704D06"/>
    <w:rsid w:val="00724736"/>
    <w:rsid w:val="007349A5"/>
    <w:rsid w:val="0075483A"/>
    <w:rsid w:val="007A065F"/>
    <w:rsid w:val="007A1A28"/>
    <w:rsid w:val="007B7075"/>
    <w:rsid w:val="007C622D"/>
    <w:rsid w:val="007F1CAA"/>
    <w:rsid w:val="007F7F4D"/>
    <w:rsid w:val="008500D6"/>
    <w:rsid w:val="0085673A"/>
    <w:rsid w:val="00872419"/>
    <w:rsid w:val="008735FB"/>
    <w:rsid w:val="008911DF"/>
    <w:rsid w:val="008A7DC5"/>
    <w:rsid w:val="008D17F8"/>
    <w:rsid w:val="008D32E0"/>
    <w:rsid w:val="008D470B"/>
    <w:rsid w:val="008D5285"/>
    <w:rsid w:val="008E23F2"/>
    <w:rsid w:val="008F16AF"/>
    <w:rsid w:val="00912748"/>
    <w:rsid w:val="00913A5E"/>
    <w:rsid w:val="00951D59"/>
    <w:rsid w:val="00970CA6"/>
    <w:rsid w:val="00983795"/>
    <w:rsid w:val="009A5B32"/>
    <w:rsid w:val="009A6E16"/>
    <w:rsid w:val="009C0531"/>
    <w:rsid w:val="009C7FA0"/>
    <w:rsid w:val="009D3E11"/>
    <w:rsid w:val="00A26787"/>
    <w:rsid w:val="00A26DFB"/>
    <w:rsid w:val="00A27729"/>
    <w:rsid w:val="00A4156D"/>
    <w:rsid w:val="00A456B0"/>
    <w:rsid w:val="00A51004"/>
    <w:rsid w:val="00A614DD"/>
    <w:rsid w:val="00AA2F21"/>
    <w:rsid w:val="00AB1B00"/>
    <w:rsid w:val="00AB380D"/>
    <w:rsid w:val="00AC3A47"/>
    <w:rsid w:val="00AD094A"/>
    <w:rsid w:val="00AD74D3"/>
    <w:rsid w:val="00B21079"/>
    <w:rsid w:val="00B269A0"/>
    <w:rsid w:val="00B975B6"/>
    <w:rsid w:val="00BE47CF"/>
    <w:rsid w:val="00C018A1"/>
    <w:rsid w:val="00C85260"/>
    <w:rsid w:val="00C87A38"/>
    <w:rsid w:val="00CB1E62"/>
    <w:rsid w:val="00CC36E4"/>
    <w:rsid w:val="00CE2F0B"/>
    <w:rsid w:val="00D004FD"/>
    <w:rsid w:val="00D259E7"/>
    <w:rsid w:val="00D57BBF"/>
    <w:rsid w:val="00D71BF4"/>
    <w:rsid w:val="00D76629"/>
    <w:rsid w:val="00D9240D"/>
    <w:rsid w:val="00DA492C"/>
    <w:rsid w:val="00DC1237"/>
    <w:rsid w:val="00DD110D"/>
    <w:rsid w:val="00DD1FAB"/>
    <w:rsid w:val="00DE6808"/>
    <w:rsid w:val="00DE7C1C"/>
    <w:rsid w:val="00E045C7"/>
    <w:rsid w:val="00E147D9"/>
    <w:rsid w:val="00E3745B"/>
    <w:rsid w:val="00E55126"/>
    <w:rsid w:val="00E61D63"/>
    <w:rsid w:val="00E839FF"/>
    <w:rsid w:val="00EA2655"/>
    <w:rsid w:val="00EA6A5A"/>
    <w:rsid w:val="00EA74C8"/>
    <w:rsid w:val="00EC0B2F"/>
    <w:rsid w:val="00EF281C"/>
    <w:rsid w:val="00F075A3"/>
    <w:rsid w:val="00F403D4"/>
    <w:rsid w:val="00F62FCF"/>
    <w:rsid w:val="00F8010D"/>
    <w:rsid w:val="00F8776A"/>
    <w:rsid w:val="00F90EB6"/>
    <w:rsid w:val="00FA3851"/>
    <w:rsid w:val="00FA78CF"/>
    <w:rsid w:val="00FB529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FA7867"/>
  <w15:chartTrackingRefBased/>
  <w15:docId w15:val="{2B135F43-4D05-468F-8831-D05AF1766F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BE47CF"/>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BE47CF"/>
    <w:rPr>
      <w:rFonts w:eastAsiaTheme="minorEastAsia"/>
      <w:lang w:eastAsia="es-ES"/>
    </w:rPr>
  </w:style>
  <w:style w:type="paragraph" w:styleId="Prrafodelista">
    <w:name w:val="List Paragraph"/>
    <w:basedOn w:val="Normal"/>
    <w:uiPriority w:val="34"/>
    <w:qFormat/>
    <w:rsid w:val="00E55126"/>
    <w:pPr>
      <w:ind w:left="720"/>
      <w:contextualSpacing/>
    </w:pPr>
  </w:style>
  <w:style w:type="character" w:styleId="Hipervnculo">
    <w:name w:val="Hyperlink"/>
    <w:basedOn w:val="Fuentedeprrafopredeter"/>
    <w:uiPriority w:val="99"/>
    <w:unhideWhenUsed/>
    <w:rsid w:val="00A456B0"/>
    <w:rPr>
      <w:color w:val="0563C1" w:themeColor="hyperlink"/>
      <w:u w:val="single"/>
    </w:rPr>
  </w:style>
  <w:style w:type="character" w:styleId="Mencinsinresolver">
    <w:name w:val="Unresolved Mention"/>
    <w:basedOn w:val="Fuentedeprrafopredeter"/>
    <w:uiPriority w:val="99"/>
    <w:semiHidden/>
    <w:unhideWhenUsed/>
    <w:rsid w:val="00A456B0"/>
    <w:rPr>
      <w:color w:val="605E5C"/>
      <w:shd w:val="clear" w:color="auto" w:fill="E1DFDD"/>
    </w:rPr>
  </w:style>
  <w:style w:type="paragraph" w:styleId="NormalWeb">
    <w:name w:val="Normal (Web)"/>
    <w:basedOn w:val="Normal"/>
    <w:uiPriority w:val="99"/>
    <w:semiHidden/>
    <w:unhideWhenUsed/>
    <w:rsid w:val="00354E97"/>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extodeglobo">
    <w:name w:val="Balloon Text"/>
    <w:basedOn w:val="Normal"/>
    <w:link w:val="TextodegloboCar"/>
    <w:uiPriority w:val="99"/>
    <w:semiHidden/>
    <w:unhideWhenUsed/>
    <w:rsid w:val="003D546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D546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607379">
      <w:bodyDiv w:val="1"/>
      <w:marLeft w:val="0"/>
      <w:marRight w:val="0"/>
      <w:marTop w:val="0"/>
      <w:marBottom w:val="0"/>
      <w:divBdr>
        <w:top w:val="none" w:sz="0" w:space="0" w:color="auto"/>
        <w:left w:val="none" w:sz="0" w:space="0" w:color="auto"/>
        <w:bottom w:val="none" w:sz="0" w:space="0" w:color="auto"/>
        <w:right w:val="none" w:sz="0" w:space="0" w:color="auto"/>
      </w:divBdr>
      <w:divsChild>
        <w:div w:id="1802842217">
          <w:marLeft w:val="0"/>
          <w:marRight w:val="0"/>
          <w:marTop w:val="0"/>
          <w:marBottom w:val="0"/>
          <w:divBdr>
            <w:top w:val="none" w:sz="0" w:space="0" w:color="auto"/>
            <w:left w:val="none" w:sz="0" w:space="0" w:color="auto"/>
            <w:bottom w:val="none" w:sz="0" w:space="0" w:color="auto"/>
            <w:right w:val="none" w:sz="0" w:space="0" w:color="auto"/>
          </w:divBdr>
        </w:div>
      </w:divsChild>
    </w:div>
    <w:div w:id="246426915">
      <w:bodyDiv w:val="1"/>
      <w:marLeft w:val="0"/>
      <w:marRight w:val="0"/>
      <w:marTop w:val="0"/>
      <w:marBottom w:val="0"/>
      <w:divBdr>
        <w:top w:val="none" w:sz="0" w:space="0" w:color="auto"/>
        <w:left w:val="none" w:sz="0" w:space="0" w:color="auto"/>
        <w:bottom w:val="none" w:sz="0" w:space="0" w:color="auto"/>
        <w:right w:val="none" w:sz="0" w:space="0" w:color="auto"/>
      </w:divBdr>
    </w:div>
    <w:div w:id="1068958287">
      <w:bodyDiv w:val="1"/>
      <w:marLeft w:val="0"/>
      <w:marRight w:val="0"/>
      <w:marTop w:val="0"/>
      <w:marBottom w:val="0"/>
      <w:divBdr>
        <w:top w:val="none" w:sz="0" w:space="0" w:color="auto"/>
        <w:left w:val="none" w:sz="0" w:space="0" w:color="auto"/>
        <w:bottom w:val="none" w:sz="0" w:space="0" w:color="auto"/>
        <w:right w:val="none" w:sz="0" w:space="0" w:color="auto"/>
      </w:divBdr>
    </w:div>
    <w:div w:id="1466701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64.jpeg"/><Relationship Id="rId89" Type="http://schemas.openxmlformats.org/officeDocument/2006/relationships/image" Target="media/image69.jpeg"/><Relationship Id="rId16" Type="http://schemas.openxmlformats.org/officeDocument/2006/relationships/image" Target="media/image8.jpeg"/><Relationship Id="rId11" Type="http://schemas.openxmlformats.org/officeDocument/2006/relationships/image" Target="media/image4.jp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hyperlink" Target="https://materials.campus.uoc.edu/cdocent/PID_00258421/" TargetMode="External"/><Relationship Id="rId79" Type="http://schemas.openxmlformats.org/officeDocument/2006/relationships/hyperlink" Target="https://es.wikipedia.org/wiki/Archivo:Colvin,_Marta_-_Madre_Tierra.jpg" TargetMode="External"/><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0.jpeg"/><Relationship Id="rId95" Type="http://schemas.openxmlformats.org/officeDocument/2006/relationships/image" Target="media/image75.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hyperlink" Target="http://art-toolkit.recursos.uoc.edu/es/" TargetMode="External"/><Relationship Id="rId85" Type="http://schemas.openxmlformats.org/officeDocument/2006/relationships/image" Target="media/image65.jpeg"/><Relationship Id="rId12" Type="http://schemas.openxmlformats.org/officeDocument/2006/relationships/hyperlink" Target="https://www.bebesymas.com/compras-para-mamas-y-papas/las-esculturas-de-embarazadas-de-la-artista-montse-graupera" TargetMode="Externa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hyperlink" Target="https://www.etsy.com/es/market/estatua_de_la_madre_tierra" TargetMode="External"/><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hyperlink" Target="https://lalunadelhenares.com/exposicion-en-alcala-helena-aikin-homenajea-al-eterno-femenino-en-madre-tierra/" TargetMode="External"/><Relationship Id="rId78" Type="http://schemas.openxmlformats.org/officeDocument/2006/relationships/hyperlink" Target="https://materials.campus.uoc.edu/cdocent/PID_00258423/" TargetMode="External"/><Relationship Id="rId81" Type="http://schemas.openxmlformats.org/officeDocument/2006/relationships/hyperlink" Target="http://materconstrucc.revistas.csic.es" TargetMode="External"/><Relationship Id="rId86"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hyperlink" Target="http://www.artsobserver.com/2012/01/09/fifteen-pairs-of-hands-by-brucenauman-meaningful-gestures-up-for-interpretation" TargetMode="Externa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hyperlink" Target="https://www.bebesymas.com/compras-para-mamas-y-papas/las-esculturas-de-embarazadas-de-la-artista-montse-graupera" TargetMode="External"/><Relationship Id="rId97" Type="http://schemas.openxmlformats.org/officeDocument/2006/relationships/image" Target="media/image77.jpeg"/><Relationship Id="rId7" Type="http://schemas.microsoft.com/office/2007/relationships/hdphoto" Target="media/hdphoto1.wdp"/><Relationship Id="rId71" Type="http://schemas.openxmlformats.org/officeDocument/2006/relationships/hyperlink" Target="https://www.moma.org/collection/works/92615" TargetMode="External"/><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67.jpeg"/><Relationship Id="rId61" Type="http://schemas.openxmlformats.org/officeDocument/2006/relationships/image" Target="media/image53.jpeg"/><Relationship Id="rId82" Type="http://schemas.openxmlformats.org/officeDocument/2006/relationships/hyperlink" Target="https://materials.campus.uoc.edu/cdocent/PID_00258425/" TargetMode="Externa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hyperlink" Target="https://historia.nationalgeographic.com.es/a/anatomia-humana-segun-leonardo-da-vinci_7616" TargetMode="External"/><Relationship Id="rId100" Type="http://schemas.openxmlformats.org/officeDocument/2006/relationships/hyperlink" Target="https://www.diba.cat/es/web/oda/historiadelesmans" TargetMode="External"/><Relationship Id="rId8" Type="http://schemas.openxmlformats.org/officeDocument/2006/relationships/hyperlink" Target="http://puertasalaimaginacion.blogspot.com/2016/05/fragmentacion-de-imagenes-de-rostros.html" TargetMode="External"/><Relationship Id="rId51" Type="http://schemas.openxmlformats.org/officeDocument/2006/relationships/image" Target="media/image43.jpeg"/><Relationship Id="rId72" Type="http://schemas.openxmlformats.org/officeDocument/2006/relationships/hyperlink" Target="https://lalunadelhenares.com/exposicion-en-alcala-helena-aikin-homenajea-al-eterno-femenino-en-madre-tierra/" TargetMode="External"/><Relationship Id="rId93" Type="http://schemas.openxmlformats.org/officeDocument/2006/relationships/image" Target="media/image73.jpeg"/><Relationship Id="rId98" Type="http://schemas.openxmlformats.org/officeDocument/2006/relationships/image" Target="media/image78.jpe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1E604E-BF28-4604-BE25-2F65B44384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398</TotalTime>
  <Pages>32</Pages>
  <Words>2632</Words>
  <Characters>14478</Characters>
  <Application>Microsoft Office Word</Application>
  <DocSecurity>0</DocSecurity>
  <Lines>120</Lines>
  <Paragraphs>34</Paragraphs>
  <ScaleCrop>false</ScaleCrop>
  <HeadingPairs>
    <vt:vector size="2" baseType="variant">
      <vt:variant>
        <vt:lpstr>Título</vt:lpstr>
      </vt:variant>
      <vt:variant>
        <vt:i4>1</vt:i4>
      </vt:variant>
    </vt:vector>
  </HeadingPairs>
  <TitlesOfParts>
    <vt:vector size="1" baseType="lpstr">
      <vt:lpstr>HABITACIÓN PROPIA</vt:lpstr>
    </vt:vector>
  </TitlesOfParts>
  <Company>Universitat de Lleida</Company>
  <LinksUpToDate>false</LinksUpToDate>
  <CharactersWithSpaces>17076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HABITACIÓN PROPIA</dc:title>
  <dc:subject/>
  <dc:creator>Carme Campoy Guerrero</dc:creator>
  <cp:keywords/>
  <dc:description/>
  <cp:lastModifiedBy>Carme Campoy Guerrero</cp:lastModifiedBy>
  <cp:revision>49</cp:revision>
  <dcterms:created xsi:type="dcterms:W3CDTF">2023-04-12T07:34:00Z</dcterms:created>
  <dcterms:modified xsi:type="dcterms:W3CDTF">2023-04-17T09:02:00Z</dcterms:modified>
</cp:coreProperties>
</file>